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254" w:rsidRPr="00684360" w:rsidRDefault="00D07254" w:rsidP="00D04286">
      <w:pPr>
        <w:spacing w:after="0" w:line="240" w:lineRule="auto"/>
        <w:rPr>
          <w:rFonts w:asciiTheme="minorHAnsi" w:hAnsiTheme="minorHAnsi" w:cs="Tahoma"/>
          <w:b/>
          <w:bCs/>
          <w:color w:val="000000" w:themeColor="text1"/>
          <w:sz w:val="24"/>
          <w:szCs w:val="24"/>
        </w:rPr>
      </w:pPr>
      <w:bookmarkStart w:id="0" w:name="_Hlk30588920"/>
    </w:p>
    <w:p w:rsidR="00D04286" w:rsidRPr="00684360" w:rsidRDefault="00D04286" w:rsidP="00D04286">
      <w:pPr>
        <w:jc w:val="center"/>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TANZANIA AGRICULTURAL RESEARCH INSTITUTE</w:t>
      </w:r>
    </w:p>
    <w:p w:rsidR="00D04286" w:rsidRPr="00684360" w:rsidRDefault="00D04286" w:rsidP="00D04286">
      <w:pPr>
        <w:jc w:val="center"/>
        <w:rPr>
          <w:rFonts w:asciiTheme="minorHAnsi" w:hAnsiTheme="minorHAnsi" w:cs="Tahoma"/>
          <w:b/>
          <w:color w:val="000000" w:themeColor="text1"/>
          <w:sz w:val="24"/>
          <w:szCs w:val="24"/>
        </w:rPr>
      </w:pPr>
    </w:p>
    <w:p w:rsidR="00D04286" w:rsidRPr="00684360" w:rsidRDefault="00D04286" w:rsidP="00D04286">
      <w:pPr>
        <w:jc w:val="center"/>
        <w:rPr>
          <w:rFonts w:asciiTheme="minorHAnsi" w:hAnsiTheme="minorHAnsi" w:cs="Tahoma"/>
          <w:b/>
          <w:color w:val="000000" w:themeColor="text1"/>
          <w:sz w:val="24"/>
          <w:szCs w:val="24"/>
        </w:rPr>
      </w:pPr>
    </w:p>
    <w:p w:rsidR="00D04286" w:rsidRPr="00684360" w:rsidRDefault="00D04286" w:rsidP="00D04286">
      <w:pPr>
        <w:pStyle w:val="Default"/>
        <w:jc w:val="center"/>
        <w:rPr>
          <w:rFonts w:asciiTheme="minorHAnsi" w:hAnsiTheme="minorHAnsi" w:cs="Tahoma"/>
          <w:b/>
          <w:bCs/>
          <w:color w:val="000000" w:themeColor="text1"/>
        </w:rPr>
      </w:pPr>
      <w:r w:rsidRPr="00684360">
        <w:rPr>
          <w:rFonts w:asciiTheme="minorHAnsi" w:hAnsiTheme="minorHAnsi" w:cs="Tahoma"/>
          <w:noProof/>
          <w:color w:val="000000" w:themeColor="text1"/>
          <w:lang w:val="en-US" w:eastAsia="en-US"/>
        </w:rPr>
        <w:drawing>
          <wp:inline distT="0" distB="0" distL="0" distR="0">
            <wp:extent cx="2029460" cy="1250315"/>
            <wp:effectExtent l="0" t="0" r="8890" b="6985"/>
            <wp:docPr id="1" name="Picture 1" descr="C:\Users\Baraka\Desktop\TARI-MAKT-2\new L (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ka\Desktop\TARI-MAKT-2\new L (Selec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9460" cy="1250315"/>
                    </a:xfrm>
                    <a:prstGeom prst="rect">
                      <a:avLst/>
                    </a:prstGeom>
                    <a:noFill/>
                    <a:ln>
                      <a:noFill/>
                    </a:ln>
                  </pic:spPr>
                </pic:pic>
              </a:graphicData>
            </a:graphic>
          </wp:inline>
        </w:drawing>
      </w: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spacing w:after="0" w:line="240" w:lineRule="auto"/>
        <w:jc w:val="center"/>
        <w:rPr>
          <w:rFonts w:asciiTheme="minorHAnsi" w:hAnsiTheme="minorHAnsi" w:cs="Tahoma"/>
          <w:b/>
          <w:bCs/>
          <w:color w:val="000000" w:themeColor="text1"/>
          <w:sz w:val="24"/>
          <w:szCs w:val="24"/>
        </w:rPr>
      </w:pPr>
    </w:p>
    <w:p w:rsidR="00D04286" w:rsidRPr="00684360" w:rsidRDefault="00D04286" w:rsidP="00D04286">
      <w:pPr>
        <w:spacing w:after="0" w:line="240" w:lineRule="auto"/>
        <w:jc w:val="center"/>
        <w:rPr>
          <w:rFonts w:asciiTheme="minorHAnsi" w:hAnsiTheme="minorHAnsi" w:cs="Tahoma"/>
          <w:b/>
          <w:bCs/>
          <w:color w:val="000000" w:themeColor="text1"/>
          <w:sz w:val="24"/>
          <w:szCs w:val="24"/>
        </w:rPr>
      </w:pPr>
    </w:p>
    <w:p w:rsidR="00D04286" w:rsidRPr="00684360" w:rsidRDefault="00AB5EC3" w:rsidP="00D04286">
      <w:pPr>
        <w:spacing w:after="0" w:line="240" w:lineRule="auto"/>
        <w:jc w:val="center"/>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2</w:t>
      </w:r>
      <w:r w:rsidRPr="00684360">
        <w:rPr>
          <w:rFonts w:asciiTheme="minorHAnsi" w:hAnsiTheme="minorHAnsi" w:cs="Tahoma"/>
          <w:b/>
          <w:bCs/>
          <w:color w:val="000000" w:themeColor="text1"/>
          <w:sz w:val="24"/>
          <w:szCs w:val="24"/>
          <w:vertAlign w:val="superscript"/>
        </w:rPr>
        <w:t>nd</w:t>
      </w:r>
      <w:r w:rsidRPr="00684360">
        <w:rPr>
          <w:rFonts w:asciiTheme="minorHAnsi" w:hAnsiTheme="minorHAnsi" w:cs="Tahoma"/>
          <w:b/>
          <w:bCs/>
          <w:color w:val="000000" w:themeColor="text1"/>
          <w:sz w:val="24"/>
          <w:szCs w:val="24"/>
        </w:rPr>
        <w:t xml:space="preserve"> Quarter </w:t>
      </w:r>
      <w:r w:rsidR="00D04286" w:rsidRPr="00684360">
        <w:rPr>
          <w:rFonts w:asciiTheme="minorHAnsi" w:hAnsiTheme="minorHAnsi" w:cs="Tahoma"/>
          <w:b/>
          <w:bCs/>
          <w:color w:val="000000" w:themeColor="text1"/>
          <w:sz w:val="24"/>
          <w:szCs w:val="24"/>
        </w:rPr>
        <w:t xml:space="preserve">Progress Report from </w:t>
      </w:r>
      <w:r w:rsidRPr="00684360">
        <w:rPr>
          <w:rFonts w:asciiTheme="minorHAnsi" w:hAnsiTheme="minorHAnsi" w:cs="Tahoma"/>
          <w:b/>
          <w:bCs/>
          <w:color w:val="000000" w:themeColor="text1"/>
          <w:sz w:val="24"/>
          <w:szCs w:val="24"/>
        </w:rPr>
        <w:t>1</w:t>
      </w:r>
      <w:r w:rsidRPr="00684360">
        <w:rPr>
          <w:rFonts w:asciiTheme="minorHAnsi" w:hAnsiTheme="minorHAnsi" w:cs="Tahoma"/>
          <w:b/>
          <w:bCs/>
          <w:color w:val="000000" w:themeColor="text1"/>
          <w:sz w:val="24"/>
          <w:szCs w:val="24"/>
          <w:vertAlign w:val="superscript"/>
        </w:rPr>
        <w:t>st</w:t>
      </w:r>
      <w:r w:rsidRPr="00684360">
        <w:rPr>
          <w:rFonts w:asciiTheme="minorHAnsi" w:hAnsiTheme="minorHAnsi" w:cs="Tahoma"/>
          <w:b/>
          <w:bCs/>
          <w:color w:val="000000" w:themeColor="text1"/>
          <w:sz w:val="24"/>
          <w:szCs w:val="24"/>
        </w:rPr>
        <w:t>OCTOBER to 31</w:t>
      </w:r>
      <w:r w:rsidRPr="00684360">
        <w:rPr>
          <w:rFonts w:asciiTheme="minorHAnsi" w:hAnsiTheme="minorHAnsi" w:cs="Tahoma"/>
          <w:b/>
          <w:bCs/>
          <w:color w:val="000000" w:themeColor="text1"/>
          <w:sz w:val="24"/>
          <w:szCs w:val="24"/>
          <w:vertAlign w:val="superscript"/>
        </w:rPr>
        <w:t>st</w:t>
      </w:r>
      <w:r w:rsidRPr="00684360">
        <w:rPr>
          <w:rFonts w:asciiTheme="minorHAnsi" w:hAnsiTheme="minorHAnsi" w:cs="Tahoma"/>
          <w:b/>
          <w:bCs/>
          <w:color w:val="000000" w:themeColor="text1"/>
          <w:sz w:val="24"/>
          <w:szCs w:val="24"/>
        </w:rPr>
        <w:t>DECEMBER</w:t>
      </w:r>
      <w:r w:rsidR="00131FE0" w:rsidRPr="00684360">
        <w:rPr>
          <w:rFonts w:asciiTheme="minorHAnsi" w:hAnsiTheme="minorHAnsi" w:cs="Tahoma"/>
          <w:b/>
          <w:bCs/>
          <w:color w:val="000000" w:themeColor="text1"/>
          <w:sz w:val="24"/>
          <w:szCs w:val="24"/>
        </w:rPr>
        <w:t xml:space="preserve"> </w:t>
      </w:r>
      <w:r w:rsidR="00D04286" w:rsidRPr="00684360">
        <w:rPr>
          <w:rFonts w:asciiTheme="minorHAnsi" w:hAnsiTheme="minorHAnsi" w:cs="Tahoma"/>
          <w:b/>
          <w:bCs/>
          <w:color w:val="000000" w:themeColor="text1"/>
          <w:sz w:val="24"/>
          <w:szCs w:val="24"/>
        </w:rPr>
        <w:t>2022</w:t>
      </w: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r w:rsidRPr="00684360">
        <w:rPr>
          <w:rFonts w:asciiTheme="minorHAnsi" w:hAnsiTheme="minorHAnsi" w:cs="Tahoma"/>
          <w:b/>
          <w:bCs/>
          <w:color w:val="000000" w:themeColor="text1"/>
        </w:rPr>
        <w:t xml:space="preserve">Technology Transfer and Partnership-TARI </w:t>
      </w:r>
      <w:proofErr w:type="spellStart"/>
      <w:r w:rsidRPr="00684360">
        <w:rPr>
          <w:rFonts w:asciiTheme="minorHAnsi" w:hAnsiTheme="minorHAnsi" w:cs="Tahoma"/>
          <w:b/>
          <w:bCs/>
          <w:color w:val="000000" w:themeColor="text1"/>
        </w:rPr>
        <w:t>Mikocheni</w:t>
      </w:r>
      <w:proofErr w:type="spellEnd"/>
    </w:p>
    <w:p w:rsidR="00D04286" w:rsidRPr="00684360" w:rsidRDefault="00D04286" w:rsidP="00D04286">
      <w:pPr>
        <w:pStyle w:val="Default"/>
        <w:tabs>
          <w:tab w:val="left" w:pos="4020"/>
        </w:tabs>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r w:rsidRPr="00684360">
        <w:rPr>
          <w:rFonts w:asciiTheme="minorHAnsi" w:hAnsiTheme="minorHAnsi" w:cs="Tahoma"/>
          <w:b/>
          <w:bCs/>
          <w:color w:val="000000" w:themeColor="text1"/>
        </w:rPr>
        <w:t>Prepared by:</w:t>
      </w: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13759C" w:rsidP="00D04286">
      <w:pPr>
        <w:pStyle w:val="Default"/>
        <w:jc w:val="center"/>
        <w:rPr>
          <w:rFonts w:asciiTheme="minorHAnsi" w:hAnsiTheme="minorHAnsi" w:cs="Tahoma"/>
          <w:b/>
          <w:bCs/>
          <w:color w:val="000000" w:themeColor="text1"/>
        </w:rPr>
      </w:pPr>
      <w:proofErr w:type="spellStart"/>
      <w:r w:rsidRPr="00684360">
        <w:rPr>
          <w:rFonts w:asciiTheme="minorHAnsi" w:hAnsiTheme="minorHAnsi" w:cs="Tahoma"/>
          <w:b/>
          <w:bCs/>
          <w:color w:val="000000" w:themeColor="text1"/>
        </w:rPr>
        <w:t>Vidah</w:t>
      </w:r>
      <w:proofErr w:type="spellEnd"/>
      <w:r w:rsidRPr="00684360">
        <w:rPr>
          <w:rFonts w:asciiTheme="minorHAnsi" w:hAnsiTheme="minorHAnsi" w:cs="Tahoma"/>
          <w:b/>
          <w:bCs/>
          <w:color w:val="000000" w:themeColor="text1"/>
        </w:rPr>
        <w:t xml:space="preserve"> Y. </w:t>
      </w:r>
      <w:proofErr w:type="spellStart"/>
      <w:r w:rsidRPr="00684360">
        <w:rPr>
          <w:rFonts w:asciiTheme="minorHAnsi" w:hAnsiTheme="minorHAnsi" w:cs="Tahoma"/>
          <w:b/>
          <w:bCs/>
          <w:color w:val="000000" w:themeColor="text1"/>
        </w:rPr>
        <w:t>Mahava</w:t>
      </w:r>
      <w:proofErr w:type="spellEnd"/>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D04286" w:rsidP="00D04286">
      <w:pPr>
        <w:pStyle w:val="Default"/>
        <w:jc w:val="center"/>
        <w:rPr>
          <w:rFonts w:asciiTheme="minorHAnsi" w:hAnsiTheme="minorHAnsi" w:cs="Tahoma"/>
          <w:b/>
          <w:bCs/>
          <w:color w:val="000000" w:themeColor="text1"/>
        </w:rPr>
      </w:pPr>
      <w:r w:rsidRPr="00684360">
        <w:rPr>
          <w:rFonts w:asciiTheme="minorHAnsi" w:hAnsiTheme="minorHAnsi" w:cs="Tahoma"/>
          <w:b/>
          <w:bCs/>
          <w:color w:val="000000" w:themeColor="text1"/>
        </w:rPr>
        <w:t xml:space="preserve">Coordinator for Technology Transfer and Partnership TARI </w:t>
      </w:r>
      <w:proofErr w:type="spellStart"/>
      <w:r w:rsidRPr="00684360">
        <w:rPr>
          <w:rFonts w:asciiTheme="minorHAnsi" w:hAnsiTheme="minorHAnsi" w:cs="Tahoma"/>
          <w:b/>
          <w:bCs/>
          <w:color w:val="000000" w:themeColor="text1"/>
        </w:rPr>
        <w:t>Mikocheni</w:t>
      </w:r>
      <w:proofErr w:type="spellEnd"/>
    </w:p>
    <w:p w:rsidR="00D04286" w:rsidRPr="00684360" w:rsidRDefault="00D04286" w:rsidP="00D04286">
      <w:pPr>
        <w:pStyle w:val="Default"/>
        <w:jc w:val="center"/>
        <w:rPr>
          <w:rFonts w:asciiTheme="minorHAnsi" w:hAnsiTheme="minorHAnsi" w:cs="Tahoma"/>
          <w:b/>
          <w:bCs/>
          <w:color w:val="000000" w:themeColor="text1"/>
        </w:rPr>
      </w:pPr>
    </w:p>
    <w:p w:rsidR="00D04286" w:rsidRPr="00684360" w:rsidRDefault="00AB5EC3" w:rsidP="00D04286">
      <w:pPr>
        <w:spacing w:after="0" w:line="240" w:lineRule="auto"/>
        <w:jc w:val="center"/>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DECEMBER</w:t>
      </w:r>
      <w:r w:rsidR="00303E20" w:rsidRPr="00684360">
        <w:rPr>
          <w:rFonts w:asciiTheme="minorHAnsi" w:hAnsiTheme="minorHAnsi" w:cs="Tahoma"/>
          <w:b/>
          <w:bCs/>
          <w:color w:val="000000" w:themeColor="text1"/>
          <w:sz w:val="24"/>
          <w:szCs w:val="24"/>
        </w:rPr>
        <w:t xml:space="preserve"> </w:t>
      </w:r>
      <w:r w:rsidR="0013759C" w:rsidRPr="00684360">
        <w:rPr>
          <w:rFonts w:asciiTheme="minorHAnsi" w:hAnsiTheme="minorHAnsi" w:cs="Tahoma"/>
          <w:b/>
          <w:bCs/>
          <w:color w:val="000000" w:themeColor="text1"/>
          <w:sz w:val="24"/>
          <w:szCs w:val="24"/>
        </w:rPr>
        <w:t>3</w:t>
      </w:r>
      <w:r w:rsidR="003A04F1" w:rsidRPr="00684360">
        <w:rPr>
          <w:rFonts w:asciiTheme="minorHAnsi" w:hAnsiTheme="minorHAnsi" w:cs="Tahoma"/>
          <w:b/>
          <w:bCs/>
          <w:color w:val="000000" w:themeColor="text1"/>
          <w:sz w:val="24"/>
          <w:szCs w:val="24"/>
        </w:rPr>
        <w:t>1</w:t>
      </w:r>
      <w:r w:rsidRPr="00684360">
        <w:rPr>
          <w:rFonts w:asciiTheme="minorHAnsi" w:hAnsiTheme="minorHAnsi" w:cs="Tahoma"/>
          <w:b/>
          <w:bCs/>
          <w:color w:val="000000" w:themeColor="text1"/>
          <w:sz w:val="24"/>
          <w:szCs w:val="24"/>
          <w:vertAlign w:val="superscript"/>
        </w:rPr>
        <w:t>st</w:t>
      </w:r>
      <w:r w:rsidR="003B58BB">
        <w:rPr>
          <w:rFonts w:asciiTheme="minorHAnsi" w:hAnsiTheme="minorHAnsi" w:cs="Tahoma"/>
          <w:b/>
          <w:bCs/>
          <w:color w:val="000000" w:themeColor="text1"/>
          <w:sz w:val="24"/>
          <w:szCs w:val="24"/>
          <w:vertAlign w:val="superscript"/>
        </w:rPr>
        <w:t xml:space="preserve"> </w:t>
      </w:r>
      <w:r w:rsidR="00D04286" w:rsidRPr="00684360">
        <w:rPr>
          <w:rFonts w:asciiTheme="minorHAnsi" w:hAnsiTheme="minorHAnsi" w:cs="Tahoma"/>
          <w:b/>
          <w:bCs/>
          <w:color w:val="000000" w:themeColor="text1"/>
          <w:sz w:val="24"/>
          <w:szCs w:val="24"/>
        </w:rPr>
        <w:t>2022</w:t>
      </w:r>
    </w:p>
    <w:p w:rsidR="00527482" w:rsidRPr="00684360" w:rsidRDefault="00527482" w:rsidP="00C54B35">
      <w:pPr>
        <w:spacing w:after="0" w:line="240" w:lineRule="auto"/>
        <w:rPr>
          <w:rFonts w:asciiTheme="minorHAnsi" w:hAnsiTheme="minorHAnsi" w:cs="Tahoma"/>
          <w:b/>
          <w:bCs/>
          <w:color w:val="000000" w:themeColor="text1"/>
          <w:sz w:val="24"/>
          <w:szCs w:val="24"/>
        </w:rPr>
      </w:pPr>
    </w:p>
    <w:p w:rsidR="00527482" w:rsidRPr="00684360" w:rsidRDefault="00527482" w:rsidP="00C54B35">
      <w:pPr>
        <w:spacing w:after="0" w:line="240" w:lineRule="auto"/>
        <w:rPr>
          <w:rFonts w:asciiTheme="minorHAnsi" w:hAnsiTheme="minorHAnsi" w:cs="Tahoma"/>
          <w:color w:val="000000" w:themeColor="text1"/>
          <w:sz w:val="24"/>
          <w:szCs w:val="24"/>
        </w:rPr>
      </w:pPr>
    </w:p>
    <w:p w:rsidR="00BF4306" w:rsidRPr="00684360" w:rsidRDefault="00D04286" w:rsidP="00C54B35">
      <w:pPr>
        <w:spacing w:after="0" w:line="240" w:lineRule="auto"/>
        <w:rPr>
          <w:rFonts w:asciiTheme="minorHAnsi" w:hAnsiTheme="minorHAnsi" w:cs="Tahoma"/>
          <w:b/>
          <w:bCs/>
          <w:color w:val="000000" w:themeColor="text1"/>
          <w:sz w:val="24"/>
          <w:szCs w:val="24"/>
        </w:rPr>
      </w:pPr>
      <w:r w:rsidRPr="00684360">
        <w:rPr>
          <w:rFonts w:asciiTheme="minorHAnsi" w:hAnsiTheme="minorHAnsi" w:cs="Tahoma"/>
          <w:color w:val="000000" w:themeColor="text1"/>
          <w:sz w:val="24"/>
          <w:szCs w:val="24"/>
        </w:rPr>
        <w:br w:type="page"/>
      </w:r>
      <w:r w:rsidR="00243E58" w:rsidRPr="00684360">
        <w:rPr>
          <w:rFonts w:asciiTheme="minorHAnsi" w:hAnsiTheme="minorHAnsi" w:cs="Tahoma"/>
          <w:color w:val="000000" w:themeColor="text1"/>
          <w:sz w:val="24"/>
          <w:szCs w:val="24"/>
        </w:rPr>
        <w:lastRenderedPageBreak/>
        <w:t xml:space="preserve">                                                                   </w:t>
      </w:r>
      <w:r w:rsidR="00C82BF9" w:rsidRPr="00684360">
        <w:rPr>
          <w:rFonts w:asciiTheme="minorHAnsi" w:hAnsiTheme="minorHAnsi" w:cs="Tahoma"/>
          <w:b/>
          <w:bCs/>
          <w:color w:val="000000" w:themeColor="text1"/>
          <w:sz w:val="24"/>
          <w:szCs w:val="24"/>
        </w:rPr>
        <w:t>1.0 Introduction</w:t>
      </w:r>
    </w:p>
    <w:p w:rsidR="00BB193B" w:rsidRPr="00684360" w:rsidRDefault="00B12C10" w:rsidP="00BB193B">
      <w:pPr>
        <w:pStyle w:val="NoSpacing"/>
        <w:spacing w:before="240" w:after="240"/>
        <w:rPr>
          <w:rFonts w:asciiTheme="minorHAnsi" w:hAnsiTheme="minorHAnsi"/>
          <w:color w:val="000000" w:themeColor="text1"/>
        </w:rPr>
      </w:pPr>
      <w:r w:rsidRPr="00684360">
        <w:rPr>
          <w:rFonts w:asciiTheme="minorHAnsi" w:hAnsiTheme="minorHAnsi"/>
          <w:color w:val="000000" w:themeColor="text1"/>
        </w:rPr>
        <w:t>Tanzania Agricultural Research Institute-(TARI-</w:t>
      </w:r>
      <w:proofErr w:type="spellStart"/>
      <w:r w:rsidRPr="00684360">
        <w:rPr>
          <w:rFonts w:asciiTheme="minorHAnsi" w:hAnsiTheme="minorHAnsi"/>
          <w:color w:val="000000" w:themeColor="text1"/>
        </w:rPr>
        <w:t>Mikocheni</w:t>
      </w:r>
      <w:proofErr w:type="spellEnd"/>
      <w:r w:rsidRPr="00684360">
        <w:rPr>
          <w:rFonts w:asciiTheme="minorHAnsi" w:hAnsiTheme="minorHAnsi"/>
          <w:color w:val="000000" w:themeColor="text1"/>
        </w:rPr>
        <w:t>) is one of the 17 research centres under TARI.</w:t>
      </w:r>
      <w:r w:rsidR="00BB193B" w:rsidRPr="00684360">
        <w:rPr>
          <w:rFonts w:asciiTheme="minorHAnsi" w:hAnsiTheme="minorHAnsi"/>
          <w:color w:val="000000" w:themeColor="text1"/>
        </w:rPr>
        <w:t>TARI-</w:t>
      </w:r>
      <w:proofErr w:type="spellStart"/>
      <w:r w:rsidR="00BB193B" w:rsidRPr="00684360">
        <w:rPr>
          <w:rFonts w:asciiTheme="minorHAnsi" w:hAnsiTheme="minorHAnsi"/>
          <w:color w:val="000000" w:themeColor="text1"/>
        </w:rPr>
        <w:t>Mikocheni</w:t>
      </w:r>
      <w:proofErr w:type="spellEnd"/>
      <w:r w:rsidR="00BB193B" w:rsidRPr="00684360">
        <w:rPr>
          <w:rFonts w:asciiTheme="minorHAnsi" w:hAnsiTheme="minorHAnsi"/>
          <w:color w:val="000000" w:themeColor="text1"/>
        </w:rPr>
        <w:t xml:space="preserve"> mandate is in two-folds, namely conduct and promote research for the development of the coconut sub-sector and promote research and utilization of agricultural biotechnology for socio-economic development in the country.</w:t>
      </w:r>
    </w:p>
    <w:p w:rsidR="00BB193B" w:rsidRPr="00684360" w:rsidRDefault="00BB193B" w:rsidP="00BB193B">
      <w:pPr>
        <w:pStyle w:val="NoSpacing"/>
        <w:spacing w:before="240" w:after="240"/>
        <w:rPr>
          <w:rFonts w:asciiTheme="minorHAnsi" w:hAnsiTheme="minorHAnsi"/>
          <w:color w:val="000000" w:themeColor="text1"/>
        </w:rPr>
      </w:pPr>
      <w:r w:rsidRPr="00684360">
        <w:rPr>
          <w:rFonts w:asciiTheme="minorHAnsi" w:hAnsiTheme="minorHAnsi"/>
          <w:color w:val="000000" w:themeColor="text1"/>
        </w:rPr>
        <w:t>The cent</w:t>
      </w:r>
      <w:r w:rsidR="00B12C10" w:rsidRPr="00684360">
        <w:rPr>
          <w:rFonts w:asciiTheme="minorHAnsi" w:hAnsiTheme="minorHAnsi"/>
          <w:color w:val="000000" w:themeColor="text1"/>
        </w:rPr>
        <w:t xml:space="preserve">re’s head office is in Dar </w:t>
      </w:r>
      <w:proofErr w:type="spellStart"/>
      <w:r w:rsidR="00B12C10" w:rsidRPr="00684360">
        <w:rPr>
          <w:rFonts w:asciiTheme="minorHAnsi" w:hAnsiTheme="minorHAnsi"/>
          <w:color w:val="000000" w:themeColor="text1"/>
        </w:rPr>
        <w:t>es</w:t>
      </w:r>
      <w:proofErr w:type="spellEnd"/>
      <w:r w:rsidR="00B12C10" w:rsidRPr="00684360">
        <w:rPr>
          <w:rFonts w:asciiTheme="minorHAnsi" w:hAnsiTheme="minorHAnsi"/>
          <w:color w:val="000000" w:themeColor="text1"/>
        </w:rPr>
        <w:t xml:space="preserve"> Salaam </w:t>
      </w:r>
      <w:r w:rsidRPr="00684360">
        <w:rPr>
          <w:rFonts w:asciiTheme="minorHAnsi" w:hAnsiTheme="minorHAnsi"/>
          <w:color w:val="000000" w:themeColor="text1"/>
        </w:rPr>
        <w:t xml:space="preserve">at </w:t>
      </w:r>
      <w:proofErr w:type="spellStart"/>
      <w:r w:rsidRPr="00684360">
        <w:rPr>
          <w:rFonts w:asciiTheme="minorHAnsi" w:hAnsiTheme="minorHAnsi"/>
          <w:color w:val="000000" w:themeColor="text1"/>
        </w:rPr>
        <w:t>Mikocheni</w:t>
      </w:r>
      <w:proofErr w:type="spellEnd"/>
      <w:r w:rsidRPr="00684360">
        <w:rPr>
          <w:rFonts w:asciiTheme="minorHAnsi" w:hAnsiTheme="minorHAnsi"/>
          <w:color w:val="000000" w:themeColor="text1"/>
        </w:rPr>
        <w:t xml:space="preserve"> B, Plot 22 along the Coca </w:t>
      </w:r>
      <w:r w:rsidR="00A654AC" w:rsidRPr="00684360">
        <w:rPr>
          <w:rFonts w:asciiTheme="minorHAnsi" w:hAnsiTheme="minorHAnsi"/>
          <w:color w:val="000000" w:themeColor="text1"/>
        </w:rPr>
        <w:t>Cola</w:t>
      </w:r>
      <w:r w:rsidRPr="00684360">
        <w:rPr>
          <w:rFonts w:asciiTheme="minorHAnsi" w:hAnsiTheme="minorHAnsi"/>
          <w:color w:val="000000" w:themeColor="text1"/>
        </w:rPr>
        <w:t xml:space="preserve"> Road. It has two sub-stations, namely </w:t>
      </w:r>
      <w:proofErr w:type="spellStart"/>
      <w:r w:rsidRPr="00684360">
        <w:rPr>
          <w:rFonts w:asciiTheme="minorHAnsi" w:hAnsiTheme="minorHAnsi"/>
          <w:color w:val="000000" w:themeColor="text1"/>
        </w:rPr>
        <w:t>Chambezi</w:t>
      </w:r>
      <w:proofErr w:type="spellEnd"/>
      <w:r w:rsidRPr="00684360">
        <w:rPr>
          <w:rFonts w:asciiTheme="minorHAnsi" w:hAnsiTheme="minorHAnsi"/>
          <w:color w:val="000000" w:themeColor="text1"/>
        </w:rPr>
        <w:t xml:space="preserve"> and </w:t>
      </w:r>
      <w:proofErr w:type="spellStart"/>
      <w:r w:rsidRPr="00684360">
        <w:rPr>
          <w:rFonts w:asciiTheme="minorHAnsi" w:hAnsiTheme="minorHAnsi"/>
          <w:color w:val="000000" w:themeColor="text1"/>
        </w:rPr>
        <w:t>Mkuranga</w:t>
      </w:r>
      <w:proofErr w:type="spellEnd"/>
      <w:r w:rsidRPr="00684360">
        <w:rPr>
          <w:rFonts w:asciiTheme="minorHAnsi" w:hAnsiTheme="minorHAnsi"/>
          <w:color w:val="000000" w:themeColor="text1"/>
        </w:rPr>
        <w:t xml:space="preserve">, where most of the research activities are conducted. </w:t>
      </w:r>
      <w:r w:rsidR="00B12C10" w:rsidRPr="00684360">
        <w:rPr>
          <w:rFonts w:asciiTheme="minorHAnsi" w:hAnsiTheme="minorHAnsi"/>
          <w:color w:val="000000" w:themeColor="text1"/>
        </w:rPr>
        <w:t>T</w:t>
      </w:r>
      <w:r w:rsidR="00792502" w:rsidRPr="00684360">
        <w:rPr>
          <w:rFonts w:asciiTheme="minorHAnsi" w:hAnsiTheme="minorHAnsi"/>
          <w:color w:val="000000" w:themeColor="text1"/>
        </w:rPr>
        <w:t>he former is located about 55 KM</w:t>
      </w:r>
      <w:r w:rsidR="00B12C10" w:rsidRPr="00684360">
        <w:rPr>
          <w:rFonts w:asciiTheme="minorHAnsi" w:hAnsiTheme="minorHAnsi"/>
          <w:color w:val="000000" w:themeColor="text1"/>
        </w:rPr>
        <w:t xml:space="preserve"> North of Dar </w:t>
      </w:r>
      <w:proofErr w:type="spellStart"/>
      <w:r w:rsidR="00B12C10" w:rsidRPr="00684360">
        <w:rPr>
          <w:rFonts w:asciiTheme="minorHAnsi" w:hAnsiTheme="minorHAnsi"/>
          <w:color w:val="000000" w:themeColor="text1"/>
        </w:rPr>
        <w:t>es</w:t>
      </w:r>
      <w:proofErr w:type="spellEnd"/>
      <w:r w:rsidR="00B12C10" w:rsidRPr="00684360">
        <w:rPr>
          <w:rFonts w:asciiTheme="minorHAnsi" w:hAnsiTheme="minorHAnsi"/>
          <w:color w:val="000000" w:themeColor="text1"/>
        </w:rPr>
        <w:t xml:space="preserve"> S</w:t>
      </w:r>
      <w:r w:rsidRPr="00684360">
        <w:rPr>
          <w:rFonts w:asciiTheme="minorHAnsi" w:hAnsiTheme="minorHAnsi"/>
          <w:color w:val="000000" w:themeColor="text1"/>
        </w:rPr>
        <w:t xml:space="preserve">alaam near </w:t>
      </w:r>
      <w:proofErr w:type="spellStart"/>
      <w:r w:rsidRPr="00684360">
        <w:rPr>
          <w:rFonts w:asciiTheme="minorHAnsi" w:hAnsiTheme="minorHAnsi"/>
          <w:color w:val="000000" w:themeColor="text1"/>
        </w:rPr>
        <w:t>Bagamoyo</w:t>
      </w:r>
      <w:proofErr w:type="spellEnd"/>
      <w:r w:rsidRPr="00684360">
        <w:rPr>
          <w:rFonts w:asciiTheme="minorHAnsi" w:hAnsiTheme="minorHAnsi"/>
          <w:color w:val="000000" w:themeColor="text1"/>
        </w:rPr>
        <w:t xml:space="preserve"> town at latitude S6.52</w:t>
      </w:r>
      <w:r w:rsidRPr="00684360">
        <w:rPr>
          <w:rFonts w:asciiTheme="minorHAnsi" w:hAnsiTheme="minorHAnsi"/>
          <w:color w:val="000000" w:themeColor="text1"/>
          <w:vertAlign w:val="superscript"/>
        </w:rPr>
        <w:t>0</w:t>
      </w:r>
      <w:r w:rsidRPr="00684360">
        <w:rPr>
          <w:rFonts w:asciiTheme="minorHAnsi" w:hAnsiTheme="minorHAnsi"/>
          <w:color w:val="000000" w:themeColor="text1"/>
        </w:rPr>
        <w:t xml:space="preserve"> and longitude E 38.91</w:t>
      </w:r>
      <w:r w:rsidRPr="00684360">
        <w:rPr>
          <w:rFonts w:asciiTheme="minorHAnsi" w:hAnsiTheme="minorHAnsi"/>
          <w:color w:val="000000" w:themeColor="text1"/>
          <w:vertAlign w:val="superscript"/>
        </w:rPr>
        <w:t>0</w:t>
      </w:r>
      <w:r w:rsidRPr="00684360">
        <w:rPr>
          <w:rFonts w:asciiTheme="minorHAnsi" w:hAnsiTheme="minorHAnsi"/>
          <w:color w:val="000000" w:themeColor="text1"/>
        </w:rPr>
        <w:t xml:space="preserve">, while </w:t>
      </w:r>
      <w:proofErr w:type="spellStart"/>
      <w:r w:rsidRPr="00684360">
        <w:rPr>
          <w:rFonts w:asciiTheme="minorHAnsi" w:hAnsiTheme="minorHAnsi"/>
          <w:color w:val="000000" w:themeColor="text1"/>
        </w:rPr>
        <w:t>Mkuranga</w:t>
      </w:r>
      <w:proofErr w:type="spellEnd"/>
      <w:r w:rsidRPr="00684360">
        <w:rPr>
          <w:rFonts w:asciiTheme="minorHAnsi" w:hAnsiTheme="minorHAnsi"/>
          <w:color w:val="000000" w:themeColor="text1"/>
        </w:rPr>
        <w:t xml:space="preserve"> sub-station is located at S 7.12</w:t>
      </w:r>
      <w:r w:rsidRPr="00684360">
        <w:rPr>
          <w:rFonts w:asciiTheme="minorHAnsi" w:hAnsiTheme="minorHAnsi"/>
          <w:color w:val="000000" w:themeColor="text1"/>
          <w:vertAlign w:val="superscript"/>
        </w:rPr>
        <w:t>0</w:t>
      </w:r>
      <w:r w:rsidR="002D7499" w:rsidRPr="00684360">
        <w:rPr>
          <w:rFonts w:asciiTheme="minorHAnsi" w:hAnsiTheme="minorHAnsi"/>
          <w:color w:val="000000" w:themeColor="text1"/>
        </w:rPr>
        <w:t xml:space="preserve"> and L</w:t>
      </w:r>
      <w:r w:rsidRPr="00684360">
        <w:rPr>
          <w:rFonts w:asciiTheme="minorHAnsi" w:hAnsiTheme="minorHAnsi"/>
          <w:color w:val="000000" w:themeColor="text1"/>
        </w:rPr>
        <w:t>ongitude E 39.20</w:t>
      </w:r>
      <w:r w:rsidRPr="00684360">
        <w:rPr>
          <w:rFonts w:asciiTheme="minorHAnsi" w:hAnsiTheme="minorHAnsi"/>
          <w:color w:val="000000" w:themeColor="text1"/>
          <w:vertAlign w:val="superscript"/>
        </w:rPr>
        <w:t>0</w:t>
      </w:r>
      <w:r w:rsidRPr="00684360">
        <w:rPr>
          <w:rFonts w:asciiTheme="minorHAnsi" w:hAnsiTheme="minorHAnsi"/>
          <w:color w:val="000000" w:themeColor="text1"/>
        </w:rPr>
        <w:t xml:space="preserve">, about </w:t>
      </w:r>
      <w:r w:rsidR="00792502" w:rsidRPr="00684360">
        <w:rPr>
          <w:rFonts w:asciiTheme="minorHAnsi" w:hAnsiTheme="minorHAnsi"/>
          <w:color w:val="000000" w:themeColor="text1"/>
        </w:rPr>
        <w:t>50 KM</w:t>
      </w:r>
      <w:r w:rsidR="00B12C10" w:rsidRPr="00684360">
        <w:rPr>
          <w:rFonts w:asciiTheme="minorHAnsi" w:hAnsiTheme="minorHAnsi"/>
          <w:color w:val="000000" w:themeColor="text1"/>
        </w:rPr>
        <w:t xml:space="preserve"> South of Dar </w:t>
      </w:r>
      <w:proofErr w:type="spellStart"/>
      <w:r w:rsidR="00B12C10" w:rsidRPr="00684360">
        <w:rPr>
          <w:rFonts w:asciiTheme="minorHAnsi" w:hAnsiTheme="minorHAnsi"/>
          <w:color w:val="000000" w:themeColor="text1"/>
        </w:rPr>
        <w:t>es</w:t>
      </w:r>
      <w:proofErr w:type="spellEnd"/>
      <w:r w:rsidR="00B12C10" w:rsidRPr="00684360">
        <w:rPr>
          <w:rFonts w:asciiTheme="minorHAnsi" w:hAnsiTheme="minorHAnsi"/>
          <w:color w:val="000000" w:themeColor="text1"/>
        </w:rPr>
        <w:t xml:space="preserve"> S</w:t>
      </w:r>
      <w:r w:rsidRPr="00684360">
        <w:rPr>
          <w:rFonts w:asciiTheme="minorHAnsi" w:hAnsiTheme="minorHAnsi"/>
          <w:color w:val="000000" w:themeColor="text1"/>
        </w:rPr>
        <w:t xml:space="preserve">alaam. </w:t>
      </w:r>
    </w:p>
    <w:p w:rsidR="00BB193B" w:rsidRPr="00684360" w:rsidRDefault="00BB193B" w:rsidP="00BB193B">
      <w:pPr>
        <w:pStyle w:val="NoSpacing"/>
        <w:spacing w:before="240" w:after="240"/>
        <w:rPr>
          <w:rFonts w:asciiTheme="minorHAnsi" w:hAnsiTheme="minorHAnsi"/>
          <w:color w:val="000000" w:themeColor="text1"/>
        </w:rPr>
      </w:pPr>
      <w:r w:rsidRPr="00684360">
        <w:rPr>
          <w:rFonts w:asciiTheme="minorHAnsi" w:hAnsiTheme="minorHAnsi"/>
          <w:color w:val="000000" w:themeColor="text1"/>
        </w:rPr>
        <w:t>There are two departments:</w:t>
      </w:r>
      <w:r w:rsidR="00B12C10" w:rsidRPr="00684360">
        <w:rPr>
          <w:rFonts w:asciiTheme="minorHAnsi" w:hAnsiTheme="minorHAnsi"/>
          <w:color w:val="000000" w:themeColor="text1"/>
        </w:rPr>
        <w:t xml:space="preserve"> 1) Research and Innovation and</w:t>
      </w:r>
      <w:r w:rsidR="002D7499" w:rsidRPr="00684360">
        <w:rPr>
          <w:rFonts w:asciiTheme="minorHAnsi" w:hAnsiTheme="minorHAnsi"/>
          <w:color w:val="000000" w:themeColor="text1"/>
        </w:rPr>
        <w:t xml:space="preserve"> 2) Technology</w:t>
      </w:r>
      <w:r w:rsidRPr="00684360">
        <w:rPr>
          <w:rFonts w:asciiTheme="minorHAnsi" w:hAnsiTheme="minorHAnsi"/>
          <w:color w:val="000000" w:themeColor="text1"/>
        </w:rPr>
        <w:t xml:space="preserve"> Transfer and Partnership. Under these departme</w:t>
      </w:r>
      <w:r w:rsidR="00AB2CB6" w:rsidRPr="00684360">
        <w:rPr>
          <w:rFonts w:asciiTheme="minorHAnsi" w:hAnsiTheme="minorHAnsi"/>
          <w:color w:val="000000" w:themeColor="text1"/>
        </w:rPr>
        <w:t>nts there are six subprograms: Crop Research, Natural Resources, P</w:t>
      </w:r>
      <w:r w:rsidRPr="00684360">
        <w:rPr>
          <w:rFonts w:asciiTheme="minorHAnsi" w:hAnsiTheme="minorHAnsi"/>
          <w:color w:val="000000" w:themeColor="text1"/>
        </w:rPr>
        <w:t>ost-harv</w:t>
      </w:r>
      <w:r w:rsidR="00AB2CB6" w:rsidRPr="00684360">
        <w:rPr>
          <w:rFonts w:asciiTheme="minorHAnsi" w:hAnsiTheme="minorHAnsi"/>
          <w:color w:val="000000" w:themeColor="text1"/>
        </w:rPr>
        <w:t>est Managemen</w:t>
      </w:r>
      <w:r w:rsidR="00F32241" w:rsidRPr="00684360">
        <w:rPr>
          <w:rFonts w:asciiTheme="minorHAnsi" w:hAnsiTheme="minorHAnsi"/>
          <w:color w:val="000000" w:themeColor="text1"/>
        </w:rPr>
        <w:t>t, Socio-economics and Marketing;</w:t>
      </w:r>
      <w:r w:rsidR="00AB2CB6" w:rsidRPr="00684360">
        <w:rPr>
          <w:rFonts w:asciiTheme="minorHAnsi" w:hAnsiTheme="minorHAnsi"/>
          <w:color w:val="000000" w:themeColor="text1"/>
        </w:rPr>
        <w:t xml:space="preserve"> Technology Dissemination, Co</w:t>
      </w:r>
      <w:r w:rsidR="00F32241" w:rsidRPr="00684360">
        <w:rPr>
          <w:rFonts w:asciiTheme="minorHAnsi" w:hAnsiTheme="minorHAnsi"/>
          <w:color w:val="000000" w:themeColor="text1"/>
        </w:rPr>
        <w:t>mmercialization and Partnership;</w:t>
      </w:r>
      <w:r w:rsidR="00AB2CB6" w:rsidRPr="00684360">
        <w:rPr>
          <w:rFonts w:asciiTheme="minorHAnsi" w:hAnsiTheme="minorHAnsi"/>
          <w:color w:val="000000" w:themeColor="text1"/>
        </w:rPr>
        <w:t xml:space="preserve"> and Knowledge Management and Communication P</w:t>
      </w:r>
      <w:r w:rsidRPr="00684360">
        <w:rPr>
          <w:rFonts w:asciiTheme="minorHAnsi" w:hAnsiTheme="minorHAnsi"/>
          <w:color w:val="000000" w:themeColor="text1"/>
        </w:rPr>
        <w:t>rogram</w:t>
      </w:r>
      <w:r w:rsidR="00B12C10" w:rsidRPr="00684360">
        <w:rPr>
          <w:rFonts w:asciiTheme="minorHAnsi" w:hAnsiTheme="minorHAnsi"/>
          <w:color w:val="000000" w:themeColor="text1"/>
        </w:rPr>
        <w:t xml:space="preserve">s. </w:t>
      </w:r>
    </w:p>
    <w:p w:rsidR="00B966DE" w:rsidRPr="00684360" w:rsidRDefault="00BB193B" w:rsidP="00C54B35">
      <w:pPr>
        <w:spacing w:before="240" w:after="24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The </w:t>
      </w:r>
      <w:proofErr w:type="spellStart"/>
      <w:r w:rsidRPr="00684360">
        <w:rPr>
          <w:rFonts w:asciiTheme="minorHAnsi" w:hAnsiTheme="minorHAnsi" w:cs="Tahoma"/>
          <w:color w:val="000000" w:themeColor="text1"/>
          <w:sz w:val="24"/>
          <w:szCs w:val="24"/>
        </w:rPr>
        <w:t>Mikocheni</w:t>
      </w:r>
      <w:proofErr w:type="spellEnd"/>
      <w:r w:rsidRPr="00684360">
        <w:rPr>
          <w:rFonts w:asciiTheme="minorHAnsi" w:hAnsiTheme="minorHAnsi" w:cs="Tahoma"/>
          <w:color w:val="000000" w:themeColor="text1"/>
          <w:sz w:val="24"/>
          <w:szCs w:val="24"/>
        </w:rPr>
        <w:t xml:space="preserve"> centre basically has two research programs, which its mandates</w:t>
      </w:r>
      <w:r w:rsidR="00AB2CB6" w:rsidRPr="00684360">
        <w:rPr>
          <w:rFonts w:asciiTheme="minorHAnsi" w:hAnsiTheme="minorHAnsi" w:cs="Tahoma"/>
          <w:color w:val="000000" w:themeColor="text1"/>
          <w:sz w:val="24"/>
          <w:szCs w:val="24"/>
        </w:rPr>
        <w:t xml:space="preserve"> are</w:t>
      </w:r>
      <w:r w:rsidR="002D7499" w:rsidRPr="00684360">
        <w:rPr>
          <w:rFonts w:asciiTheme="minorHAnsi" w:hAnsiTheme="minorHAnsi" w:cs="Tahoma"/>
          <w:color w:val="000000" w:themeColor="text1"/>
          <w:sz w:val="24"/>
          <w:szCs w:val="24"/>
        </w:rPr>
        <w:t>: Coconut and B</w:t>
      </w:r>
      <w:r w:rsidRPr="00684360">
        <w:rPr>
          <w:rFonts w:asciiTheme="minorHAnsi" w:hAnsiTheme="minorHAnsi" w:cs="Tahoma"/>
          <w:color w:val="000000" w:themeColor="text1"/>
          <w:sz w:val="24"/>
          <w:szCs w:val="24"/>
        </w:rPr>
        <w:t>iotechnology. The co</w:t>
      </w:r>
      <w:r w:rsidR="003651A1" w:rsidRPr="00684360">
        <w:rPr>
          <w:rFonts w:asciiTheme="minorHAnsi" w:hAnsiTheme="minorHAnsi" w:cs="Tahoma"/>
          <w:color w:val="000000" w:themeColor="text1"/>
          <w:sz w:val="24"/>
          <w:szCs w:val="24"/>
        </w:rPr>
        <w:t>conut program is the main with four (4) research</w:t>
      </w:r>
      <w:r w:rsidR="002D7499" w:rsidRPr="00684360">
        <w:rPr>
          <w:rFonts w:asciiTheme="minorHAnsi" w:hAnsiTheme="minorHAnsi" w:cs="Tahoma"/>
          <w:color w:val="000000" w:themeColor="text1"/>
          <w:sz w:val="24"/>
          <w:szCs w:val="24"/>
        </w:rPr>
        <w:t xml:space="preserve"> units which include: Agronomy, D</w:t>
      </w:r>
      <w:r w:rsidRPr="00684360">
        <w:rPr>
          <w:rFonts w:asciiTheme="minorHAnsi" w:hAnsiTheme="minorHAnsi" w:cs="Tahoma"/>
          <w:color w:val="000000" w:themeColor="text1"/>
          <w:sz w:val="24"/>
          <w:szCs w:val="24"/>
        </w:rPr>
        <w:t xml:space="preserve">isease </w:t>
      </w:r>
      <w:r w:rsidR="002D7499" w:rsidRPr="00684360">
        <w:rPr>
          <w:rFonts w:asciiTheme="minorHAnsi" w:hAnsiTheme="minorHAnsi" w:cs="Tahoma"/>
          <w:color w:val="000000" w:themeColor="text1"/>
          <w:sz w:val="24"/>
          <w:szCs w:val="24"/>
        </w:rPr>
        <w:t>&amp; Pest C</w:t>
      </w:r>
      <w:r w:rsidRPr="00684360">
        <w:rPr>
          <w:rFonts w:asciiTheme="minorHAnsi" w:hAnsiTheme="minorHAnsi" w:cs="Tahoma"/>
          <w:color w:val="000000" w:themeColor="text1"/>
          <w:sz w:val="24"/>
          <w:szCs w:val="24"/>
        </w:rPr>
        <w:t xml:space="preserve">ontrol, </w:t>
      </w:r>
      <w:r w:rsidR="002D7499" w:rsidRPr="00684360">
        <w:rPr>
          <w:rFonts w:asciiTheme="minorHAnsi" w:hAnsiTheme="minorHAnsi" w:cs="Tahoma"/>
          <w:color w:val="000000" w:themeColor="text1"/>
          <w:sz w:val="24"/>
          <w:szCs w:val="24"/>
        </w:rPr>
        <w:t xml:space="preserve">Socio-economics, Post-harvest and Technology </w:t>
      </w:r>
      <w:r w:rsidR="005F4D3C" w:rsidRPr="00684360">
        <w:rPr>
          <w:rFonts w:asciiTheme="minorHAnsi" w:hAnsiTheme="minorHAnsi" w:cs="Tahoma"/>
          <w:color w:val="000000" w:themeColor="text1"/>
          <w:sz w:val="24"/>
          <w:szCs w:val="24"/>
        </w:rPr>
        <w:t>Transfer; the</w:t>
      </w:r>
      <w:r w:rsidR="002D7499" w:rsidRPr="00684360">
        <w:rPr>
          <w:rFonts w:asciiTheme="minorHAnsi" w:hAnsiTheme="minorHAnsi" w:cs="Tahoma"/>
          <w:color w:val="000000" w:themeColor="text1"/>
          <w:sz w:val="24"/>
          <w:szCs w:val="24"/>
        </w:rPr>
        <w:t xml:space="preserve"> B</w:t>
      </w:r>
      <w:r w:rsidR="003651A1" w:rsidRPr="00684360">
        <w:rPr>
          <w:rFonts w:asciiTheme="minorHAnsi" w:hAnsiTheme="minorHAnsi" w:cs="Tahoma"/>
          <w:color w:val="000000" w:themeColor="text1"/>
          <w:sz w:val="24"/>
          <w:szCs w:val="24"/>
        </w:rPr>
        <w:t>iotechnology</w:t>
      </w:r>
      <w:r w:rsidR="002D7499" w:rsidRPr="00684360">
        <w:rPr>
          <w:rFonts w:asciiTheme="minorHAnsi" w:hAnsiTheme="minorHAnsi" w:cs="Tahoma"/>
          <w:color w:val="000000" w:themeColor="text1"/>
          <w:sz w:val="24"/>
          <w:szCs w:val="24"/>
        </w:rPr>
        <w:t xml:space="preserve"> P</w:t>
      </w:r>
      <w:r w:rsidRPr="00684360">
        <w:rPr>
          <w:rFonts w:asciiTheme="minorHAnsi" w:hAnsiTheme="minorHAnsi" w:cs="Tahoma"/>
          <w:color w:val="000000" w:themeColor="text1"/>
          <w:sz w:val="24"/>
          <w:szCs w:val="24"/>
        </w:rPr>
        <w:t>rogram accommodate</w:t>
      </w:r>
      <w:r w:rsidR="003651A1" w:rsidRPr="00684360">
        <w:rPr>
          <w:rFonts w:asciiTheme="minorHAnsi" w:hAnsiTheme="minorHAnsi" w:cs="Tahoma"/>
          <w:color w:val="000000" w:themeColor="text1"/>
          <w:sz w:val="24"/>
          <w:szCs w:val="24"/>
        </w:rPr>
        <w:t xml:space="preserve"> three (</w:t>
      </w:r>
      <w:r w:rsidRPr="00684360">
        <w:rPr>
          <w:rFonts w:asciiTheme="minorHAnsi" w:hAnsiTheme="minorHAnsi" w:cs="Tahoma"/>
          <w:color w:val="000000" w:themeColor="text1"/>
          <w:sz w:val="24"/>
          <w:szCs w:val="24"/>
        </w:rPr>
        <w:t>3</w:t>
      </w:r>
      <w:r w:rsidR="003651A1" w:rsidRPr="00684360">
        <w:rPr>
          <w:rFonts w:asciiTheme="minorHAnsi" w:hAnsiTheme="minorHAnsi" w:cs="Tahoma"/>
          <w:color w:val="000000" w:themeColor="text1"/>
          <w:sz w:val="24"/>
          <w:szCs w:val="24"/>
        </w:rPr>
        <w:t>)</w:t>
      </w:r>
      <w:r w:rsidR="002D7499" w:rsidRPr="00684360">
        <w:rPr>
          <w:rFonts w:asciiTheme="minorHAnsi" w:hAnsiTheme="minorHAnsi" w:cs="Tahoma"/>
          <w:color w:val="000000" w:themeColor="text1"/>
          <w:sz w:val="24"/>
          <w:szCs w:val="24"/>
        </w:rPr>
        <w:t xml:space="preserve"> units Tissue Culture, Molecular Diagnostics and Genetic Engineering L</w:t>
      </w:r>
      <w:r w:rsidRPr="00684360">
        <w:rPr>
          <w:rFonts w:asciiTheme="minorHAnsi" w:hAnsiTheme="minorHAnsi" w:cs="Tahoma"/>
          <w:color w:val="000000" w:themeColor="text1"/>
          <w:sz w:val="24"/>
          <w:szCs w:val="24"/>
        </w:rPr>
        <w:t xml:space="preserve">aboratories. All the research activities in each unit in the coconut program are designed to address all agricultural challenges facing the coconut </w:t>
      </w:r>
      <w:r w:rsidR="002D7499" w:rsidRPr="00684360">
        <w:rPr>
          <w:rFonts w:asciiTheme="minorHAnsi" w:hAnsiTheme="minorHAnsi" w:cs="Tahoma"/>
          <w:color w:val="000000" w:themeColor="text1"/>
          <w:sz w:val="24"/>
          <w:szCs w:val="24"/>
        </w:rPr>
        <w:t>agro</w:t>
      </w:r>
      <w:r w:rsidR="00A654AC" w:rsidRPr="00684360">
        <w:rPr>
          <w:rFonts w:asciiTheme="minorHAnsi" w:hAnsiTheme="minorHAnsi" w:cs="Tahoma"/>
          <w:color w:val="000000" w:themeColor="text1"/>
          <w:sz w:val="24"/>
          <w:szCs w:val="24"/>
        </w:rPr>
        <w:t>-ecological</w:t>
      </w:r>
      <w:r w:rsidR="00AB2CB6" w:rsidRPr="00684360">
        <w:rPr>
          <w:rFonts w:asciiTheme="minorHAnsi" w:hAnsiTheme="minorHAnsi" w:cs="Tahoma"/>
          <w:color w:val="000000" w:themeColor="text1"/>
          <w:sz w:val="24"/>
          <w:szCs w:val="24"/>
        </w:rPr>
        <w:t xml:space="preserve"> </w:t>
      </w:r>
      <w:r w:rsidR="005F4D3C" w:rsidRPr="00684360">
        <w:rPr>
          <w:rFonts w:asciiTheme="minorHAnsi" w:hAnsiTheme="minorHAnsi" w:cs="Tahoma"/>
          <w:color w:val="000000" w:themeColor="text1"/>
          <w:sz w:val="24"/>
          <w:szCs w:val="24"/>
        </w:rPr>
        <w:t>systems</w:t>
      </w:r>
      <w:r w:rsidR="005F4D3C" w:rsidRPr="00684360">
        <w:rPr>
          <w:rFonts w:asciiTheme="minorHAnsi" w:hAnsiTheme="minorHAnsi" w:cs="Tahoma"/>
          <w:sz w:val="24"/>
          <w:szCs w:val="24"/>
        </w:rPr>
        <w:t xml:space="preserve"> which</w:t>
      </w:r>
      <w:r w:rsidR="00976618" w:rsidRPr="00684360">
        <w:rPr>
          <w:rFonts w:asciiTheme="minorHAnsi" w:hAnsiTheme="minorHAnsi" w:cs="Tahoma"/>
          <w:sz w:val="24"/>
          <w:szCs w:val="24"/>
        </w:rPr>
        <w:t xml:space="preserve"> include poor coconut husbandry practices, effect of drought stress, poor soil fertility, incidence and severity of noxious pests, high incid</w:t>
      </w:r>
      <w:r w:rsidR="00F32241" w:rsidRPr="00684360">
        <w:rPr>
          <w:rFonts w:asciiTheme="minorHAnsi" w:hAnsiTheme="minorHAnsi" w:cs="Tahoma"/>
          <w:sz w:val="24"/>
          <w:szCs w:val="24"/>
        </w:rPr>
        <w:t>ence and damage by the coconut L</w:t>
      </w:r>
      <w:r w:rsidR="00976618" w:rsidRPr="00684360">
        <w:rPr>
          <w:rFonts w:asciiTheme="minorHAnsi" w:hAnsiTheme="minorHAnsi" w:cs="Tahoma"/>
          <w:sz w:val="24"/>
          <w:szCs w:val="24"/>
        </w:rPr>
        <w:t xml:space="preserve">ethal </w:t>
      </w:r>
      <w:r w:rsidR="00F32241" w:rsidRPr="00684360">
        <w:rPr>
          <w:rFonts w:asciiTheme="minorHAnsi" w:hAnsiTheme="minorHAnsi" w:cs="Tahoma"/>
          <w:sz w:val="24"/>
          <w:szCs w:val="24"/>
        </w:rPr>
        <w:t>D</w:t>
      </w:r>
      <w:r w:rsidR="00976618" w:rsidRPr="00684360">
        <w:rPr>
          <w:rFonts w:asciiTheme="minorHAnsi" w:hAnsiTheme="minorHAnsi" w:cs="Tahoma"/>
          <w:sz w:val="24"/>
          <w:szCs w:val="24"/>
        </w:rPr>
        <w:t xml:space="preserve">isease and planting of low yielding varieties. Other challenges are low expansion, low level of rehabilitation of the area under coconuts, limited value addition/processing and poor marketing. </w:t>
      </w:r>
      <w:r w:rsidR="00976618" w:rsidRPr="00684360">
        <w:rPr>
          <w:rFonts w:asciiTheme="minorHAnsi" w:hAnsiTheme="minorHAnsi" w:cs="Tahoma"/>
          <w:color w:val="000000" w:themeColor="text1"/>
          <w:sz w:val="24"/>
          <w:szCs w:val="24"/>
        </w:rPr>
        <w:t>Biotechnology in the centre acts</w:t>
      </w:r>
      <w:r w:rsidR="00AB2CB6" w:rsidRPr="00684360">
        <w:rPr>
          <w:rFonts w:asciiTheme="minorHAnsi" w:hAnsiTheme="minorHAnsi" w:cs="Tahoma"/>
          <w:color w:val="000000" w:themeColor="text1"/>
          <w:sz w:val="24"/>
          <w:szCs w:val="24"/>
        </w:rPr>
        <w:t xml:space="preserve"> as a tool cut</w:t>
      </w:r>
      <w:r w:rsidRPr="00684360">
        <w:rPr>
          <w:rFonts w:asciiTheme="minorHAnsi" w:hAnsiTheme="minorHAnsi" w:cs="Tahoma"/>
          <w:color w:val="000000" w:themeColor="text1"/>
          <w:sz w:val="24"/>
          <w:szCs w:val="24"/>
        </w:rPr>
        <w:t xml:space="preserve"> across all crops and s</w:t>
      </w:r>
      <w:r w:rsidR="00FB1F61" w:rsidRPr="00684360">
        <w:rPr>
          <w:rFonts w:asciiTheme="minorHAnsi" w:hAnsiTheme="minorHAnsi" w:cs="Tahoma"/>
          <w:color w:val="000000" w:themeColor="text1"/>
          <w:sz w:val="24"/>
          <w:szCs w:val="24"/>
        </w:rPr>
        <w:t>upports other research mandate.</w:t>
      </w:r>
    </w:p>
    <w:p w:rsidR="009A2938" w:rsidRPr="00684360" w:rsidRDefault="00C05C1B" w:rsidP="00C54B35">
      <w:pPr>
        <w:pStyle w:val="ListParagraph"/>
        <w:numPr>
          <w:ilvl w:val="0"/>
          <w:numId w:val="22"/>
        </w:numPr>
        <w:spacing w:after="0" w:line="276"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Technology Dissemination</w:t>
      </w:r>
      <w:r w:rsidR="007904CC" w:rsidRPr="00684360">
        <w:rPr>
          <w:rFonts w:asciiTheme="minorHAnsi" w:hAnsiTheme="minorHAnsi" w:cs="Tahoma"/>
          <w:b/>
          <w:bCs/>
          <w:color w:val="000000" w:themeColor="text1"/>
          <w:sz w:val="24"/>
          <w:szCs w:val="24"/>
        </w:rPr>
        <w:t xml:space="preserve"> pathways used by TARI</w:t>
      </w:r>
    </w:p>
    <w:p w:rsidR="00F003E1" w:rsidRPr="00684360" w:rsidRDefault="00FF0352" w:rsidP="00C54B35">
      <w:pPr>
        <w:spacing w:after="0" w:line="276"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Various p</w:t>
      </w:r>
      <w:r w:rsidR="00A56878" w:rsidRPr="00684360">
        <w:rPr>
          <w:rFonts w:asciiTheme="minorHAnsi" w:hAnsiTheme="minorHAnsi" w:cs="Tahoma"/>
          <w:color w:val="000000" w:themeColor="text1"/>
          <w:sz w:val="24"/>
          <w:szCs w:val="24"/>
        </w:rPr>
        <w:t xml:space="preserve">athways </w:t>
      </w:r>
      <w:r w:rsidRPr="00684360">
        <w:rPr>
          <w:rFonts w:asciiTheme="minorHAnsi" w:hAnsiTheme="minorHAnsi" w:cs="Tahoma"/>
          <w:color w:val="000000" w:themeColor="text1"/>
          <w:sz w:val="24"/>
          <w:szCs w:val="24"/>
        </w:rPr>
        <w:t xml:space="preserve">were </w:t>
      </w:r>
      <w:r w:rsidR="00A56878" w:rsidRPr="00684360">
        <w:rPr>
          <w:rFonts w:asciiTheme="minorHAnsi" w:hAnsiTheme="minorHAnsi" w:cs="Tahoma"/>
          <w:color w:val="000000" w:themeColor="text1"/>
          <w:sz w:val="24"/>
          <w:szCs w:val="24"/>
        </w:rPr>
        <w:t xml:space="preserve">used for dissemination of </w:t>
      </w:r>
      <w:r w:rsidR="00774825" w:rsidRPr="00684360">
        <w:rPr>
          <w:rFonts w:asciiTheme="minorHAnsi" w:hAnsiTheme="minorHAnsi" w:cs="Tahoma"/>
          <w:color w:val="000000" w:themeColor="text1"/>
          <w:sz w:val="24"/>
          <w:szCs w:val="24"/>
        </w:rPr>
        <w:t xml:space="preserve">agricultural </w:t>
      </w:r>
      <w:r w:rsidR="00A56878" w:rsidRPr="00684360">
        <w:rPr>
          <w:rFonts w:asciiTheme="minorHAnsi" w:hAnsiTheme="minorHAnsi" w:cs="Tahoma"/>
          <w:color w:val="000000" w:themeColor="text1"/>
          <w:sz w:val="24"/>
          <w:szCs w:val="24"/>
        </w:rPr>
        <w:t>technologies</w:t>
      </w:r>
      <w:r w:rsidR="00D902ED" w:rsidRPr="00684360">
        <w:rPr>
          <w:rFonts w:asciiTheme="minorHAnsi" w:hAnsiTheme="minorHAnsi" w:cs="Tahoma"/>
          <w:color w:val="000000" w:themeColor="text1"/>
          <w:sz w:val="24"/>
          <w:szCs w:val="24"/>
        </w:rPr>
        <w:t xml:space="preserve"> from research to different stakeholders which </w:t>
      </w:r>
      <w:r w:rsidR="00095B2E" w:rsidRPr="00684360">
        <w:rPr>
          <w:rFonts w:asciiTheme="minorHAnsi" w:hAnsiTheme="minorHAnsi" w:cs="Tahoma"/>
          <w:color w:val="000000" w:themeColor="text1"/>
          <w:sz w:val="24"/>
          <w:szCs w:val="24"/>
        </w:rPr>
        <w:t>includes</w:t>
      </w:r>
      <w:r w:rsidR="00B47B50" w:rsidRPr="00684360">
        <w:rPr>
          <w:rFonts w:asciiTheme="minorHAnsi" w:hAnsiTheme="minorHAnsi" w:cs="Tahoma"/>
          <w:color w:val="000000" w:themeColor="text1"/>
          <w:sz w:val="24"/>
          <w:szCs w:val="24"/>
        </w:rPr>
        <w:t xml:space="preserve"> </w:t>
      </w:r>
      <w:r w:rsidR="00B745F8" w:rsidRPr="00684360">
        <w:rPr>
          <w:rFonts w:asciiTheme="minorHAnsi" w:hAnsiTheme="minorHAnsi" w:cs="Tahoma"/>
          <w:color w:val="000000" w:themeColor="text1"/>
          <w:sz w:val="24"/>
          <w:szCs w:val="24"/>
        </w:rPr>
        <w:t xml:space="preserve">demonstration plots </w:t>
      </w:r>
      <w:r w:rsidR="000E6F82" w:rsidRPr="00684360">
        <w:rPr>
          <w:rFonts w:asciiTheme="minorHAnsi" w:hAnsiTheme="minorHAnsi" w:cs="Tahoma"/>
          <w:color w:val="000000" w:themeColor="text1"/>
          <w:sz w:val="24"/>
          <w:szCs w:val="24"/>
        </w:rPr>
        <w:t>and</w:t>
      </w:r>
      <w:r w:rsidR="00B745F8" w:rsidRPr="00684360">
        <w:rPr>
          <w:rFonts w:asciiTheme="minorHAnsi" w:hAnsiTheme="minorHAnsi" w:cs="Tahoma"/>
          <w:color w:val="000000" w:themeColor="text1"/>
          <w:sz w:val="24"/>
          <w:szCs w:val="24"/>
        </w:rPr>
        <w:t xml:space="preserve"> the</w:t>
      </w:r>
      <w:r w:rsidR="000E6F82" w:rsidRPr="00684360">
        <w:rPr>
          <w:rFonts w:asciiTheme="minorHAnsi" w:hAnsiTheme="minorHAnsi" w:cs="Tahoma"/>
          <w:color w:val="000000" w:themeColor="text1"/>
          <w:sz w:val="24"/>
          <w:szCs w:val="24"/>
        </w:rPr>
        <w:t xml:space="preserve"> use of </w:t>
      </w:r>
      <w:r w:rsidR="00303BF1" w:rsidRPr="00684360">
        <w:rPr>
          <w:rFonts w:asciiTheme="minorHAnsi" w:hAnsiTheme="minorHAnsi" w:cs="Tahoma"/>
          <w:color w:val="000000" w:themeColor="text1"/>
          <w:sz w:val="24"/>
          <w:szCs w:val="24"/>
        </w:rPr>
        <w:t>hubs (</w:t>
      </w:r>
      <w:proofErr w:type="spellStart"/>
      <w:r w:rsidR="00A90C8A" w:rsidRPr="00684360">
        <w:rPr>
          <w:rFonts w:asciiTheme="minorHAnsi" w:hAnsiTheme="minorHAnsi" w:cs="Tahoma"/>
          <w:color w:val="000000" w:themeColor="text1"/>
          <w:sz w:val="24"/>
          <w:szCs w:val="24"/>
        </w:rPr>
        <w:t>AgriTeCH</w:t>
      </w:r>
      <w:proofErr w:type="spellEnd"/>
      <w:r w:rsidR="00A90C8A" w:rsidRPr="00684360">
        <w:rPr>
          <w:rFonts w:asciiTheme="minorHAnsi" w:hAnsiTheme="minorHAnsi" w:cs="Tahoma"/>
          <w:color w:val="000000" w:themeColor="text1"/>
          <w:sz w:val="24"/>
          <w:szCs w:val="24"/>
        </w:rPr>
        <w:t>)</w:t>
      </w:r>
      <w:r w:rsidR="00796408" w:rsidRPr="00684360">
        <w:rPr>
          <w:rFonts w:asciiTheme="minorHAnsi" w:hAnsiTheme="minorHAnsi" w:cs="Tahoma"/>
          <w:color w:val="000000" w:themeColor="text1"/>
          <w:sz w:val="24"/>
          <w:szCs w:val="24"/>
        </w:rPr>
        <w:t>.</w:t>
      </w:r>
    </w:p>
    <w:p w:rsidR="00EA0B84" w:rsidRPr="00684360" w:rsidRDefault="00D73952" w:rsidP="00B50A9E">
      <w:pPr>
        <w:spacing w:before="120" w:after="120" w:line="276" w:lineRule="auto"/>
        <w:jc w:val="both"/>
        <w:rPr>
          <w:rFonts w:asciiTheme="minorHAnsi" w:hAnsiTheme="minorHAnsi" w:cs="Tahoma"/>
          <w:b/>
          <w:bCs/>
          <w:iCs/>
          <w:color w:val="000000" w:themeColor="text1"/>
          <w:sz w:val="24"/>
          <w:szCs w:val="24"/>
        </w:rPr>
      </w:pPr>
      <w:r w:rsidRPr="00684360">
        <w:rPr>
          <w:rFonts w:asciiTheme="minorHAnsi" w:hAnsiTheme="minorHAnsi" w:cs="Tahoma"/>
          <w:b/>
          <w:color w:val="000000" w:themeColor="text1"/>
          <w:sz w:val="24"/>
          <w:szCs w:val="24"/>
        </w:rPr>
        <w:t>2.1</w:t>
      </w:r>
      <w:r w:rsidR="00D95FC6" w:rsidRPr="00684360">
        <w:rPr>
          <w:rFonts w:asciiTheme="minorHAnsi" w:hAnsiTheme="minorHAnsi" w:cs="Tahoma"/>
          <w:b/>
          <w:color w:val="000000" w:themeColor="text1"/>
          <w:sz w:val="24"/>
          <w:szCs w:val="24"/>
        </w:rPr>
        <w:t xml:space="preserve">: Farmers visited </w:t>
      </w:r>
      <w:r w:rsidR="00D95FC6" w:rsidRPr="00684360">
        <w:rPr>
          <w:rFonts w:asciiTheme="minorHAnsi" w:hAnsiTheme="minorHAnsi" w:cs="Tahoma"/>
          <w:b/>
          <w:bCs/>
          <w:iCs/>
          <w:color w:val="000000" w:themeColor="text1"/>
          <w:sz w:val="24"/>
          <w:szCs w:val="24"/>
        </w:rPr>
        <w:t>Agricultural Tec</w:t>
      </w:r>
      <w:r w:rsidR="00C54B35" w:rsidRPr="00684360">
        <w:rPr>
          <w:rFonts w:asciiTheme="minorHAnsi" w:hAnsiTheme="minorHAnsi" w:cs="Tahoma"/>
          <w:b/>
          <w:bCs/>
          <w:iCs/>
          <w:color w:val="000000" w:themeColor="text1"/>
          <w:sz w:val="24"/>
          <w:szCs w:val="24"/>
        </w:rPr>
        <w:t>hnology Transfer Hubs (</w:t>
      </w:r>
      <w:proofErr w:type="spellStart"/>
      <w:r w:rsidR="00C54B35" w:rsidRPr="00684360">
        <w:rPr>
          <w:rFonts w:asciiTheme="minorHAnsi" w:hAnsiTheme="minorHAnsi" w:cs="Tahoma"/>
          <w:b/>
          <w:bCs/>
          <w:iCs/>
          <w:color w:val="000000" w:themeColor="text1"/>
          <w:sz w:val="24"/>
          <w:szCs w:val="24"/>
        </w:rPr>
        <w:t>AgriTecH</w:t>
      </w:r>
      <w:proofErr w:type="spellEnd"/>
      <w:r w:rsidR="00C54B35" w:rsidRPr="00684360">
        <w:rPr>
          <w:rFonts w:asciiTheme="minorHAnsi" w:hAnsiTheme="minorHAnsi" w:cs="Tahoma"/>
          <w:b/>
          <w:bCs/>
          <w:iCs/>
          <w:color w:val="000000" w:themeColor="text1"/>
          <w:sz w:val="24"/>
          <w:szCs w:val="24"/>
        </w:rPr>
        <w:t>)</w:t>
      </w:r>
    </w:p>
    <w:p w:rsidR="00D95FC6" w:rsidRPr="00684360" w:rsidRDefault="00D95FC6" w:rsidP="00B50A9E">
      <w:pPr>
        <w:spacing w:before="120" w:after="120" w:line="240"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Table 1: Farmers who visited T</w:t>
      </w:r>
      <w:r w:rsidR="00B2558D" w:rsidRPr="00684360">
        <w:rPr>
          <w:rFonts w:asciiTheme="minorHAnsi" w:hAnsiTheme="minorHAnsi" w:cs="Tahoma"/>
          <w:b/>
          <w:bCs/>
          <w:color w:val="000000" w:themeColor="text1"/>
          <w:sz w:val="24"/>
          <w:szCs w:val="24"/>
        </w:rPr>
        <w:t>AR</w:t>
      </w:r>
      <w:r w:rsidR="009B634E" w:rsidRPr="00684360">
        <w:rPr>
          <w:rFonts w:asciiTheme="minorHAnsi" w:hAnsiTheme="minorHAnsi" w:cs="Tahoma"/>
          <w:b/>
          <w:bCs/>
          <w:color w:val="000000" w:themeColor="text1"/>
          <w:sz w:val="24"/>
          <w:szCs w:val="24"/>
        </w:rPr>
        <w:t xml:space="preserve">I </w:t>
      </w:r>
      <w:proofErr w:type="spellStart"/>
      <w:r w:rsidR="009B634E" w:rsidRPr="00684360">
        <w:rPr>
          <w:rFonts w:asciiTheme="minorHAnsi" w:hAnsiTheme="minorHAnsi" w:cs="Tahoma"/>
          <w:b/>
          <w:bCs/>
          <w:color w:val="000000" w:themeColor="text1"/>
          <w:sz w:val="24"/>
          <w:szCs w:val="24"/>
        </w:rPr>
        <w:t>AgriTec</w:t>
      </w:r>
      <w:r w:rsidR="00C54B35" w:rsidRPr="00684360">
        <w:rPr>
          <w:rFonts w:asciiTheme="minorHAnsi" w:hAnsiTheme="minorHAnsi" w:cs="Tahoma"/>
          <w:b/>
          <w:bCs/>
          <w:color w:val="000000" w:themeColor="text1"/>
          <w:sz w:val="24"/>
          <w:szCs w:val="24"/>
        </w:rPr>
        <w:t>H</w:t>
      </w:r>
      <w:proofErr w:type="spellEnd"/>
      <w:r w:rsidR="00C54B35" w:rsidRPr="00684360">
        <w:rPr>
          <w:rFonts w:asciiTheme="minorHAnsi" w:hAnsiTheme="minorHAnsi" w:cs="Tahoma"/>
          <w:b/>
          <w:bCs/>
          <w:color w:val="000000" w:themeColor="text1"/>
          <w:sz w:val="24"/>
          <w:szCs w:val="24"/>
        </w:rPr>
        <w:t xml:space="preserve"> hubs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1685"/>
        <w:gridCol w:w="1121"/>
        <w:gridCol w:w="2297"/>
      </w:tblGrid>
      <w:tr w:rsidR="000F5216" w:rsidRPr="00684360" w:rsidTr="00553D56">
        <w:tc>
          <w:tcPr>
            <w:tcW w:w="3823" w:type="dxa"/>
            <w:vMerge w:val="restart"/>
            <w:shd w:val="clear" w:color="auto" w:fill="auto"/>
          </w:tcPr>
          <w:p w:rsidR="00D95FC6" w:rsidRPr="00684360" w:rsidRDefault="00D95FC6" w:rsidP="00EA0B84">
            <w:pPr>
              <w:spacing w:after="0" w:line="240" w:lineRule="auto"/>
              <w:jc w:val="both"/>
              <w:rPr>
                <w:rFonts w:asciiTheme="minorHAnsi" w:hAnsiTheme="minorHAnsi" w:cs="Tahoma"/>
                <w:b/>
                <w:bCs/>
                <w:color w:val="000000" w:themeColor="text1"/>
                <w:sz w:val="24"/>
                <w:szCs w:val="24"/>
              </w:rPr>
            </w:pPr>
            <w:proofErr w:type="spellStart"/>
            <w:r w:rsidRPr="00684360">
              <w:rPr>
                <w:rFonts w:asciiTheme="minorHAnsi" w:hAnsiTheme="minorHAnsi" w:cs="Tahoma"/>
                <w:b/>
                <w:bCs/>
                <w:color w:val="000000" w:themeColor="text1"/>
                <w:sz w:val="24"/>
                <w:szCs w:val="24"/>
              </w:rPr>
              <w:t>AgriTecH</w:t>
            </w:r>
            <w:proofErr w:type="spellEnd"/>
            <w:r w:rsidRPr="00684360">
              <w:rPr>
                <w:rFonts w:asciiTheme="minorHAnsi" w:hAnsiTheme="minorHAnsi" w:cs="Tahoma"/>
                <w:b/>
                <w:bCs/>
                <w:color w:val="000000" w:themeColor="text1"/>
                <w:sz w:val="24"/>
                <w:szCs w:val="24"/>
              </w:rPr>
              <w:t xml:space="preserve"> Hub</w:t>
            </w:r>
          </w:p>
        </w:tc>
        <w:tc>
          <w:tcPr>
            <w:tcW w:w="2806" w:type="dxa"/>
            <w:gridSpan w:val="2"/>
            <w:shd w:val="clear" w:color="auto" w:fill="auto"/>
            <w:vAlign w:val="center"/>
          </w:tcPr>
          <w:p w:rsidR="00D95FC6" w:rsidRPr="00684360" w:rsidRDefault="00D95FC6" w:rsidP="00B50A9E">
            <w:pPr>
              <w:spacing w:after="0" w:line="240" w:lineRule="auto"/>
              <w:jc w:val="center"/>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Farmers</w:t>
            </w:r>
          </w:p>
        </w:tc>
        <w:tc>
          <w:tcPr>
            <w:tcW w:w="2297" w:type="dxa"/>
            <w:vMerge w:val="restart"/>
            <w:shd w:val="clear" w:color="auto" w:fill="auto"/>
            <w:vAlign w:val="center"/>
          </w:tcPr>
          <w:p w:rsidR="00D95FC6" w:rsidRPr="00684360" w:rsidRDefault="00D95FC6" w:rsidP="00B50A9E">
            <w:pPr>
              <w:spacing w:after="0" w:line="240" w:lineRule="auto"/>
              <w:jc w:val="center"/>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Total</w:t>
            </w:r>
          </w:p>
        </w:tc>
      </w:tr>
      <w:tr w:rsidR="000F5216" w:rsidRPr="00684360" w:rsidTr="00553D56">
        <w:trPr>
          <w:trHeight w:val="253"/>
        </w:trPr>
        <w:tc>
          <w:tcPr>
            <w:tcW w:w="3823" w:type="dxa"/>
            <w:vMerge/>
            <w:shd w:val="clear" w:color="auto" w:fill="auto"/>
          </w:tcPr>
          <w:p w:rsidR="00D95FC6" w:rsidRPr="00684360" w:rsidRDefault="00D95FC6" w:rsidP="00EA0B84">
            <w:pPr>
              <w:spacing w:after="0" w:line="240" w:lineRule="auto"/>
              <w:jc w:val="both"/>
              <w:rPr>
                <w:rFonts w:asciiTheme="minorHAnsi" w:hAnsiTheme="minorHAnsi" w:cs="Tahoma"/>
                <w:b/>
                <w:bCs/>
                <w:color w:val="000000" w:themeColor="text1"/>
                <w:sz w:val="24"/>
                <w:szCs w:val="24"/>
              </w:rPr>
            </w:pPr>
          </w:p>
        </w:tc>
        <w:tc>
          <w:tcPr>
            <w:tcW w:w="1685" w:type="dxa"/>
            <w:shd w:val="clear" w:color="auto" w:fill="auto"/>
            <w:vAlign w:val="center"/>
          </w:tcPr>
          <w:p w:rsidR="00D95FC6" w:rsidRPr="00684360" w:rsidRDefault="00D95FC6" w:rsidP="00B50A9E">
            <w:pPr>
              <w:spacing w:after="0" w:line="240" w:lineRule="auto"/>
              <w:jc w:val="center"/>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Male</w:t>
            </w:r>
          </w:p>
        </w:tc>
        <w:tc>
          <w:tcPr>
            <w:tcW w:w="1121" w:type="dxa"/>
            <w:shd w:val="clear" w:color="auto" w:fill="auto"/>
            <w:vAlign w:val="center"/>
          </w:tcPr>
          <w:p w:rsidR="00D95FC6" w:rsidRPr="00684360" w:rsidRDefault="00D95FC6" w:rsidP="00B50A9E">
            <w:pPr>
              <w:spacing w:after="0" w:line="240" w:lineRule="auto"/>
              <w:jc w:val="center"/>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Female</w:t>
            </w:r>
          </w:p>
        </w:tc>
        <w:tc>
          <w:tcPr>
            <w:tcW w:w="2297" w:type="dxa"/>
            <w:vMerge/>
            <w:shd w:val="clear" w:color="auto" w:fill="auto"/>
            <w:vAlign w:val="center"/>
          </w:tcPr>
          <w:p w:rsidR="00D95FC6" w:rsidRPr="00684360" w:rsidRDefault="00D95FC6" w:rsidP="00B50A9E">
            <w:pPr>
              <w:spacing w:after="0" w:line="240" w:lineRule="auto"/>
              <w:jc w:val="center"/>
              <w:rPr>
                <w:rFonts w:asciiTheme="minorHAnsi" w:hAnsiTheme="minorHAnsi" w:cs="Tahoma"/>
                <w:b/>
                <w:bCs/>
                <w:color w:val="000000" w:themeColor="text1"/>
                <w:sz w:val="24"/>
                <w:szCs w:val="24"/>
              </w:rPr>
            </w:pPr>
          </w:p>
        </w:tc>
      </w:tr>
      <w:tr w:rsidR="000F5216" w:rsidRPr="00684360" w:rsidTr="00553D56">
        <w:tc>
          <w:tcPr>
            <w:tcW w:w="3823" w:type="dxa"/>
            <w:shd w:val="clear" w:color="auto" w:fill="auto"/>
          </w:tcPr>
          <w:p w:rsidR="00D95FC6" w:rsidRPr="00684360" w:rsidRDefault="00D95FC6" w:rsidP="00EA0B84">
            <w:pPr>
              <w:spacing w:after="0" w:line="240" w:lineRule="auto"/>
              <w:rPr>
                <w:rFonts w:asciiTheme="minorHAnsi" w:hAnsiTheme="minorHAnsi" w:cs="Tahoma"/>
                <w:color w:val="000000" w:themeColor="text1"/>
                <w:sz w:val="24"/>
                <w:szCs w:val="24"/>
              </w:rPr>
            </w:pPr>
            <w:proofErr w:type="spellStart"/>
            <w:r w:rsidRPr="00684360">
              <w:rPr>
                <w:rFonts w:asciiTheme="minorHAnsi" w:hAnsiTheme="minorHAnsi" w:cs="Tahoma"/>
                <w:color w:val="000000" w:themeColor="text1"/>
                <w:sz w:val="24"/>
                <w:szCs w:val="24"/>
              </w:rPr>
              <w:t>Nzuguni</w:t>
            </w:r>
            <w:proofErr w:type="spellEnd"/>
            <w:r w:rsidRPr="00684360">
              <w:rPr>
                <w:rFonts w:asciiTheme="minorHAnsi" w:hAnsiTheme="minorHAnsi" w:cs="Tahoma"/>
                <w:color w:val="000000" w:themeColor="text1"/>
                <w:sz w:val="24"/>
                <w:szCs w:val="24"/>
              </w:rPr>
              <w:t>, Dodoma</w:t>
            </w:r>
          </w:p>
        </w:tc>
        <w:tc>
          <w:tcPr>
            <w:tcW w:w="1685" w:type="dxa"/>
            <w:shd w:val="clear" w:color="auto" w:fill="auto"/>
            <w:vAlign w:val="center"/>
          </w:tcPr>
          <w:p w:rsidR="00D95FC6" w:rsidRPr="00684360" w:rsidRDefault="00B642C9" w:rsidP="00386504">
            <w:pPr>
              <w:spacing w:after="0" w:line="240" w:lineRule="auto"/>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w:t>
            </w:r>
            <w:r w:rsidR="003965F1" w:rsidRPr="00684360">
              <w:rPr>
                <w:rFonts w:asciiTheme="minorHAnsi" w:hAnsiTheme="minorHAnsi" w:cs="Tahoma"/>
                <w:color w:val="000000" w:themeColor="text1"/>
                <w:sz w:val="24"/>
                <w:szCs w:val="24"/>
              </w:rPr>
              <w:t xml:space="preserve"> </w:t>
            </w:r>
            <w:r w:rsidR="00EC3DF6" w:rsidRPr="00684360">
              <w:rPr>
                <w:rFonts w:asciiTheme="minorHAnsi" w:hAnsiTheme="minorHAnsi" w:cs="Tahoma"/>
                <w:color w:val="000000" w:themeColor="text1"/>
                <w:sz w:val="24"/>
                <w:szCs w:val="24"/>
              </w:rPr>
              <w:t>39</w:t>
            </w:r>
          </w:p>
        </w:tc>
        <w:tc>
          <w:tcPr>
            <w:tcW w:w="1121" w:type="dxa"/>
            <w:shd w:val="clear" w:color="auto" w:fill="auto"/>
            <w:vAlign w:val="center"/>
          </w:tcPr>
          <w:p w:rsidR="00D95FC6" w:rsidRPr="00684360" w:rsidRDefault="00EC3DF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14</w:t>
            </w:r>
          </w:p>
        </w:tc>
        <w:tc>
          <w:tcPr>
            <w:tcW w:w="2297" w:type="dxa"/>
            <w:shd w:val="clear" w:color="auto" w:fill="auto"/>
            <w:vAlign w:val="center"/>
          </w:tcPr>
          <w:p w:rsidR="00D95FC6" w:rsidRPr="00684360" w:rsidRDefault="00EC3DF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53</w:t>
            </w:r>
          </w:p>
        </w:tc>
      </w:tr>
      <w:tr w:rsidR="000F5216" w:rsidRPr="00684360" w:rsidTr="00553D56">
        <w:tc>
          <w:tcPr>
            <w:tcW w:w="3823" w:type="dxa"/>
            <w:shd w:val="clear" w:color="auto" w:fill="auto"/>
          </w:tcPr>
          <w:p w:rsidR="00D95FC6" w:rsidRPr="00684360" w:rsidRDefault="00D95FC6" w:rsidP="00D22742">
            <w:pPr>
              <w:spacing w:after="0" w:line="240" w:lineRule="auto"/>
              <w:rPr>
                <w:rFonts w:asciiTheme="minorHAnsi" w:hAnsiTheme="minorHAnsi" w:cs="Tahoma"/>
                <w:color w:val="000000" w:themeColor="text1"/>
                <w:sz w:val="24"/>
                <w:szCs w:val="24"/>
              </w:rPr>
            </w:pPr>
            <w:proofErr w:type="spellStart"/>
            <w:r w:rsidRPr="00684360">
              <w:rPr>
                <w:rFonts w:asciiTheme="minorHAnsi" w:hAnsiTheme="minorHAnsi" w:cs="Tahoma"/>
                <w:color w:val="000000" w:themeColor="text1"/>
                <w:sz w:val="24"/>
                <w:szCs w:val="24"/>
              </w:rPr>
              <w:t>FatmaMwasa</w:t>
            </w:r>
            <w:proofErr w:type="spellEnd"/>
            <w:r w:rsidRPr="00684360">
              <w:rPr>
                <w:rFonts w:asciiTheme="minorHAnsi" w:hAnsiTheme="minorHAnsi" w:cs="Tahoma"/>
                <w:color w:val="000000" w:themeColor="text1"/>
                <w:sz w:val="24"/>
                <w:szCs w:val="24"/>
              </w:rPr>
              <w:t xml:space="preserve">, </w:t>
            </w:r>
            <w:proofErr w:type="spellStart"/>
            <w:r w:rsidRPr="00684360">
              <w:rPr>
                <w:rFonts w:asciiTheme="minorHAnsi" w:hAnsiTheme="minorHAnsi" w:cs="Tahoma"/>
                <w:color w:val="000000" w:themeColor="text1"/>
                <w:sz w:val="24"/>
                <w:szCs w:val="24"/>
              </w:rPr>
              <w:t>Tabora</w:t>
            </w:r>
            <w:proofErr w:type="spellEnd"/>
          </w:p>
        </w:tc>
        <w:tc>
          <w:tcPr>
            <w:tcW w:w="1685" w:type="dxa"/>
            <w:shd w:val="clear" w:color="auto" w:fill="auto"/>
            <w:vAlign w:val="center"/>
          </w:tcPr>
          <w:p w:rsidR="00D95FC6" w:rsidRPr="00684360" w:rsidRDefault="00B642C9" w:rsidP="00DF2236">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w:t>
            </w:r>
            <w:r w:rsidR="003965F1" w:rsidRPr="00684360">
              <w:rPr>
                <w:rFonts w:asciiTheme="minorHAnsi" w:hAnsiTheme="minorHAnsi" w:cs="Tahoma"/>
                <w:color w:val="000000" w:themeColor="text1"/>
                <w:sz w:val="24"/>
                <w:szCs w:val="24"/>
              </w:rPr>
              <w:t xml:space="preserve"> </w:t>
            </w:r>
            <w:r w:rsidR="00EC3DF6" w:rsidRPr="00684360">
              <w:rPr>
                <w:rFonts w:asciiTheme="minorHAnsi" w:hAnsiTheme="minorHAnsi" w:cs="Tahoma"/>
                <w:color w:val="000000" w:themeColor="text1"/>
                <w:sz w:val="24"/>
                <w:szCs w:val="24"/>
              </w:rPr>
              <w:t>39</w:t>
            </w:r>
          </w:p>
        </w:tc>
        <w:tc>
          <w:tcPr>
            <w:tcW w:w="1121" w:type="dxa"/>
            <w:shd w:val="clear" w:color="auto" w:fill="auto"/>
            <w:vAlign w:val="center"/>
          </w:tcPr>
          <w:p w:rsidR="00D95FC6" w:rsidRPr="00684360" w:rsidRDefault="00EC3DF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31</w:t>
            </w:r>
          </w:p>
        </w:tc>
        <w:tc>
          <w:tcPr>
            <w:tcW w:w="2297" w:type="dxa"/>
            <w:shd w:val="clear" w:color="auto" w:fill="auto"/>
            <w:vAlign w:val="center"/>
          </w:tcPr>
          <w:p w:rsidR="00D95FC6" w:rsidRPr="00684360" w:rsidRDefault="00B642C9" w:rsidP="00B642C9">
            <w:pPr>
              <w:spacing w:after="0" w:line="240" w:lineRule="auto"/>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w:t>
            </w:r>
            <w:r w:rsidR="001403B9" w:rsidRPr="00684360">
              <w:rPr>
                <w:rFonts w:asciiTheme="minorHAnsi" w:hAnsiTheme="minorHAnsi" w:cs="Tahoma"/>
                <w:color w:val="000000" w:themeColor="text1"/>
                <w:sz w:val="24"/>
                <w:szCs w:val="24"/>
              </w:rPr>
              <w:t xml:space="preserve">     </w:t>
            </w:r>
            <w:r w:rsidR="00EC3DF6" w:rsidRPr="00684360">
              <w:rPr>
                <w:rFonts w:asciiTheme="minorHAnsi" w:hAnsiTheme="minorHAnsi" w:cs="Tahoma"/>
                <w:color w:val="000000" w:themeColor="text1"/>
                <w:sz w:val="24"/>
                <w:szCs w:val="24"/>
              </w:rPr>
              <w:t>70</w:t>
            </w:r>
          </w:p>
        </w:tc>
      </w:tr>
      <w:tr w:rsidR="000F5216" w:rsidRPr="00684360" w:rsidTr="00553D56">
        <w:tc>
          <w:tcPr>
            <w:tcW w:w="3823" w:type="dxa"/>
            <w:shd w:val="clear" w:color="auto" w:fill="auto"/>
          </w:tcPr>
          <w:p w:rsidR="00D95FC6" w:rsidRPr="00684360" w:rsidRDefault="00553D56" w:rsidP="00D22742">
            <w:pPr>
              <w:spacing w:after="0" w:line="240" w:lineRule="auto"/>
              <w:rPr>
                <w:rFonts w:asciiTheme="minorHAnsi" w:hAnsiTheme="minorHAnsi" w:cs="Tahoma"/>
                <w:color w:val="000000" w:themeColor="text1"/>
                <w:sz w:val="24"/>
                <w:szCs w:val="24"/>
              </w:rPr>
            </w:pPr>
            <w:proofErr w:type="spellStart"/>
            <w:r w:rsidRPr="00684360">
              <w:rPr>
                <w:rFonts w:asciiTheme="minorHAnsi" w:hAnsiTheme="minorHAnsi" w:cs="Tahoma"/>
                <w:color w:val="000000" w:themeColor="text1"/>
                <w:sz w:val="24"/>
                <w:szCs w:val="24"/>
              </w:rPr>
              <w:t>Mwl</w:t>
            </w:r>
            <w:proofErr w:type="spellEnd"/>
            <w:r w:rsidRPr="00684360">
              <w:rPr>
                <w:rFonts w:asciiTheme="minorHAnsi" w:hAnsiTheme="minorHAnsi" w:cs="Tahoma"/>
                <w:color w:val="000000" w:themeColor="text1"/>
                <w:sz w:val="24"/>
                <w:szCs w:val="24"/>
              </w:rPr>
              <w:t xml:space="preserve">. Julius </w:t>
            </w:r>
            <w:proofErr w:type="spellStart"/>
            <w:r w:rsidR="00D95FC6" w:rsidRPr="00684360">
              <w:rPr>
                <w:rFonts w:asciiTheme="minorHAnsi" w:hAnsiTheme="minorHAnsi" w:cs="Tahoma"/>
                <w:color w:val="000000" w:themeColor="text1"/>
                <w:sz w:val="24"/>
                <w:szCs w:val="24"/>
              </w:rPr>
              <w:t>Nyerere</w:t>
            </w:r>
            <w:proofErr w:type="spellEnd"/>
            <w:r w:rsidR="00D95FC6" w:rsidRPr="00684360">
              <w:rPr>
                <w:rFonts w:asciiTheme="minorHAnsi" w:hAnsiTheme="minorHAnsi" w:cs="Tahoma"/>
                <w:color w:val="000000" w:themeColor="text1"/>
                <w:sz w:val="24"/>
                <w:szCs w:val="24"/>
              </w:rPr>
              <w:t xml:space="preserve">, </w:t>
            </w:r>
            <w:proofErr w:type="spellStart"/>
            <w:r w:rsidR="00D95FC6" w:rsidRPr="00684360">
              <w:rPr>
                <w:rFonts w:asciiTheme="minorHAnsi" w:hAnsiTheme="minorHAnsi" w:cs="Tahoma"/>
                <w:color w:val="000000" w:themeColor="text1"/>
                <w:sz w:val="24"/>
                <w:szCs w:val="24"/>
              </w:rPr>
              <w:t>Morogoro</w:t>
            </w:r>
            <w:proofErr w:type="spellEnd"/>
          </w:p>
        </w:tc>
        <w:tc>
          <w:tcPr>
            <w:tcW w:w="1685" w:type="dxa"/>
            <w:shd w:val="clear" w:color="auto" w:fill="auto"/>
            <w:vAlign w:val="center"/>
          </w:tcPr>
          <w:p w:rsidR="00D95FC6" w:rsidRPr="00684360" w:rsidRDefault="004A7EF3" w:rsidP="00EC3DF6">
            <w:pPr>
              <w:spacing w:after="0" w:line="240" w:lineRule="auto"/>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w:t>
            </w:r>
            <w:r w:rsidR="003965F1" w:rsidRPr="00684360">
              <w:rPr>
                <w:rFonts w:asciiTheme="minorHAnsi" w:hAnsiTheme="minorHAnsi" w:cs="Tahoma"/>
                <w:color w:val="000000" w:themeColor="text1"/>
                <w:sz w:val="24"/>
                <w:szCs w:val="24"/>
              </w:rPr>
              <w:t xml:space="preserve"> </w:t>
            </w:r>
            <w:r w:rsidR="00EC3DF6" w:rsidRPr="00684360">
              <w:rPr>
                <w:rFonts w:asciiTheme="minorHAnsi" w:hAnsiTheme="minorHAnsi" w:cs="Tahoma"/>
                <w:color w:val="000000" w:themeColor="text1"/>
                <w:sz w:val="24"/>
                <w:szCs w:val="24"/>
              </w:rPr>
              <w:t>28</w:t>
            </w:r>
          </w:p>
        </w:tc>
        <w:tc>
          <w:tcPr>
            <w:tcW w:w="1121" w:type="dxa"/>
            <w:shd w:val="clear" w:color="auto" w:fill="auto"/>
            <w:vAlign w:val="center"/>
          </w:tcPr>
          <w:p w:rsidR="00D95FC6" w:rsidRPr="00684360" w:rsidRDefault="00EC3DF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8</w:t>
            </w:r>
          </w:p>
        </w:tc>
        <w:tc>
          <w:tcPr>
            <w:tcW w:w="2297" w:type="dxa"/>
            <w:shd w:val="clear" w:color="auto" w:fill="auto"/>
            <w:vAlign w:val="center"/>
          </w:tcPr>
          <w:p w:rsidR="00D95FC6" w:rsidRPr="00684360" w:rsidRDefault="00EC3DF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36</w:t>
            </w:r>
          </w:p>
        </w:tc>
      </w:tr>
      <w:tr w:rsidR="00DF2236" w:rsidRPr="00684360" w:rsidTr="00553D56">
        <w:tc>
          <w:tcPr>
            <w:tcW w:w="3823" w:type="dxa"/>
            <w:shd w:val="clear" w:color="auto" w:fill="auto"/>
          </w:tcPr>
          <w:p w:rsidR="00DF2236" w:rsidRPr="00684360" w:rsidRDefault="00074B96" w:rsidP="00D22742">
            <w:pPr>
              <w:spacing w:after="0" w:line="240" w:lineRule="auto"/>
              <w:rPr>
                <w:rFonts w:asciiTheme="minorHAnsi" w:hAnsiTheme="minorHAnsi" w:cs="Tahoma"/>
                <w:color w:val="000000" w:themeColor="text1"/>
                <w:sz w:val="24"/>
                <w:szCs w:val="24"/>
              </w:rPr>
            </w:pPr>
            <w:proofErr w:type="spellStart"/>
            <w:r w:rsidRPr="00684360">
              <w:rPr>
                <w:rFonts w:asciiTheme="minorHAnsi" w:hAnsiTheme="minorHAnsi" w:cs="Tahoma"/>
                <w:color w:val="000000" w:themeColor="text1"/>
                <w:sz w:val="24"/>
                <w:szCs w:val="24"/>
              </w:rPr>
              <w:t>Nyakabindi</w:t>
            </w:r>
            <w:proofErr w:type="spellEnd"/>
            <w:r w:rsidRPr="00684360">
              <w:rPr>
                <w:rFonts w:asciiTheme="minorHAnsi" w:hAnsiTheme="minorHAnsi" w:cs="Tahoma"/>
                <w:color w:val="000000" w:themeColor="text1"/>
                <w:sz w:val="24"/>
                <w:szCs w:val="24"/>
              </w:rPr>
              <w:t>,</w:t>
            </w:r>
            <w:r w:rsidR="005F4D3C">
              <w:rPr>
                <w:rFonts w:asciiTheme="minorHAnsi" w:hAnsiTheme="minorHAnsi" w:cs="Tahoma"/>
                <w:color w:val="000000" w:themeColor="text1"/>
                <w:sz w:val="24"/>
                <w:szCs w:val="24"/>
              </w:rPr>
              <w:t xml:space="preserve"> </w:t>
            </w:r>
            <w:proofErr w:type="spellStart"/>
            <w:r w:rsidRPr="00684360">
              <w:rPr>
                <w:rFonts w:asciiTheme="minorHAnsi" w:hAnsiTheme="minorHAnsi" w:cs="Tahoma"/>
                <w:color w:val="000000" w:themeColor="text1"/>
                <w:sz w:val="24"/>
                <w:szCs w:val="24"/>
              </w:rPr>
              <w:t>Shi</w:t>
            </w:r>
            <w:r w:rsidR="005F4D3C">
              <w:rPr>
                <w:rFonts w:asciiTheme="minorHAnsi" w:hAnsiTheme="minorHAnsi" w:cs="Tahoma"/>
                <w:color w:val="000000" w:themeColor="text1"/>
                <w:sz w:val="24"/>
                <w:szCs w:val="24"/>
              </w:rPr>
              <w:t>n</w:t>
            </w:r>
            <w:r w:rsidRPr="00684360">
              <w:rPr>
                <w:rFonts w:asciiTheme="minorHAnsi" w:hAnsiTheme="minorHAnsi" w:cs="Tahoma"/>
                <w:color w:val="000000" w:themeColor="text1"/>
                <w:sz w:val="24"/>
                <w:szCs w:val="24"/>
              </w:rPr>
              <w:t>yanga</w:t>
            </w:r>
            <w:proofErr w:type="spellEnd"/>
          </w:p>
        </w:tc>
        <w:tc>
          <w:tcPr>
            <w:tcW w:w="1685" w:type="dxa"/>
            <w:shd w:val="clear" w:color="auto" w:fill="auto"/>
            <w:vAlign w:val="center"/>
          </w:tcPr>
          <w:p w:rsidR="00DF2236" w:rsidRPr="00684360" w:rsidRDefault="003965F1" w:rsidP="00EC3DF6">
            <w:pPr>
              <w:spacing w:after="0" w:line="240" w:lineRule="auto"/>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w:t>
            </w:r>
            <w:r w:rsidR="00EC3DF6" w:rsidRPr="00684360">
              <w:rPr>
                <w:rFonts w:asciiTheme="minorHAnsi" w:hAnsiTheme="minorHAnsi" w:cs="Tahoma"/>
                <w:color w:val="000000" w:themeColor="text1"/>
                <w:sz w:val="24"/>
                <w:szCs w:val="24"/>
              </w:rPr>
              <w:t>76</w:t>
            </w:r>
          </w:p>
        </w:tc>
        <w:tc>
          <w:tcPr>
            <w:tcW w:w="1121" w:type="dxa"/>
            <w:shd w:val="clear" w:color="auto" w:fill="auto"/>
            <w:vAlign w:val="center"/>
          </w:tcPr>
          <w:p w:rsidR="00DF2236" w:rsidRPr="00684360" w:rsidRDefault="00EC3DF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44</w:t>
            </w:r>
          </w:p>
        </w:tc>
        <w:tc>
          <w:tcPr>
            <w:tcW w:w="2297" w:type="dxa"/>
            <w:shd w:val="clear" w:color="auto" w:fill="auto"/>
            <w:vAlign w:val="center"/>
          </w:tcPr>
          <w:p w:rsidR="00DF2236" w:rsidRPr="00684360" w:rsidRDefault="00A01086" w:rsidP="00B50A9E">
            <w:pPr>
              <w:spacing w:after="0" w:line="240" w:lineRule="auto"/>
              <w:jc w:val="cente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120</w:t>
            </w:r>
          </w:p>
        </w:tc>
      </w:tr>
      <w:tr w:rsidR="000F5216" w:rsidRPr="00684360" w:rsidTr="00553D56">
        <w:tc>
          <w:tcPr>
            <w:tcW w:w="3823" w:type="dxa"/>
            <w:tcBorders>
              <w:top w:val="single" w:sz="4" w:space="0" w:color="auto"/>
              <w:left w:val="single" w:sz="4" w:space="0" w:color="auto"/>
              <w:bottom w:val="single" w:sz="4" w:space="0" w:color="auto"/>
              <w:right w:val="single" w:sz="4" w:space="0" w:color="auto"/>
            </w:tcBorders>
            <w:shd w:val="clear" w:color="auto" w:fill="auto"/>
          </w:tcPr>
          <w:p w:rsidR="00D95FC6" w:rsidRPr="00684360" w:rsidRDefault="00D95FC6" w:rsidP="00D22742">
            <w:pPr>
              <w:spacing w:after="0" w:line="240" w:lineRule="auto"/>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TOTAL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rsidR="00D95FC6" w:rsidRPr="00684360" w:rsidRDefault="003965F1" w:rsidP="003965F1">
            <w:pPr>
              <w:spacing w:after="0" w:line="240" w:lineRule="auto"/>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        </w:t>
            </w:r>
            <w:r w:rsidR="00B634D6">
              <w:rPr>
                <w:rFonts w:asciiTheme="minorHAnsi" w:hAnsiTheme="minorHAnsi" w:cs="Tahoma"/>
                <w:bCs/>
                <w:color w:val="000000" w:themeColor="text1"/>
                <w:sz w:val="24"/>
                <w:szCs w:val="24"/>
              </w:rPr>
              <w:t xml:space="preserve"> </w:t>
            </w:r>
            <w:r w:rsidR="00A01086" w:rsidRPr="00684360">
              <w:rPr>
                <w:rFonts w:asciiTheme="minorHAnsi" w:hAnsiTheme="minorHAnsi" w:cs="Tahoma"/>
                <w:bCs/>
                <w:color w:val="000000" w:themeColor="text1"/>
                <w:sz w:val="24"/>
                <w:szCs w:val="24"/>
              </w:rPr>
              <w:t>182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D95FC6" w:rsidRPr="00684360" w:rsidRDefault="00A01086" w:rsidP="00B50A9E">
            <w:pPr>
              <w:spacing w:after="0" w:line="240" w:lineRule="auto"/>
              <w:jc w:val="center"/>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97</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95FC6" w:rsidRPr="00684360" w:rsidRDefault="00A01086" w:rsidP="000701A4">
            <w:pPr>
              <w:spacing w:after="0" w:line="240" w:lineRule="auto"/>
              <w:jc w:val="center"/>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279</w:t>
            </w:r>
          </w:p>
        </w:tc>
      </w:tr>
    </w:tbl>
    <w:p w:rsidR="00B966DE" w:rsidRPr="00684360" w:rsidRDefault="00B966DE" w:rsidP="002B3906">
      <w:pPr>
        <w:tabs>
          <w:tab w:val="left" w:pos="4890"/>
          <w:tab w:val="left" w:pos="4990"/>
        </w:tabs>
        <w:spacing w:before="120" w:after="120" w:line="240" w:lineRule="auto"/>
        <w:rPr>
          <w:rFonts w:asciiTheme="minorHAnsi" w:hAnsiTheme="minorHAnsi" w:cs="Tahoma"/>
          <w:b/>
          <w:bCs/>
          <w:color w:val="000000" w:themeColor="text1"/>
          <w:sz w:val="24"/>
          <w:szCs w:val="24"/>
        </w:rPr>
      </w:pPr>
    </w:p>
    <w:p w:rsidR="000A529B" w:rsidRPr="00684360" w:rsidRDefault="00D73952" w:rsidP="002B3906">
      <w:pPr>
        <w:tabs>
          <w:tab w:val="left" w:pos="4890"/>
          <w:tab w:val="left" w:pos="4990"/>
        </w:tabs>
        <w:spacing w:before="120" w:after="120" w:line="240" w:lineRule="auto"/>
        <w:rPr>
          <w:rFonts w:asciiTheme="minorHAnsi" w:hAnsiTheme="minorHAnsi" w:cs="Tahoma"/>
          <w:b/>
          <w:color w:val="000000" w:themeColor="text1"/>
          <w:sz w:val="24"/>
          <w:szCs w:val="24"/>
        </w:rPr>
      </w:pPr>
      <w:r w:rsidRPr="00684360">
        <w:rPr>
          <w:rFonts w:asciiTheme="minorHAnsi" w:hAnsiTheme="minorHAnsi" w:cs="Tahoma"/>
          <w:b/>
          <w:bCs/>
          <w:color w:val="000000" w:themeColor="text1"/>
          <w:sz w:val="24"/>
          <w:szCs w:val="24"/>
        </w:rPr>
        <w:lastRenderedPageBreak/>
        <w:t>2</w:t>
      </w:r>
      <w:r w:rsidR="003B744D" w:rsidRPr="00684360">
        <w:rPr>
          <w:rFonts w:asciiTheme="minorHAnsi" w:hAnsiTheme="minorHAnsi" w:cs="Tahoma"/>
          <w:b/>
          <w:bCs/>
          <w:color w:val="000000" w:themeColor="text1"/>
          <w:sz w:val="24"/>
          <w:szCs w:val="24"/>
        </w:rPr>
        <w:t>.2</w:t>
      </w:r>
      <w:r w:rsidR="000A529B" w:rsidRPr="00684360">
        <w:rPr>
          <w:rFonts w:asciiTheme="minorHAnsi" w:hAnsiTheme="minorHAnsi" w:cs="Tahoma"/>
          <w:b/>
          <w:bCs/>
          <w:color w:val="000000" w:themeColor="text1"/>
          <w:sz w:val="24"/>
          <w:szCs w:val="24"/>
        </w:rPr>
        <w:t>:</w:t>
      </w:r>
      <w:r w:rsidR="000A529B" w:rsidRPr="00684360">
        <w:rPr>
          <w:rFonts w:asciiTheme="minorHAnsi" w:hAnsiTheme="minorHAnsi" w:cs="Tahoma"/>
          <w:b/>
          <w:bCs/>
          <w:iCs/>
          <w:color w:val="000000" w:themeColor="text1"/>
          <w:sz w:val="24"/>
          <w:szCs w:val="24"/>
        </w:rPr>
        <w:t xml:space="preserve"> Demo plots </w:t>
      </w:r>
      <w:r w:rsidR="00784355" w:rsidRPr="00684360">
        <w:rPr>
          <w:rFonts w:asciiTheme="minorHAnsi" w:hAnsiTheme="minorHAnsi" w:cs="Tahoma"/>
          <w:b/>
          <w:bCs/>
          <w:iCs/>
          <w:color w:val="000000" w:themeColor="text1"/>
          <w:sz w:val="24"/>
          <w:szCs w:val="24"/>
        </w:rPr>
        <w:t>planned, established</w:t>
      </w:r>
      <w:r w:rsidR="000A529B" w:rsidRPr="00684360">
        <w:rPr>
          <w:rFonts w:asciiTheme="minorHAnsi" w:hAnsiTheme="minorHAnsi" w:cs="Tahoma"/>
          <w:b/>
          <w:bCs/>
          <w:iCs/>
          <w:color w:val="000000" w:themeColor="text1"/>
          <w:sz w:val="24"/>
          <w:szCs w:val="24"/>
        </w:rPr>
        <w:t xml:space="preserve"> and technologies disseminated through </w:t>
      </w:r>
      <w:proofErr w:type="spellStart"/>
      <w:r w:rsidR="000A529B" w:rsidRPr="00684360">
        <w:rPr>
          <w:rFonts w:asciiTheme="minorHAnsi" w:hAnsiTheme="minorHAnsi" w:cs="Tahoma"/>
          <w:b/>
          <w:bCs/>
          <w:iCs/>
          <w:color w:val="000000" w:themeColor="text1"/>
          <w:sz w:val="24"/>
          <w:szCs w:val="24"/>
        </w:rPr>
        <w:t>AgriTecH</w:t>
      </w:r>
      <w:proofErr w:type="spellEnd"/>
    </w:p>
    <w:bookmarkEnd w:id="0"/>
    <w:p w:rsidR="009866B9" w:rsidRPr="00684360" w:rsidRDefault="00E45E4A" w:rsidP="009866B9">
      <w:pPr>
        <w:spacing w:after="0" w:line="240" w:lineRule="auto"/>
        <w:jc w:val="both"/>
        <w:rPr>
          <w:rFonts w:asciiTheme="minorHAnsi" w:hAnsiTheme="minorHAnsi" w:cs="Tahoma"/>
          <w:b/>
          <w:bCs/>
          <w:iCs/>
          <w:color w:val="000000" w:themeColor="text1"/>
          <w:sz w:val="24"/>
          <w:szCs w:val="24"/>
        </w:rPr>
      </w:pPr>
      <w:r w:rsidRPr="00684360">
        <w:rPr>
          <w:rFonts w:asciiTheme="minorHAnsi" w:hAnsiTheme="minorHAnsi" w:cs="Tahoma"/>
          <w:bCs/>
          <w:iCs/>
          <w:color w:val="000000" w:themeColor="text1"/>
          <w:sz w:val="24"/>
          <w:szCs w:val="24"/>
        </w:rPr>
        <w:t xml:space="preserve">20 </w:t>
      </w:r>
      <w:r w:rsidR="00784355" w:rsidRPr="00684360">
        <w:rPr>
          <w:rFonts w:asciiTheme="minorHAnsi" w:hAnsiTheme="minorHAnsi" w:cs="Tahoma"/>
          <w:bCs/>
          <w:iCs/>
          <w:color w:val="000000" w:themeColor="text1"/>
          <w:sz w:val="24"/>
          <w:szCs w:val="24"/>
        </w:rPr>
        <w:t>demo plots</w:t>
      </w:r>
      <w:r w:rsidRPr="00684360">
        <w:rPr>
          <w:rFonts w:asciiTheme="minorHAnsi" w:hAnsiTheme="minorHAnsi" w:cs="Tahoma"/>
          <w:bCs/>
          <w:iCs/>
          <w:color w:val="000000" w:themeColor="text1"/>
          <w:sz w:val="24"/>
          <w:szCs w:val="24"/>
        </w:rPr>
        <w:t xml:space="preserve"> planned to be established </w:t>
      </w:r>
      <w:r w:rsidR="001C6CA5" w:rsidRPr="00684360">
        <w:rPr>
          <w:rFonts w:asciiTheme="minorHAnsi" w:hAnsiTheme="minorHAnsi" w:cs="Tahoma"/>
          <w:bCs/>
          <w:iCs/>
          <w:color w:val="000000" w:themeColor="text1"/>
          <w:sz w:val="24"/>
          <w:szCs w:val="24"/>
        </w:rPr>
        <w:t xml:space="preserve">from October to December 2022 </w:t>
      </w:r>
      <w:r w:rsidRPr="00684360">
        <w:rPr>
          <w:rFonts w:asciiTheme="minorHAnsi" w:hAnsiTheme="minorHAnsi" w:cs="Tahoma"/>
          <w:bCs/>
          <w:iCs/>
          <w:color w:val="000000" w:themeColor="text1"/>
          <w:sz w:val="24"/>
          <w:szCs w:val="24"/>
        </w:rPr>
        <w:t xml:space="preserve">but only </w:t>
      </w:r>
      <w:r w:rsidR="004906C4" w:rsidRPr="00684360">
        <w:rPr>
          <w:rFonts w:asciiTheme="minorHAnsi" w:hAnsiTheme="minorHAnsi" w:cs="Tahoma"/>
          <w:bCs/>
          <w:iCs/>
          <w:color w:val="000000" w:themeColor="text1"/>
          <w:sz w:val="24"/>
          <w:szCs w:val="24"/>
        </w:rPr>
        <w:t xml:space="preserve"> </w:t>
      </w:r>
      <w:r w:rsidR="004906C4" w:rsidRPr="00684360">
        <w:rPr>
          <w:rFonts w:asciiTheme="minorHAnsi" w:hAnsiTheme="minorHAnsi" w:cs="Tahoma"/>
          <w:b/>
          <w:bCs/>
          <w:iCs/>
          <w:color w:val="000000" w:themeColor="text1"/>
          <w:sz w:val="24"/>
          <w:szCs w:val="24"/>
        </w:rPr>
        <w:t>nine (9),</w:t>
      </w:r>
      <w:r w:rsidR="009866B9" w:rsidRPr="00684360">
        <w:rPr>
          <w:rFonts w:asciiTheme="minorHAnsi" w:hAnsiTheme="minorHAnsi" w:cs="Tahoma"/>
          <w:bCs/>
          <w:iCs/>
          <w:color w:val="000000" w:themeColor="text1"/>
          <w:sz w:val="24"/>
          <w:szCs w:val="24"/>
        </w:rPr>
        <w:t xml:space="preserve"> </w:t>
      </w:r>
      <w:r w:rsidR="00784355" w:rsidRPr="00684360">
        <w:rPr>
          <w:rFonts w:asciiTheme="minorHAnsi" w:hAnsiTheme="minorHAnsi" w:cs="Tahoma"/>
          <w:b/>
          <w:bCs/>
          <w:iCs/>
          <w:color w:val="000000" w:themeColor="text1"/>
          <w:sz w:val="24"/>
          <w:szCs w:val="24"/>
        </w:rPr>
        <w:t>demo plots</w:t>
      </w:r>
      <w:r w:rsidR="001C6CA5" w:rsidRPr="00684360">
        <w:rPr>
          <w:rFonts w:asciiTheme="minorHAnsi" w:hAnsiTheme="minorHAnsi" w:cs="Tahoma"/>
          <w:bCs/>
          <w:iCs/>
          <w:color w:val="000000" w:themeColor="text1"/>
          <w:sz w:val="24"/>
          <w:szCs w:val="24"/>
        </w:rPr>
        <w:t xml:space="preserve"> managed to be established </w:t>
      </w:r>
      <w:r w:rsidR="009866B9" w:rsidRPr="00684360">
        <w:rPr>
          <w:rFonts w:asciiTheme="minorHAnsi" w:hAnsiTheme="minorHAnsi" w:cs="Tahoma"/>
          <w:bCs/>
          <w:iCs/>
          <w:color w:val="000000" w:themeColor="text1"/>
          <w:sz w:val="24"/>
          <w:szCs w:val="24"/>
        </w:rPr>
        <w:t xml:space="preserve">in which </w:t>
      </w:r>
      <w:r w:rsidR="009866B9" w:rsidRPr="00684360">
        <w:rPr>
          <w:rFonts w:asciiTheme="minorHAnsi" w:hAnsiTheme="minorHAnsi" w:cs="Tahoma"/>
          <w:b/>
          <w:bCs/>
          <w:iCs/>
          <w:color w:val="000000" w:themeColor="text1"/>
          <w:sz w:val="24"/>
          <w:szCs w:val="24"/>
        </w:rPr>
        <w:t xml:space="preserve">eight(8) </w:t>
      </w:r>
      <w:r w:rsidR="00784355" w:rsidRPr="00684360">
        <w:rPr>
          <w:rFonts w:asciiTheme="minorHAnsi" w:hAnsiTheme="minorHAnsi" w:cs="Tahoma"/>
          <w:b/>
          <w:bCs/>
          <w:iCs/>
          <w:color w:val="000000" w:themeColor="text1"/>
          <w:sz w:val="24"/>
          <w:szCs w:val="24"/>
        </w:rPr>
        <w:t>demo plots</w:t>
      </w:r>
      <w:r w:rsidR="009866B9" w:rsidRPr="00684360">
        <w:rPr>
          <w:rFonts w:asciiTheme="minorHAnsi" w:hAnsiTheme="minorHAnsi" w:cs="Tahoma"/>
          <w:bCs/>
          <w:iCs/>
          <w:color w:val="000000" w:themeColor="text1"/>
          <w:sz w:val="24"/>
          <w:szCs w:val="24"/>
        </w:rPr>
        <w:t xml:space="preserve"> were established at </w:t>
      </w:r>
      <w:proofErr w:type="spellStart"/>
      <w:r w:rsidR="009866B9" w:rsidRPr="00684360">
        <w:rPr>
          <w:rFonts w:asciiTheme="minorHAnsi" w:hAnsiTheme="minorHAnsi" w:cs="Tahoma"/>
          <w:bCs/>
          <w:color w:val="000000" w:themeColor="text1"/>
          <w:sz w:val="24"/>
          <w:szCs w:val="24"/>
        </w:rPr>
        <w:t>FatmaMwasa-Tabora</w:t>
      </w:r>
      <w:proofErr w:type="spellEnd"/>
      <w:r w:rsidR="009866B9" w:rsidRPr="00684360">
        <w:rPr>
          <w:rFonts w:asciiTheme="minorHAnsi" w:hAnsiTheme="minorHAnsi" w:cs="Tahoma"/>
          <w:bCs/>
          <w:color w:val="000000" w:themeColor="text1"/>
          <w:sz w:val="24"/>
          <w:szCs w:val="24"/>
        </w:rPr>
        <w:t xml:space="preserve"> </w:t>
      </w:r>
      <w:r w:rsidR="009866B9" w:rsidRPr="00684360">
        <w:rPr>
          <w:rFonts w:asciiTheme="minorHAnsi" w:hAnsiTheme="minorHAnsi" w:cs="Tahoma"/>
          <w:color w:val="000000" w:themeColor="text1"/>
          <w:sz w:val="24"/>
          <w:szCs w:val="24"/>
        </w:rPr>
        <w:t xml:space="preserve">with Coconuts intercropped with improved </w:t>
      </w:r>
      <w:r w:rsidR="00784355" w:rsidRPr="00684360">
        <w:rPr>
          <w:rFonts w:asciiTheme="minorHAnsi" w:hAnsiTheme="minorHAnsi" w:cs="Tahoma"/>
          <w:color w:val="000000" w:themeColor="text1"/>
          <w:sz w:val="24"/>
          <w:szCs w:val="24"/>
        </w:rPr>
        <w:t>sweet potatoes</w:t>
      </w:r>
      <w:r w:rsidR="009866B9" w:rsidRPr="00684360">
        <w:rPr>
          <w:rFonts w:asciiTheme="minorHAnsi" w:hAnsiTheme="minorHAnsi" w:cs="Tahoma"/>
          <w:color w:val="000000" w:themeColor="text1"/>
          <w:sz w:val="24"/>
          <w:szCs w:val="24"/>
        </w:rPr>
        <w:t xml:space="preserve"> varieties(X-LUAMBANO and NASPOT-13) for Slips/cuttings multiplication for the aim of distributing them to  groups and individual </w:t>
      </w:r>
      <w:r w:rsidR="00784355" w:rsidRPr="00684360">
        <w:rPr>
          <w:rFonts w:asciiTheme="minorHAnsi" w:hAnsiTheme="minorHAnsi" w:cs="Tahoma"/>
          <w:color w:val="000000" w:themeColor="text1"/>
          <w:sz w:val="24"/>
          <w:szCs w:val="24"/>
        </w:rPr>
        <w:t>farmer.</w:t>
      </w:r>
      <w:r w:rsidR="00784355" w:rsidRPr="00684360">
        <w:rPr>
          <w:rFonts w:asciiTheme="minorHAnsi" w:hAnsiTheme="minorHAnsi" w:cs="Tahoma"/>
          <w:b/>
          <w:bCs/>
          <w:iCs/>
          <w:color w:val="000000" w:themeColor="text1"/>
          <w:sz w:val="24"/>
          <w:szCs w:val="24"/>
        </w:rPr>
        <w:t xml:space="preserve"> One</w:t>
      </w:r>
      <w:r w:rsidR="009866B9" w:rsidRPr="00684360">
        <w:rPr>
          <w:rFonts w:asciiTheme="minorHAnsi" w:hAnsiTheme="minorHAnsi" w:cs="Tahoma"/>
          <w:b/>
          <w:bCs/>
          <w:iCs/>
          <w:color w:val="000000" w:themeColor="text1"/>
          <w:sz w:val="24"/>
          <w:szCs w:val="24"/>
        </w:rPr>
        <w:t xml:space="preserve"> (1) </w:t>
      </w:r>
      <w:r w:rsidR="00784355" w:rsidRPr="00684360">
        <w:rPr>
          <w:rFonts w:asciiTheme="minorHAnsi" w:hAnsiTheme="minorHAnsi" w:cs="Tahoma"/>
          <w:b/>
          <w:bCs/>
          <w:iCs/>
          <w:color w:val="000000" w:themeColor="text1"/>
          <w:sz w:val="24"/>
          <w:szCs w:val="24"/>
        </w:rPr>
        <w:t>demo plot</w:t>
      </w:r>
      <w:r w:rsidR="009866B9" w:rsidRPr="00684360">
        <w:rPr>
          <w:rFonts w:asciiTheme="minorHAnsi" w:hAnsiTheme="minorHAnsi" w:cs="Tahoma"/>
          <w:bCs/>
          <w:iCs/>
          <w:color w:val="000000" w:themeColor="text1"/>
          <w:sz w:val="24"/>
          <w:szCs w:val="24"/>
        </w:rPr>
        <w:t xml:space="preserve"> at </w:t>
      </w:r>
      <w:proofErr w:type="spellStart"/>
      <w:r w:rsidR="009866B9" w:rsidRPr="00684360">
        <w:rPr>
          <w:rFonts w:asciiTheme="minorHAnsi" w:hAnsiTheme="minorHAnsi" w:cs="Tahoma"/>
          <w:bCs/>
          <w:iCs/>
          <w:color w:val="000000" w:themeColor="text1"/>
          <w:sz w:val="24"/>
          <w:szCs w:val="24"/>
        </w:rPr>
        <w:t>Nyakabindi-Shinyanga</w:t>
      </w:r>
      <w:proofErr w:type="spellEnd"/>
      <w:r w:rsidR="009866B9" w:rsidRPr="00684360">
        <w:rPr>
          <w:rFonts w:asciiTheme="minorHAnsi" w:hAnsiTheme="minorHAnsi" w:cs="Tahoma"/>
          <w:bCs/>
          <w:iCs/>
          <w:color w:val="000000" w:themeColor="text1"/>
          <w:sz w:val="24"/>
          <w:szCs w:val="24"/>
        </w:rPr>
        <w:t xml:space="preserve"> hub with </w:t>
      </w:r>
      <w:r w:rsidR="00784355" w:rsidRPr="00684360">
        <w:rPr>
          <w:rFonts w:asciiTheme="minorHAnsi" w:hAnsiTheme="minorHAnsi" w:cs="Tahoma"/>
          <w:bCs/>
          <w:iCs/>
          <w:color w:val="000000" w:themeColor="text1"/>
          <w:sz w:val="24"/>
          <w:szCs w:val="24"/>
        </w:rPr>
        <w:t>coconuts intercropped</w:t>
      </w:r>
      <w:r w:rsidR="009866B9" w:rsidRPr="00684360">
        <w:rPr>
          <w:rFonts w:asciiTheme="minorHAnsi" w:hAnsiTheme="minorHAnsi" w:cs="Tahoma"/>
          <w:bCs/>
          <w:iCs/>
          <w:color w:val="000000" w:themeColor="text1"/>
          <w:sz w:val="24"/>
          <w:szCs w:val="24"/>
        </w:rPr>
        <w:t xml:space="preserve"> w</w:t>
      </w:r>
      <w:r w:rsidR="001C6CA5" w:rsidRPr="00684360">
        <w:rPr>
          <w:rFonts w:asciiTheme="minorHAnsi" w:hAnsiTheme="minorHAnsi" w:cs="Tahoma"/>
          <w:bCs/>
          <w:iCs/>
          <w:color w:val="000000" w:themeColor="text1"/>
          <w:sz w:val="24"/>
          <w:szCs w:val="24"/>
        </w:rPr>
        <w:t>ith maize crop.</w:t>
      </w:r>
      <w:r w:rsidR="00784355">
        <w:rPr>
          <w:rFonts w:asciiTheme="minorHAnsi" w:hAnsiTheme="minorHAnsi" w:cs="Tahoma"/>
          <w:bCs/>
          <w:iCs/>
          <w:color w:val="000000" w:themeColor="text1"/>
          <w:sz w:val="24"/>
          <w:szCs w:val="24"/>
        </w:rPr>
        <w:t xml:space="preserve"> Other </w:t>
      </w:r>
      <w:r w:rsidR="001C6CA5" w:rsidRPr="00684360">
        <w:rPr>
          <w:rFonts w:asciiTheme="minorHAnsi" w:hAnsiTheme="minorHAnsi" w:cs="Tahoma"/>
          <w:bCs/>
          <w:iCs/>
          <w:color w:val="000000" w:themeColor="text1"/>
          <w:sz w:val="24"/>
          <w:szCs w:val="24"/>
        </w:rPr>
        <w:t>hubs were still</w:t>
      </w:r>
      <w:r w:rsidR="009866B9" w:rsidRPr="00684360">
        <w:rPr>
          <w:rFonts w:asciiTheme="minorHAnsi" w:hAnsiTheme="minorHAnsi" w:cs="Tahoma"/>
          <w:bCs/>
          <w:iCs/>
          <w:color w:val="000000" w:themeColor="text1"/>
          <w:sz w:val="24"/>
          <w:szCs w:val="24"/>
        </w:rPr>
        <w:t xml:space="preserve"> </w:t>
      </w:r>
      <w:r w:rsidR="00784355" w:rsidRPr="00684360">
        <w:rPr>
          <w:rFonts w:asciiTheme="minorHAnsi" w:hAnsiTheme="minorHAnsi" w:cs="Tahoma"/>
          <w:bCs/>
          <w:iCs/>
          <w:color w:val="000000" w:themeColor="text1"/>
          <w:sz w:val="24"/>
          <w:szCs w:val="24"/>
        </w:rPr>
        <w:t>maintaining their</w:t>
      </w:r>
      <w:r w:rsidR="001C6CA5" w:rsidRPr="00684360">
        <w:rPr>
          <w:rFonts w:asciiTheme="minorHAnsi" w:hAnsiTheme="minorHAnsi" w:cs="Tahoma"/>
          <w:bCs/>
          <w:iCs/>
          <w:color w:val="000000" w:themeColor="text1"/>
          <w:sz w:val="24"/>
          <w:szCs w:val="24"/>
        </w:rPr>
        <w:t xml:space="preserve"> established </w:t>
      </w:r>
      <w:r w:rsidR="00784355" w:rsidRPr="00684360">
        <w:rPr>
          <w:rFonts w:asciiTheme="minorHAnsi" w:hAnsiTheme="minorHAnsi" w:cs="Tahoma"/>
          <w:bCs/>
          <w:iCs/>
          <w:color w:val="000000" w:themeColor="text1"/>
          <w:sz w:val="24"/>
          <w:szCs w:val="24"/>
        </w:rPr>
        <w:t>demo plots</w:t>
      </w:r>
      <w:r w:rsidR="001C6CA5" w:rsidRPr="00684360">
        <w:rPr>
          <w:rFonts w:asciiTheme="minorHAnsi" w:hAnsiTheme="minorHAnsi" w:cs="Tahoma"/>
          <w:bCs/>
          <w:iCs/>
          <w:color w:val="000000" w:themeColor="text1"/>
          <w:sz w:val="24"/>
          <w:szCs w:val="24"/>
        </w:rPr>
        <w:t>.</w:t>
      </w:r>
      <w:r w:rsidR="00784355">
        <w:rPr>
          <w:rFonts w:asciiTheme="minorHAnsi" w:hAnsiTheme="minorHAnsi" w:cs="Tahoma"/>
          <w:bCs/>
          <w:iCs/>
          <w:color w:val="000000" w:themeColor="text1"/>
          <w:sz w:val="24"/>
          <w:szCs w:val="24"/>
        </w:rPr>
        <w:t xml:space="preserve"> </w:t>
      </w:r>
      <w:r w:rsidR="001C6CA5" w:rsidRPr="00684360">
        <w:rPr>
          <w:rFonts w:asciiTheme="minorHAnsi" w:hAnsiTheme="minorHAnsi" w:cs="Tahoma"/>
          <w:bCs/>
          <w:iCs/>
          <w:color w:val="000000" w:themeColor="text1"/>
          <w:sz w:val="24"/>
          <w:szCs w:val="24"/>
        </w:rPr>
        <w:t xml:space="preserve">Which </w:t>
      </w:r>
      <w:r w:rsidR="00784355" w:rsidRPr="00684360">
        <w:rPr>
          <w:rFonts w:asciiTheme="minorHAnsi" w:hAnsiTheme="minorHAnsi" w:cs="Tahoma"/>
          <w:bCs/>
          <w:iCs/>
          <w:color w:val="000000" w:themeColor="text1"/>
          <w:sz w:val="24"/>
          <w:szCs w:val="24"/>
        </w:rPr>
        <w:t>was one</w:t>
      </w:r>
      <w:r w:rsidR="000934CC" w:rsidRPr="00684360">
        <w:rPr>
          <w:rFonts w:asciiTheme="minorHAnsi" w:hAnsiTheme="minorHAnsi" w:cs="Tahoma"/>
          <w:b/>
          <w:bCs/>
          <w:iCs/>
          <w:color w:val="000000" w:themeColor="text1"/>
          <w:sz w:val="24"/>
          <w:szCs w:val="24"/>
        </w:rPr>
        <w:t xml:space="preserve"> (1) </w:t>
      </w:r>
      <w:r w:rsidR="00784355" w:rsidRPr="00684360">
        <w:rPr>
          <w:rFonts w:asciiTheme="minorHAnsi" w:hAnsiTheme="minorHAnsi" w:cs="Tahoma"/>
          <w:b/>
          <w:bCs/>
          <w:iCs/>
          <w:color w:val="000000" w:themeColor="text1"/>
          <w:sz w:val="24"/>
          <w:szCs w:val="24"/>
        </w:rPr>
        <w:t>demo plot</w:t>
      </w:r>
      <w:r w:rsidR="009866B9" w:rsidRPr="00684360">
        <w:rPr>
          <w:rFonts w:asciiTheme="minorHAnsi" w:hAnsiTheme="minorHAnsi" w:cs="Tahoma"/>
          <w:bCs/>
          <w:iCs/>
          <w:color w:val="000000" w:themeColor="text1"/>
          <w:sz w:val="24"/>
          <w:szCs w:val="24"/>
        </w:rPr>
        <w:t xml:space="preserve"> at </w:t>
      </w:r>
      <w:proofErr w:type="spellStart"/>
      <w:r w:rsidR="009866B9" w:rsidRPr="00684360">
        <w:rPr>
          <w:rFonts w:asciiTheme="minorHAnsi" w:hAnsiTheme="minorHAnsi" w:cs="Tahoma"/>
          <w:bCs/>
          <w:color w:val="000000" w:themeColor="text1"/>
          <w:sz w:val="24"/>
          <w:szCs w:val="24"/>
        </w:rPr>
        <w:t>Nzuguni</w:t>
      </w:r>
      <w:proofErr w:type="spellEnd"/>
      <w:r w:rsidR="009866B9" w:rsidRPr="00684360">
        <w:rPr>
          <w:rFonts w:asciiTheme="minorHAnsi" w:hAnsiTheme="minorHAnsi" w:cs="Tahoma"/>
          <w:bCs/>
          <w:color w:val="000000" w:themeColor="text1"/>
          <w:sz w:val="24"/>
          <w:szCs w:val="24"/>
        </w:rPr>
        <w:t xml:space="preserve">-Dodoma </w:t>
      </w:r>
      <w:r w:rsidR="009866B9" w:rsidRPr="00684360">
        <w:rPr>
          <w:rFonts w:asciiTheme="minorHAnsi" w:hAnsiTheme="minorHAnsi" w:cs="Tahoma"/>
          <w:color w:val="000000" w:themeColor="text1"/>
          <w:sz w:val="24"/>
          <w:szCs w:val="24"/>
        </w:rPr>
        <w:t xml:space="preserve">with Coconuts only in absence of intercropped </w:t>
      </w:r>
      <w:r w:rsidR="00784355">
        <w:rPr>
          <w:rFonts w:asciiTheme="minorHAnsi" w:hAnsiTheme="minorHAnsi" w:cs="Tahoma"/>
          <w:color w:val="000000" w:themeColor="text1"/>
          <w:sz w:val="24"/>
          <w:szCs w:val="24"/>
        </w:rPr>
        <w:t>crop due to absence of rainfall</w:t>
      </w:r>
      <w:r w:rsidR="009866B9" w:rsidRPr="00684360">
        <w:rPr>
          <w:rFonts w:asciiTheme="minorHAnsi" w:hAnsiTheme="minorHAnsi" w:cs="Tahoma"/>
          <w:color w:val="000000" w:themeColor="text1"/>
          <w:sz w:val="24"/>
          <w:szCs w:val="24"/>
        </w:rPr>
        <w:t>,</w:t>
      </w:r>
      <w:r w:rsidR="00784355">
        <w:rPr>
          <w:rFonts w:asciiTheme="minorHAnsi" w:hAnsiTheme="minorHAnsi" w:cs="Tahoma"/>
          <w:color w:val="000000" w:themeColor="text1"/>
          <w:sz w:val="24"/>
          <w:szCs w:val="24"/>
        </w:rPr>
        <w:t xml:space="preserve"> </w:t>
      </w:r>
      <w:r w:rsidR="009866B9" w:rsidRPr="00684360">
        <w:rPr>
          <w:rFonts w:asciiTheme="minorHAnsi" w:hAnsiTheme="minorHAnsi" w:cs="Tahoma"/>
          <w:b/>
          <w:color w:val="000000" w:themeColor="text1"/>
          <w:sz w:val="24"/>
          <w:szCs w:val="24"/>
        </w:rPr>
        <w:t xml:space="preserve">two (2) </w:t>
      </w:r>
      <w:r w:rsidR="00784355" w:rsidRPr="00684360">
        <w:rPr>
          <w:rFonts w:asciiTheme="minorHAnsi" w:hAnsiTheme="minorHAnsi" w:cs="Tahoma"/>
          <w:b/>
          <w:color w:val="000000" w:themeColor="text1"/>
          <w:sz w:val="24"/>
          <w:szCs w:val="24"/>
        </w:rPr>
        <w:t>d</w:t>
      </w:r>
      <w:r w:rsidR="00784355" w:rsidRPr="00684360">
        <w:rPr>
          <w:rFonts w:asciiTheme="minorHAnsi" w:hAnsiTheme="minorHAnsi" w:cs="Tahoma"/>
          <w:b/>
          <w:bCs/>
          <w:color w:val="000000" w:themeColor="text1"/>
          <w:sz w:val="24"/>
          <w:szCs w:val="24"/>
        </w:rPr>
        <w:t>emo plots</w:t>
      </w:r>
      <w:r w:rsidR="009866B9" w:rsidRPr="00684360">
        <w:rPr>
          <w:rFonts w:asciiTheme="minorHAnsi" w:hAnsiTheme="minorHAnsi" w:cs="Tahoma"/>
          <w:bCs/>
          <w:color w:val="000000" w:themeColor="text1"/>
          <w:sz w:val="24"/>
          <w:szCs w:val="24"/>
        </w:rPr>
        <w:t xml:space="preserve"> at </w:t>
      </w:r>
      <w:proofErr w:type="spellStart"/>
      <w:r w:rsidR="009866B9" w:rsidRPr="00684360">
        <w:rPr>
          <w:rFonts w:asciiTheme="minorHAnsi" w:hAnsiTheme="minorHAnsi" w:cs="Tahoma"/>
          <w:bCs/>
          <w:color w:val="000000" w:themeColor="text1"/>
          <w:sz w:val="24"/>
          <w:szCs w:val="24"/>
        </w:rPr>
        <w:t>Mwalimu</w:t>
      </w:r>
      <w:proofErr w:type="spellEnd"/>
      <w:r w:rsidR="009866B9" w:rsidRPr="00684360">
        <w:rPr>
          <w:rFonts w:asciiTheme="minorHAnsi" w:hAnsiTheme="minorHAnsi" w:cs="Tahoma"/>
          <w:bCs/>
          <w:color w:val="000000" w:themeColor="text1"/>
          <w:sz w:val="24"/>
          <w:szCs w:val="24"/>
        </w:rPr>
        <w:t xml:space="preserve"> </w:t>
      </w:r>
      <w:r w:rsidR="000934CC" w:rsidRPr="00684360">
        <w:rPr>
          <w:rFonts w:asciiTheme="minorHAnsi" w:hAnsiTheme="minorHAnsi" w:cs="Tahoma"/>
          <w:bCs/>
          <w:color w:val="000000" w:themeColor="text1"/>
          <w:sz w:val="24"/>
          <w:szCs w:val="24"/>
        </w:rPr>
        <w:t xml:space="preserve">Julius </w:t>
      </w:r>
      <w:proofErr w:type="spellStart"/>
      <w:r w:rsidR="000934CC" w:rsidRPr="00684360">
        <w:rPr>
          <w:rFonts w:asciiTheme="minorHAnsi" w:hAnsiTheme="minorHAnsi" w:cs="Tahoma"/>
          <w:bCs/>
          <w:color w:val="000000" w:themeColor="text1"/>
          <w:sz w:val="24"/>
          <w:szCs w:val="24"/>
        </w:rPr>
        <w:t>Nyerere-Morogoro</w:t>
      </w:r>
      <w:proofErr w:type="spellEnd"/>
      <w:r w:rsidR="000934CC" w:rsidRPr="00684360">
        <w:rPr>
          <w:rFonts w:asciiTheme="minorHAnsi" w:hAnsiTheme="minorHAnsi" w:cs="Tahoma"/>
          <w:bCs/>
          <w:color w:val="000000" w:themeColor="text1"/>
          <w:sz w:val="24"/>
          <w:szCs w:val="24"/>
        </w:rPr>
        <w:t xml:space="preserve"> one </w:t>
      </w:r>
      <w:r w:rsidR="000934CC" w:rsidRPr="00684360">
        <w:rPr>
          <w:rFonts w:asciiTheme="minorHAnsi" w:hAnsiTheme="minorHAnsi" w:cs="Tahoma"/>
          <w:b/>
          <w:bCs/>
          <w:color w:val="000000" w:themeColor="text1"/>
          <w:sz w:val="24"/>
          <w:szCs w:val="24"/>
        </w:rPr>
        <w:t xml:space="preserve">(1) </w:t>
      </w:r>
      <w:r w:rsidR="00784355" w:rsidRPr="00684360">
        <w:rPr>
          <w:rFonts w:asciiTheme="minorHAnsi" w:hAnsiTheme="minorHAnsi" w:cs="Tahoma"/>
          <w:b/>
          <w:bCs/>
          <w:color w:val="000000" w:themeColor="text1"/>
          <w:sz w:val="24"/>
          <w:szCs w:val="24"/>
        </w:rPr>
        <w:t>demo plot</w:t>
      </w:r>
      <w:r w:rsidR="009866B9" w:rsidRPr="00684360">
        <w:rPr>
          <w:rFonts w:asciiTheme="minorHAnsi" w:hAnsiTheme="minorHAnsi" w:cs="Tahoma"/>
          <w:bCs/>
          <w:color w:val="000000" w:themeColor="text1"/>
          <w:sz w:val="24"/>
          <w:szCs w:val="24"/>
        </w:rPr>
        <w:t xml:space="preserve"> on</w:t>
      </w:r>
      <w:r w:rsidR="009866B9" w:rsidRPr="00684360">
        <w:rPr>
          <w:rFonts w:asciiTheme="minorHAnsi" w:hAnsiTheme="minorHAnsi" w:cs="Tahoma"/>
          <w:color w:val="000000" w:themeColor="text1"/>
          <w:sz w:val="24"/>
          <w:szCs w:val="24"/>
        </w:rPr>
        <w:t xml:space="preserve"> Banana tissue culture and one (1) Coconuts intercropped with mangoes and oranges.</w:t>
      </w:r>
    </w:p>
    <w:p w:rsidR="001E606E" w:rsidRPr="00684360" w:rsidRDefault="001E606E" w:rsidP="00FB50B8">
      <w:pPr>
        <w:spacing w:after="0" w:line="240" w:lineRule="auto"/>
        <w:jc w:val="both"/>
        <w:rPr>
          <w:rFonts w:asciiTheme="minorHAnsi" w:hAnsiTheme="minorHAnsi" w:cs="Tahoma"/>
          <w:b/>
          <w:bCs/>
          <w:iCs/>
          <w:color w:val="000000" w:themeColor="text1"/>
          <w:sz w:val="24"/>
          <w:szCs w:val="24"/>
        </w:rPr>
      </w:pPr>
    </w:p>
    <w:p w:rsidR="002213B6" w:rsidRPr="00684360" w:rsidRDefault="00F33FE7" w:rsidP="00B50A9E">
      <w:pPr>
        <w:spacing w:before="120" w:after="120" w:line="240" w:lineRule="auto"/>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Table 2</w:t>
      </w:r>
      <w:r w:rsidR="00784355" w:rsidRPr="00684360">
        <w:rPr>
          <w:rFonts w:asciiTheme="minorHAnsi" w:hAnsiTheme="minorHAnsi" w:cs="Tahoma"/>
          <w:b/>
          <w:bCs/>
          <w:color w:val="000000" w:themeColor="text1"/>
          <w:sz w:val="24"/>
          <w:szCs w:val="24"/>
        </w:rPr>
        <w:t>: Technologies</w:t>
      </w:r>
      <w:r w:rsidR="002213B6" w:rsidRPr="00684360">
        <w:rPr>
          <w:rFonts w:asciiTheme="minorHAnsi" w:hAnsiTheme="minorHAnsi" w:cs="Tahoma"/>
          <w:b/>
          <w:bCs/>
          <w:color w:val="000000" w:themeColor="text1"/>
          <w:sz w:val="24"/>
          <w:szCs w:val="24"/>
        </w:rPr>
        <w:t xml:space="preserve"> disseminated by TARI th</w:t>
      </w:r>
      <w:r w:rsidR="00394776" w:rsidRPr="00684360">
        <w:rPr>
          <w:rFonts w:asciiTheme="minorHAnsi" w:hAnsiTheme="minorHAnsi" w:cs="Tahoma"/>
          <w:b/>
          <w:bCs/>
          <w:color w:val="000000" w:themeColor="text1"/>
          <w:sz w:val="24"/>
          <w:szCs w:val="24"/>
        </w:rPr>
        <w:t>ro</w:t>
      </w:r>
      <w:r w:rsidR="00F04DDB" w:rsidRPr="00684360">
        <w:rPr>
          <w:rFonts w:asciiTheme="minorHAnsi" w:hAnsiTheme="minorHAnsi" w:cs="Tahoma"/>
          <w:b/>
          <w:bCs/>
          <w:color w:val="000000" w:themeColor="text1"/>
          <w:sz w:val="24"/>
          <w:szCs w:val="24"/>
        </w:rPr>
        <w:t xml:space="preserve">ugh </w:t>
      </w:r>
      <w:proofErr w:type="spellStart"/>
      <w:r w:rsidR="00F04DDB" w:rsidRPr="00684360">
        <w:rPr>
          <w:rFonts w:asciiTheme="minorHAnsi" w:hAnsiTheme="minorHAnsi" w:cs="Tahoma"/>
          <w:b/>
          <w:bCs/>
          <w:color w:val="000000" w:themeColor="text1"/>
          <w:sz w:val="24"/>
          <w:szCs w:val="24"/>
        </w:rPr>
        <w:t>AgriTecH</w:t>
      </w:r>
      <w:proofErr w:type="spellEnd"/>
      <w:r w:rsidR="00F04DDB" w:rsidRPr="00684360">
        <w:rPr>
          <w:rFonts w:asciiTheme="minorHAnsi" w:hAnsiTheme="minorHAnsi" w:cs="Tahoma"/>
          <w:b/>
          <w:bCs/>
          <w:color w:val="000000" w:themeColor="text1"/>
          <w:sz w:val="24"/>
          <w:szCs w:val="24"/>
        </w:rPr>
        <w:t xml:space="preserve">(s) </w:t>
      </w: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3420"/>
        <w:gridCol w:w="3780"/>
      </w:tblGrid>
      <w:tr w:rsidR="00797C90" w:rsidRPr="00684360" w:rsidTr="00E33C44">
        <w:trPr>
          <w:trHeight w:val="330"/>
        </w:trPr>
        <w:tc>
          <w:tcPr>
            <w:tcW w:w="2392" w:type="dxa"/>
            <w:shd w:val="clear" w:color="auto" w:fill="auto"/>
            <w:vAlign w:val="center"/>
          </w:tcPr>
          <w:p w:rsidR="00797C90" w:rsidRPr="00684360" w:rsidRDefault="00797C90" w:rsidP="00E33C44">
            <w:pPr>
              <w:spacing w:after="0" w:line="240" w:lineRule="auto"/>
              <w:jc w:val="both"/>
              <w:rPr>
                <w:rFonts w:asciiTheme="minorHAnsi" w:hAnsiTheme="minorHAnsi" w:cs="Tahoma"/>
                <w:b/>
                <w:bCs/>
                <w:color w:val="000000" w:themeColor="text1"/>
                <w:sz w:val="24"/>
                <w:szCs w:val="24"/>
              </w:rPr>
            </w:pPr>
            <w:proofErr w:type="spellStart"/>
            <w:r w:rsidRPr="00684360">
              <w:rPr>
                <w:rFonts w:asciiTheme="minorHAnsi" w:hAnsiTheme="minorHAnsi" w:cs="Tahoma"/>
                <w:b/>
                <w:bCs/>
                <w:color w:val="000000" w:themeColor="text1"/>
                <w:sz w:val="24"/>
                <w:szCs w:val="24"/>
              </w:rPr>
              <w:t>AgriTecH</w:t>
            </w:r>
            <w:proofErr w:type="spellEnd"/>
          </w:p>
        </w:tc>
        <w:tc>
          <w:tcPr>
            <w:tcW w:w="3420" w:type="dxa"/>
            <w:shd w:val="clear" w:color="auto" w:fill="auto"/>
            <w:vAlign w:val="center"/>
          </w:tcPr>
          <w:p w:rsidR="00797C90" w:rsidRPr="00684360" w:rsidRDefault="00797C90" w:rsidP="00E33C44">
            <w:pPr>
              <w:spacing w:after="0" w:line="240"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Crop</w:t>
            </w:r>
          </w:p>
        </w:tc>
        <w:tc>
          <w:tcPr>
            <w:tcW w:w="3780" w:type="dxa"/>
            <w:shd w:val="clear" w:color="auto" w:fill="auto"/>
            <w:vAlign w:val="center"/>
          </w:tcPr>
          <w:p w:rsidR="00797C90" w:rsidRPr="00684360" w:rsidRDefault="00797C90" w:rsidP="00E33C44">
            <w:pPr>
              <w:spacing w:after="0" w:line="240"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Variety/technology disseminated</w:t>
            </w:r>
          </w:p>
        </w:tc>
      </w:tr>
      <w:tr w:rsidR="00797C90" w:rsidRPr="00684360" w:rsidTr="00E33C44">
        <w:trPr>
          <w:trHeight w:val="900"/>
        </w:trPr>
        <w:tc>
          <w:tcPr>
            <w:tcW w:w="2392" w:type="dxa"/>
            <w:vMerge w:val="restart"/>
            <w:shd w:val="clear" w:color="auto" w:fill="auto"/>
            <w:vAlign w:val="center"/>
          </w:tcPr>
          <w:p w:rsidR="00797C90" w:rsidRPr="00684360" w:rsidRDefault="00797C90" w:rsidP="00E33C44">
            <w:pPr>
              <w:spacing w:after="0" w:line="240" w:lineRule="auto"/>
              <w:jc w:val="both"/>
              <w:rPr>
                <w:rFonts w:asciiTheme="minorHAnsi" w:hAnsiTheme="minorHAnsi" w:cs="Tahoma"/>
                <w:bCs/>
                <w:color w:val="000000" w:themeColor="text1"/>
                <w:sz w:val="24"/>
                <w:szCs w:val="24"/>
              </w:rPr>
            </w:pPr>
            <w:proofErr w:type="spellStart"/>
            <w:r w:rsidRPr="00684360">
              <w:rPr>
                <w:rFonts w:asciiTheme="minorHAnsi" w:hAnsiTheme="minorHAnsi" w:cs="Tahoma"/>
                <w:bCs/>
                <w:color w:val="000000" w:themeColor="text1"/>
                <w:sz w:val="24"/>
                <w:szCs w:val="24"/>
              </w:rPr>
              <w:t>FatmaMwasa</w:t>
            </w:r>
            <w:proofErr w:type="spellEnd"/>
            <w:r w:rsidRPr="00684360">
              <w:rPr>
                <w:rFonts w:asciiTheme="minorHAnsi" w:hAnsiTheme="minorHAnsi" w:cs="Tahoma"/>
                <w:bCs/>
                <w:color w:val="000000" w:themeColor="text1"/>
                <w:sz w:val="24"/>
                <w:szCs w:val="24"/>
              </w:rPr>
              <w:t xml:space="preserve">, </w:t>
            </w:r>
            <w:proofErr w:type="spellStart"/>
            <w:r w:rsidRPr="00684360">
              <w:rPr>
                <w:rFonts w:asciiTheme="minorHAnsi" w:hAnsiTheme="minorHAnsi" w:cs="Tahoma"/>
                <w:bCs/>
                <w:color w:val="000000" w:themeColor="text1"/>
                <w:sz w:val="24"/>
                <w:szCs w:val="24"/>
              </w:rPr>
              <w:t>Tabora</w:t>
            </w:r>
            <w:proofErr w:type="spellEnd"/>
          </w:p>
        </w:tc>
        <w:tc>
          <w:tcPr>
            <w:tcW w:w="3420" w:type="dxa"/>
            <w:vMerge w:val="restart"/>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Coconuts, </w:t>
            </w:r>
            <w:r w:rsidR="00784355" w:rsidRPr="00684360">
              <w:rPr>
                <w:rFonts w:asciiTheme="minorHAnsi" w:hAnsiTheme="minorHAnsi" w:cs="Tahoma"/>
                <w:color w:val="000000" w:themeColor="text1"/>
                <w:sz w:val="24"/>
                <w:szCs w:val="24"/>
              </w:rPr>
              <w:t>sweet potatoes</w:t>
            </w:r>
          </w:p>
        </w:tc>
        <w:tc>
          <w:tcPr>
            <w:tcW w:w="3780" w:type="dxa"/>
            <w:shd w:val="clear" w:color="auto" w:fill="auto"/>
          </w:tcPr>
          <w:p w:rsidR="00797C90" w:rsidRPr="00684360" w:rsidRDefault="00797C90" w:rsidP="00E33C44">
            <w:pPr>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Coconuts intercropping improved sweet potatoes(X-LUAMBANO and NASPOTI-13)</w:t>
            </w:r>
          </w:p>
        </w:tc>
      </w:tr>
      <w:tr w:rsidR="00797C90" w:rsidRPr="00684360" w:rsidTr="00E33C44">
        <w:trPr>
          <w:trHeight w:val="1080"/>
        </w:trPr>
        <w:tc>
          <w:tcPr>
            <w:tcW w:w="2392" w:type="dxa"/>
            <w:vMerge/>
            <w:shd w:val="clear" w:color="auto" w:fill="auto"/>
            <w:vAlign w:val="center"/>
          </w:tcPr>
          <w:p w:rsidR="00797C90" w:rsidRPr="00684360" w:rsidRDefault="00797C90" w:rsidP="00E33C44">
            <w:pPr>
              <w:spacing w:after="0" w:line="240" w:lineRule="auto"/>
              <w:jc w:val="both"/>
              <w:rPr>
                <w:rFonts w:asciiTheme="minorHAnsi" w:hAnsiTheme="minorHAnsi" w:cs="Tahoma"/>
                <w:bCs/>
                <w:color w:val="000000" w:themeColor="text1"/>
                <w:sz w:val="24"/>
                <w:szCs w:val="24"/>
              </w:rPr>
            </w:pPr>
          </w:p>
        </w:tc>
        <w:tc>
          <w:tcPr>
            <w:tcW w:w="3420" w:type="dxa"/>
            <w:vMerge/>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p>
        </w:tc>
        <w:tc>
          <w:tcPr>
            <w:tcW w:w="3780" w:type="dxa"/>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p>
          <w:p w:rsidR="00797C90" w:rsidRPr="00684360" w:rsidRDefault="00797C90" w:rsidP="00E33C44">
            <w:pPr>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Ridge formation to create good drainage and root expanding areas for  smooth </w:t>
            </w:r>
            <w:r w:rsidR="00784355" w:rsidRPr="00684360">
              <w:rPr>
                <w:rFonts w:asciiTheme="minorHAnsi" w:hAnsiTheme="minorHAnsi" w:cs="Tahoma"/>
                <w:color w:val="000000" w:themeColor="text1"/>
                <w:sz w:val="24"/>
                <w:szCs w:val="24"/>
              </w:rPr>
              <w:t>sweet potatoes</w:t>
            </w:r>
            <w:r w:rsidRPr="00684360">
              <w:rPr>
                <w:rFonts w:asciiTheme="minorHAnsi" w:hAnsiTheme="minorHAnsi" w:cs="Tahoma"/>
                <w:color w:val="000000" w:themeColor="text1"/>
                <w:sz w:val="24"/>
                <w:szCs w:val="24"/>
              </w:rPr>
              <w:t xml:space="preserve"> growth</w:t>
            </w:r>
          </w:p>
        </w:tc>
      </w:tr>
      <w:tr w:rsidR="00797C90" w:rsidRPr="00684360" w:rsidTr="00E33C44">
        <w:trPr>
          <w:trHeight w:val="610"/>
        </w:trPr>
        <w:tc>
          <w:tcPr>
            <w:tcW w:w="2392" w:type="dxa"/>
            <w:vMerge/>
            <w:shd w:val="clear" w:color="auto" w:fill="auto"/>
            <w:vAlign w:val="center"/>
          </w:tcPr>
          <w:p w:rsidR="00797C90" w:rsidRPr="00684360" w:rsidRDefault="00797C90" w:rsidP="00E33C44">
            <w:pPr>
              <w:spacing w:after="0" w:line="240" w:lineRule="auto"/>
              <w:jc w:val="both"/>
              <w:rPr>
                <w:rFonts w:asciiTheme="minorHAnsi" w:hAnsiTheme="minorHAnsi" w:cs="Tahoma"/>
                <w:color w:val="000000" w:themeColor="text1"/>
                <w:sz w:val="24"/>
                <w:szCs w:val="24"/>
              </w:rPr>
            </w:pPr>
          </w:p>
        </w:tc>
        <w:tc>
          <w:tcPr>
            <w:tcW w:w="3420" w:type="dxa"/>
            <w:shd w:val="clear" w:color="auto" w:fill="auto"/>
          </w:tcPr>
          <w:p w:rsidR="00797C90" w:rsidRPr="00684360" w:rsidRDefault="00797C90" w:rsidP="00E33C44">
            <w:pPr>
              <w:jc w:val="both"/>
              <w:rPr>
                <w:rFonts w:asciiTheme="minorHAnsi" w:hAnsiTheme="minorHAnsi" w:cs="Tahoma"/>
                <w:color w:val="000000" w:themeColor="text1"/>
                <w:sz w:val="24"/>
                <w:szCs w:val="24"/>
              </w:rPr>
            </w:pPr>
            <w:r w:rsidRPr="00684360">
              <w:rPr>
                <w:rFonts w:asciiTheme="minorHAnsi" w:hAnsiTheme="minorHAnsi" w:cs="Tahoma"/>
                <w:b/>
                <w:bCs/>
                <w:color w:val="000000" w:themeColor="text1"/>
                <w:sz w:val="24"/>
                <w:szCs w:val="24"/>
              </w:rPr>
              <w:t>Total No. technologies disseminated</w:t>
            </w:r>
          </w:p>
        </w:tc>
        <w:tc>
          <w:tcPr>
            <w:tcW w:w="3780" w:type="dxa"/>
            <w:shd w:val="clear" w:color="auto" w:fill="auto"/>
          </w:tcPr>
          <w:p w:rsidR="00797C90" w:rsidRPr="00684360" w:rsidRDefault="00797C90" w:rsidP="00E33C44">
            <w:pPr>
              <w:spacing w:after="0" w:line="240" w:lineRule="auto"/>
              <w:jc w:val="both"/>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 xml:space="preserve">                       3</w:t>
            </w:r>
          </w:p>
        </w:tc>
      </w:tr>
      <w:tr w:rsidR="00797C90" w:rsidRPr="00684360" w:rsidTr="00E33C44">
        <w:trPr>
          <w:trHeight w:val="651"/>
        </w:trPr>
        <w:tc>
          <w:tcPr>
            <w:tcW w:w="2392" w:type="dxa"/>
            <w:vMerge w:val="restart"/>
            <w:shd w:val="clear" w:color="auto" w:fill="auto"/>
            <w:vAlign w:val="center"/>
          </w:tcPr>
          <w:p w:rsidR="00797C90" w:rsidRPr="00684360" w:rsidRDefault="00797C90" w:rsidP="00E33C44">
            <w:pPr>
              <w:jc w:val="both"/>
              <w:rPr>
                <w:rFonts w:asciiTheme="minorHAnsi" w:hAnsiTheme="minorHAnsi" w:cs="Tahoma"/>
                <w:color w:val="000000" w:themeColor="text1"/>
                <w:sz w:val="24"/>
                <w:szCs w:val="24"/>
              </w:rPr>
            </w:pPr>
            <w:proofErr w:type="spellStart"/>
            <w:r w:rsidRPr="00684360">
              <w:rPr>
                <w:rFonts w:asciiTheme="minorHAnsi" w:hAnsiTheme="minorHAnsi" w:cs="Tahoma"/>
                <w:color w:val="000000" w:themeColor="text1"/>
                <w:sz w:val="24"/>
                <w:szCs w:val="24"/>
              </w:rPr>
              <w:t>Nzuguni,Dodoma</w:t>
            </w:r>
            <w:proofErr w:type="spellEnd"/>
          </w:p>
        </w:tc>
        <w:tc>
          <w:tcPr>
            <w:tcW w:w="3420" w:type="dxa"/>
            <w:shd w:val="clear" w:color="auto" w:fill="auto"/>
          </w:tcPr>
          <w:p w:rsidR="00797C90" w:rsidRPr="00684360" w:rsidRDefault="00797C90" w:rsidP="00E33C44">
            <w:pPr>
              <w:spacing w:after="0" w:line="240" w:lineRule="auto"/>
              <w:jc w:val="both"/>
              <w:rPr>
                <w:rFonts w:asciiTheme="minorHAnsi" w:hAnsiTheme="minorHAnsi" w:cs="Tahoma"/>
                <w:bCs/>
                <w:color w:val="000000" w:themeColor="text1"/>
                <w:sz w:val="24"/>
                <w:szCs w:val="24"/>
              </w:rPr>
            </w:pPr>
          </w:p>
          <w:p w:rsidR="00797C90" w:rsidRPr="00684360" w:rsidRDefault="00797C90" w:rsidP="00E33C44">
            <w:pPr>
              <w:jc w:val="both"/>
              <w:rPr>
                <w:rFonts w:asciiTheme="minorHAnsi" w:hAnsiTheme="minorHAnsi" w:cs="Tahoma"/>
                <w:b/>
                <w:bCs/>
                <w:color w:val="000000" w:themeColor="text1"/>
                <w:sz w:val="24"/>
                <w:szCs w:val="24"/>
              </w:rPr>
            </w:pPr>
            <w:r w:rsidRPr="00684360">
              <w:rPr>
                <w:rFonts w:asciiTheme="minorHAnsi" w:hAnsiTheme="minorHAnsi" w:cs="Tahoma"/>
                <w:bCs/>
                <w:color w:val="000000" w:themeColor="text1"/>
                <w:sz w:val="24"/>
                <w:szCs w:val="24"/>
              </w:rPr>
              <w:t>1.Coconuts</w:t>
            </w:r>
          </w:p>
        </w:tc>
        <w:tc>
          <w:tcPr>
            <w:tcW w:w="3780" w:type="dxa"/>
            <w:shd w:val="clear" w:color="auto" w:fill="auto"/>
          </w:tcPr>
          <w:p w:rsidR="00797C90" w:rsidRPr="00684360" w:rsidRDefault="00797C90" w:rsidP="00E33C44">
            <w:pPr>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Coconuts improved varieties(East African Tall)</w:t>
            </w:r>
          </w:p>
        </w:tc>
      </w:tr>
      <w:tr w:rsidR="00797C90" w:rsidRPr="00684360" w:rsidTr="00E33C44">
        <w:trPr>
          <w:trHeight w:val="397"/>
        </w:trPr>
        <w:tc>
          <w:tcPr>
            <w:tcW w:w="2392" w:type="dxa"/>
            <w:vMerge/>
            <w:shd w:val="clear" w:color="auto" w:fill="auto"/>
            <w:vAlign w:val="center"/>
          </w:tcPr>
          <w:p w:rsidR="00797C90" w:rsidRPr="00684360" w:rsidRDefault="00797C90" w:rsidP="00E33C44">
            <w:pPr>
              <w:jc w:val="both"/>
              <w:rPr>
                <w:rFonts w:asciiTheme="minorHAnsi" w:hAnsiTheme="minorHAnsi" w:cs="Tahoma"/>
                <w:color w:val="000000" w:themeColor="text1"/>
                <w:sz w:val="24"/>
                <w:szCs w:val="24"/>
              </w:rPr>
            </w:pPr>
          </w:p>
        </w:tc>
        <w:tc>
          <w:tcPr>
            <w:tcW w:w="3420" w:type="dxa"/>
            <w:shd w:val="clear" w:color="auto" w:fill="auto"/>
          </w:tcPr>
          <w:p w:rsidR="00797C90" w:rsidRPr="00684360" w:rsidRDefault="00797C90" w:rsidP="00E33C44">
            <w:pPr>
              <w:jc w:val="both"/>
              <w:rPr>
                <w:rFonts w:asciiTheme="minorHAnsi" w:hAnsiTheme="minorHAnsi" w:cs="Tahoma"/>
                <w:bCs/>
                <w:color w:val="000000" w:themeColor="text1"/>
                <w:sz w:val="24"/>
                <w:szCs w:val="24"/>
              </w:rPr>
            </w:pPr>
            <w:r w:rsidRPr="00684360">
              <w:rPr>
                <w:rFonts w:asciiTheme="minorHAnsi" w:hAnsiTheme="minorHAnsi" w:cs="Tahoma"/>
                <w:b/>
                <w:bCs/>
                <w:color w:val="000000" w:themeColor="text1"/>
                <w:sz w:val="24"/>
                <w:szCs w:val="24"/>
              </w:rPr>
              <w:t>Total No. technologies disseminated</w:t>
            </w:r>
          </w:p>
        </w:tc>
        <w:tc>
          <w:tcPr>
            <w:tcW w:w="3780" w:type="dxa"/>
            <w:shd w:val="clear" w:color="auto" w:fill="auto"/>
          </w:tcPr>
          <w:p w:rsidR="00797C90" w:rsidRPr="00684360" w:rsidRDefault="00797C90" w:rsidP="00E33C44">
            <w:pPr>
              <w:jc w:val="both"/>
              <w:rPr>
                <w:rFonts w:asciiTheme="minorHAnsi" w:hAnsiTheme="minorHAnsi" w:cs="Tahoma"/>
                <w:b/>
                <w:color w:val="000000" w:themeColor="text1"/>
                <w:sz w:val="24"/>
                <w:szCs w:val="24"/>
              </w:rPr>
            </w:pPr>
            <w:r w:rsidRPr="00684360">
              <w:rPr>
                <w:rFonts w:asciiTheme="minorHAnsi" w:hAnsiTheme="minorHAnsi" w:cs="Tahoma"/>
                <w:color w:val="000000" w:themeColor="text1"/>
                <w:sz w:val="24"/>
                <w:szCs w:val="24"/>
              </w:rPr>
              <w:t xml:space="preserve">                        </w:t>
            </w:r>
            <w:r w:rsidRPr="00684360">
              <w:rPr>
                <w:rFonts w:asciiTheme="minorHAnsi" w:hAnsiTheme="minorHAnsi" w:cs="Tahoma"/>
                <w:b/>
                <w:color w:val="000000" w:themeColor="text1"/>
                <w:sz w:val="24"/>
                <w:szCs w:val="24"/>
              </w:rPr>
              <w:t>1</w:t>
            </w:r>
          </w:p>
        </w:tc>
      </w:tr>
      <w:tr w:rsidR="00797C90" w:rsidRPr="00684360" w:rsidTr="00E33C44">
        <w:tc>
          <w:tcPr>
            <w:tcW w:w="2392" w:type="dxa"/>
            <w:vMerge w:val="restart"/>
            <w:shd w:val="clear" w:color="auto" w:fill="auto"/>
            <w:vAlign w:val="center"/>
          </w:tcPr>
          <w:p w:rsidR="00797C90" w:rsidRPr="00684360" w:rsidRDefault="00797C90" w:rsidP="00E33C44">
            <w:pPr>
              <w:spacing w:after="0" w:line="240" w:lineRule="auto"/>
              <w:jc w:val="both"/>
              <w:rPr>
                <w:rFonts w:asciiTheme="minorHAnsi" w:hAnsiTheme="minorHAnsi" w:cs="Tahoma"/>
                <w:bCs/>
                <w:color w:val="000000" w:themeColor="text1"/>
                <w:sz w:val="24"/>
                <w:szCs w:val="24"/>
              </w:rPr>
            </w:pPr>
            <w:proofErr w:type="spellStart"/>
            <w:r w:rsidRPr="00684360">
              <w:rPr>
                <w:rFonts w:asciiTheme="minorHAnsi" w:hAnsiTheme="minorHAnsi" w:cs="Tahoma"/>
                <w:bCs/>
                <w:color w:val="000000" w:themeColor="text1"/>
                <w:sz w:val="24"/>
                <w:szCs w:val="24"/>
              </w:rPr>
              <w:t>Mwl</w:t>
            </w:r>
            <w:proofErr w:type="spellEnd"/>
            <w:r w:rsidRPr="00684360">
              <w:rPr>
                <w:rFonts w:asciiTheme="minorHAnsi" w:hAnsiTheme="minorHAnsi" w:cs="Tahoma"/>
                <w:bCs/>
                <w:color w:val="000000" w:themeColor="text1"/>
                <w:sz w:val="24"/>
                <w:szCs w:val="24"/>
              </w:rPr>
              <w:t xml:space="preserve">. Julius </w:t>
            </w:r>
            <w:proofErr w:type="spellStart"/>
            <w:r w:rsidRPr="00684360">
              <w:rPr>
                <w:rFonts w:asciiTheme="minorHAnsi" w:hAnsiTheme="minorHAnsi" w:cs="Tahoma"/>
                <w:bCs/>
                <w:color w:val="000000" w:themeColor="text1"/>
                <w:sz w:val="24"/>
                <w:szCs w:val="24"/>
              </w:rPr>
              <w:t>Nyerere</w:t>
            </w:r>
            <w:proofErr w:type="spellEnd"/>
            <w:r w:rsidRPr="00684360">
              <w:rPr>
                <w:rFonts w:asciiTheme="minorHAnsi" w:hAnsiTheme="minorHAnsi" w:cs="Tahoma"/>
                <w:bCs/>
                <w:color w:val="000000" w:themeColor="text1"/>
                <w:sz w:val="24"/>
                <w:szCs w:val="24"/>
              </w:rPr>
              <w:t xml:space="preserve">, </w:t>
            </w:r>
            <w:proofErr w:type="spellStart"/>
            <w:r w:rsidRPr="00684360">
              <w:rPr>
                <w:rFonts w:asciiTheme="minorHAnsi" w:hAnsiTheme="minorHAnsi" w:cs="Tahoma"/>
                <w:bCs/>
                <w:color w:val="000000" w:themeColor="text1"/>
                <w:sz w:val="24"/>
                <w:szCs w:val="24"/>
              </w:rPr>
              <w:t>Morogoro</w:t>
            </w:r>
            <w:proofErr w:type="spellEnd"/>
          </w:p>
        </w:tc>
        <w:tc>
          <w:tcPr>
            <w:tcW w:w="3420" w:type="dxa"/>
            <w:shd w:val="clear" w:color="auto" w:fill="auto"/>
          </w:tcPr>
          <w:p w:rsidR="00797C90" w:rsidRPr="00684360" w:rsidRDefault="00797C9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lang w:val="en-US"/>
              </w:rPr>
              <w:t>1.</w:t>
            </w:r>
            <w:r w:rsidRPr="00684360">
              <w:rPr>
                <w:rFonts w:asciiTheme="minorHAnsi" w:hAnsiTheme="minorHAnsi" w:cs="Tahoma"/>
                <w:color w:val="000000" w:themeColor="text1"/>
                <w:sz w:val="24"/>
                <w:szCs w:val="24"/>
              </w:rPr>
              <w:t>Banana tissue culture</w:t>
            </w:r>
          </w:p>
        </w:tc>
        <w:tc>
          <w:tcPr>
            <w:tcW w:w="3780" w:type="dxa"/>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Clean banana tissue culture plants</w:t>
            </w:r>
          </w:p>
        </w:tc>
      </w:tr>
      <w:tr w:rsidR="00797C90" w:rsidRPr="00684360" w:rsidTr="00E33C44">
        <w:trPr>
          <w:trHeight w:val="330"/>
        </w:trPr>
        <w:tc>
          <w:tcPr>
            <w:tcW w:w="2392" w:type="dxa"/>
            <w:vMerge/>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p>
        </w:tc>
        <w:tc>
          <w:tcPr>
            <w:tcW w:w="3420" w:type="dxa"/>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2. </w:t>
            </w:r>
            <w:r w:rsidR="00784355" w:rsidRPr="00684360">
              <w:rPr>
                <w:rFonts w:asciiTheme="minorHAnsi" w:hAnsiTheme="minorHAnsi" w:cs="Tahoma"/>
                <w:color w:val="000000" w:themeColor="text1"/>
                <w:sz w:val="24"/>
                <w:szCs w:val="24"/>
              </w:rPr>
              <w:t>Coconuts, Mangoes</w:t>
            </w:r>
            <w:r w:rsidRPr="00684360">
              <w:rPr>
                <w:rFonts w:asciiTheme="minorHAnsi" w:hAnsiTheme="minorHAnsi" w:cs="Tahoma"/>
                <w:color w:val="000000" w:themeColor="text1"/>
                <w:sz w:val="24"/>
                <w:szCs w:val="24"/>
              </w:rPr>
              <w:t>, oranges</w:t>
            </w:r>
          </w:p>
        </w:tc>
        <w:tc>
          <w:tcPr>
            <w:tcW w:w="3780" w:type="dxa"/>
            <w:shd w:val="clear" w:color="auto" w:fill="auto"/>
          </w:tcPr>
          <w:p w:rsidR="00797C90" w:rsidRPr="00684360" w:rsidRDefault="00797C90" w:rsidP="00E33C44">
            <w:p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Intercropping with leguminous crops</w:t>
            </w:r>
          </w:p>
        </w:tc>
      </w:tr>
      <w:tr w:rsidR="00797C90" w:rsidRPr="00684360" w:rsidTr="00E33C44">
        <w:trPr>
          <w:trHeight w:val="485"/>
        </w:trPr>
        <w:tc>
          <w:tcPr>
            <w:tcW w:w="2392" w:type="dxa"/>
            <w:vMerge/>
            <w:shd w:val="clear" w:color="auto" w:fill="auto"/>
          </w:tcPr>
          <w:p w:rsidR="00797C90" w:rsidRPr="00684360" w:rsidRDefault="00797C90" w:rsidP="00E33C44">
            <w:pPr>
              <w:spacing w:after="0" w:line="240" w:lineRule="auto"/>
              <w:jc w:val="both"/>
              <w:rPr>
                <w:rFonts w:asciiTheme="minorHAnsi" w:hAnsiTheme="minorHAnsi" w:cs="Tahoma"/>
                <w:b/>
                <w:color w:val="000000" w:themeColor="text1"/>
                <w:sz w:val="24"/>
                <w:szCs w:val="24"/>
              </w:rPr>
            </w:pPr>
          </w:p>
        </w:tc>
        <w:tc>
          <w:tcPr>
            <w:tcW w:w="3420" w:type="dxa"/>
            <w:shd w:val="clear" w:color="auto" w:fill="auto"/>
          </w:tcPr>
          <w:p w:rsidR="00797C90" w:rsidRPr="00684360" w:rsidRDefault="00797C90" w:rsidP="00E33C44">
            <w:pPr>
              <w:jc w:val="both"/>
              <w:rPr>
                <w:rFonts w:asciiTheme="minorHAnsi" w:hAnsiTheme="minorHAnsi" w:cs="Tahoma"/>
                <w:b/>
                <w:color w:val="000000" w:themeColor="text1"/>
                <w:sz w:val="24"/>
                <w:szCs w:val="24"/>
              </w:rPr>
            </w:pPr>
            <w:r w:rsidRPr="00684360">
              <w:rPr>
                <w:rFonts w:asciiTheme="minorHAnsi" w:hAnsiTheme="minorHAnsi" w:cs="Tahoma"/>
                <w:b/>
                <w:bCs/>
                <w:color w:val="000000" w:themeColor="text1"/>
                <w:sz w:val="24"/>
                <w:szCs w:val="24"/>
              </w:rPr>
              <w:t>Total No. technologies disseminated</w:t>
            </w:r>
          </w:p>
        </w:tc>
        <w:tc>
          <w:tcPr>
            <w:tcW w:w="3780" w:type="dxa"/>
            <w:shd w:val="clear" w:color="auto" w:fill="auto"/>
          </w:tcPr>
          <w:p w:rsidR="00797C90" w:rsidRPr="00684360" w:rsidRDefault="00797C90" w:rsidP="00E33C44">
            <w:pPr>
              <w:pStyle w:val="ListParagraph"/>
              <w:spacing w:after="0" w:line="240" w:lineRule="auto"/>
              <w:ind w:left="0"/>
              <w:jc w:val="both"/>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 xml:space="preserve">                       2</w:t>
            </w:r>
          </w:p>
        </w:tc>
      </w:tr>
      <w:tr w:rsidR="00797C90" w:rsidRPr="00684360" w:rsidTr="00E33C44">
        <w:trPr>
          <w:trHeight w:val="645"/>
        </w:trPr>
        <w:tc>
          <w:tcPr>
            <w:tcW w:w="2392" w:type="dxa"/>
            <w:vMerge w:val="restart"/>
            <w:shd w:val="clear" w:color="auto" w:fill="auto"/>
          </w:tcPr>
          <w:p w:rsidR="00797C90" w:rsidRPr="00684360" w:rsidRDefault="00797C90" w:rsidP="00E33C44">
            <w:pPr>
              <w:jc w:val="both"/>
              <w:rPr>
                <w:rFonts w:asciiTheme="minorHAnsi" w:hAnsiTheme="minorHAnsi" w:cs="Tahoma"/>
                <w:color w:val="000000" w:themeColor="text1"/>
                <w:sz w:val="24"/>
                <w:szCs w:val="24"/>
              </w:rPr>
            </w:pPr>
            <w:proofErr w:type="spellStart"/>
            <w:r w:rsidRPr="00684360">
              <w:rPr>
                <w:rFonts w:asciiTheme="minorHAnsi" w:hAnsiTheme="minorHAnsi" w:cs="Tahoma"/>
                <w:color w:val="000000" w:themeColor="text1"/>
                <w:sz w:val="24"/>
                <w:szCs w:val="24"/>
              </w:rPr>
              <w:t>Nyakabindi,Shin</w:t>
            </w:r>
            <w:proofErr w:type="spellEnd"/>
            <w:r w:rsidR="00784355">
              <w:rPr>
                <w:rFonts w:asciiTheme="minorHAnsi" w:hAnsiTheme="minorHAnsi" w:cs="Tahoma"/>
                <w:color w:val="000000" w:themeColor="text1"/>
                <w:sz w:val="24"/>
                <w:szCs w:val="24"/>
              </w:rPr>
              <w:t xml:space="preserve"> </w:t>
            </w:r>
            <w:proofErr w:type="spellStart"/>
            <w:r w:rsidRPr="00684360">
              <w:rPr>
                <w:rFonts w:asciiTheme="minorHAnsi" w:hAnsiTheme="minorHAnsi" w:cs="Tahoma"/>
                <w:color w:val="000000" w:themeColor="text1"/>
                <w:sz w:val="24"/>
                <w:szCs w:val="24"/>
              </w:rPr>
              <w:t>yanga</w:t>
            </w:r>
            <w:proofErr w:type="spellEnd"/>
          </w:p>
        </w:tc>
        <w:tc>
          <w:tcPr>
            <w:tcW w:w="3420" w:type="dxa"/>
            <w:vMerge w:val="restart"/>
            <w:shd w:val="clear" w:color="auto" w:fill="auto"/>
          </w:tcPr>
          <w:p w:rsidR="00797C90" w:rsidRPr="00684360" w:rsidRDefault="00797C90" w:rsidP="00E33C44">
            <w:pPr>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1.Coconuts,Maize</w:t>
            </w:r>
          </w:p>
        </w:tc>
        <w:tc>
          <w:tcPr>
            <w:tcW w:w="3780" w:type="dxa"/>
            <w:shd w:val="clear" w:color="auto" w:fill="auto"/>
          </w:tcPr>
          <w:p w:rsidR="00797C90" w:rsidRPr="00684360" w:rsidRDefault="00797C90" w:rsidP="00E33C44">
            <w:pPr>
              <w:pStyle w:val="ListParagraph"/>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Coconut intercropping with maize crops</w:t>
            </w:r>
          </w:p>
        </w:tc>
      </w:tr>
      <w:tr w:rsidR="00797C90" w:rsidRPr="00684360" w:rsidTr="00E33C44">
        <w:trPr>
          <w:trHeight w:val="1398"/>
        </w:trPr>
        <w:tc>
          <w:tcPr>
            <w:tcW w:w="2392" w:type="dxa"/>
            <w:vMerge/>
            <w:shd w:val="clear" w:color="auto" w:fill="auto"/>
          </w:tcPr>
          <w:p w:rsidR="00797C90" w:rsidRPr="00684360" w:rsidRDefault="00797C90" w:rsidP="00E33C44">
            <w:pPr>
              <w:jc w:val="both"/>
              <w:rPr>
                <w:rFonts w:asciiTheme="minorHAnsi" w:hAnsiTheme="minorHAnsi" w:cs="Tahoma"/>
                <w:color w:val="000000" w:themeColor="text1"/>
                <w:sz w:val="24"/>
                <w:szCs w:val="24"/>
              </w:rPr>
            </w:pPr>
          </w:p>
        </w:tc>
        <w:tc>
          <w:tcPr>
            <w:tcW w:w="3420" w:type="dxa"/>
            <w:vMerge/>
            <w:shd w:val="clear" w:color="auto" w:fill="auto"/>
          </w:tcPr>
          <w:p w:rsidR="00797C90" w:rsidRPr="00684360" w:rsidRDefault="00797C90" w:rsidP="00E33C44">
            <w:pPr>
              <w:jc w:val="both"/>
              <w:rPr>
                <w:rFonts w:asciiTheme="minorHAnsi" w:hAnsiTheme="minorHAnsi" w:cs="Tahoma"/>
                <w:bCs/>
                <w:color w:val="000000" w:themeColor="text1"/>
                <w:sz w:val="24"/>
                <w:szCs w:val="24"/>
              </w:rPr>
            </w:pPr>
          </w:p>
        </w:tc>
        <w:tc>
          <w:tcPr>
            <w:tcW w:w="3780" w:type="dxa"/>
            <w:shd w:val="clear" w:color="auto" w:fill="auto"/>
          </w:tcPr>
          <w:p w:rsidR="00797C90" w:rsidRPr="00684360" w:rsidRDefault="00797C90" w:rsidP="00E33C44">
            <w:pPr>
              <w:pStyle w:val="ListParagraph"/>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Pest control using cultural method through cleaning the fields to remove breeding sites</w:t>
            </w:r>
          </w:p>
        </w:tc>
      </w:tr>
      <w:tr w:rsidR="00797C90" w:rsidRPr="00684360" w:rsidTr="00E33C44">
        <w:trPr>
          <w:trHeight w:val="540"/>
        </w:trPr>
        <w:tc>
          <w:tcPr>
            <w:tcW w:w="2392" w:type="dxa"/>
            <w:vMerge/>
            <w:shd w:val="clear" w:color="auto" w:fill="auto"/>
          </w:tcPr>
          <w:p w:rsidR="00797C90" w:rsidRPr="00684360" w:rsidRDefault="00797C90" w:rsidP="00E33C44">
            <w:pPr>
              <w:jc w:val="both"/>
              <w:rPr>
                <w:rFonts w:asciiTheme="minorHAnsi" w:hAnsiTheme="minorHAnsi" w:cs="Tahoma"/>
                <w:b/>
                <w:color w:val="000000" w:themeColor="text1"/>
                <w:sz w:val="24"/>
                <w:szCs w:val="24"/>
              </w:rPr>
            </w:pPr>
          </w:p>
        </w:tc>
        <w:tc>
          <w:tcPr>
            <w:tcW w:w="3420" w:type="dxa"/>
            <w:shd w:val="clear" w:color="auto" w:fill="auto"/>
          </w:tcPr>
          <w:p w:rsidR="00797C90" w:rsidRPr="00684360" w:rsidRDefault="00797C90" w:rsidP="00E33C44">
            <w:pPr>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Total No. technologies disseminated</w:t>
            </w:r>
          </w:p>
        </w:tc>
        <w:tc>
          <w:tcPr>
            <w:tcW w:w="3780" w:type="dxa"/>
            <w:shd w:val="clear" w:color="auto" w:fill="auto"/>
          </w:tcPr>
          <w:p w:rsidR="00797C90" w:rsidRPr="00684360" w:rsidRDefault="00797C90" w:rsidP="00E33C44">
            <w:pPr>
              <w:pStyle w:val="ListParagraph"/>
              <w:ind w:left="0"/>
              <w:jc w:val="both"/>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 xml:space="preserve">                    2</w:t>
            </w:r>
          </w:p>
        </w:tc>
      </w:tr>
      <w:tr w:rsidR="00797C90" w:rsidRPr="00684360" w:rsidTr="00E33C44">
        <w:tc>
          <w:tcPr>
            <w:tcW w:w="2392" w:type="dxa"/>
            <w:shd w:val="clear" w:color="auto" w:fill="auto"/>
          </w:tcPr>
          <w:p w:rsidR="00797C90" w:rsidRPr="00684360" w:rsidRDefault="00797C90" w:rsidP="00E33C44">
            <w:pPr>
              <w:spacing w:after="0" w:line="240" w:lineRule="auto"/>
              <w:jc w:val="both"/>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TOTAL</w:t>
            </w:r>
          </w:p>
        </w:tc>
        <w:tc>
          <w:tcPr>
            <w:tcW w:w="3420" w:type="dxa"/>
            <w:shd w:val="clear" w:color="auto" w:fill="auto"/>
          </w:tcPr>
          <w:p w:rsidR="00797C90" w:rsidRPr="00684360" w:rsidRDefault="00797C90" w:rsidP="00E33C44">
            <w:pPr>
              <w:spacing w:after="0" w:line="240"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Total No. technologies disseminated</w:t>
            </w:r>
          </w:p>
        </w:tc>
        <w:tc>
          <w:tcPr>
            <w:tcW w:w="3780" w:type="dxa"/>
            <w:shd w:val="clear" w:color="auto" w:fill="auto"/>
          </w:tcPr>
          <w:p w:rsidR="00797C90" w:rsidRPr="00684360" w:rsidRDefault="00797C90" w:rsidP="00E33C44">
            <w:pPr>
              <w:pStyle w:val="ListParagraph"/>
              <w:spacing w:after="0" w:line="240" w:lineRule="auto"/>
              <w:ind w:left="0"/>
              <w:jc w:val="both"/>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 xml:space="preserve">             </w:t>
            </w:r>
            <w:r w:rsidR="00243E58" w:rsidRPr="00684360">
              <w:rPr>
                <w:rFonts w:asciiTheme="minorHAnsi" w:hAnsiTheme="minorHAnsi" w:cs="Tahoma"/>
                <w:b/>
                <w:color w:val="000000" w:themeColor="text1"/>
                <w:sz w:val="24"/>
                <w:szCs w:val="24"/>
              </w:rPr>
              <w:t xml:space="preserve">       </w:t>
            </w:r>
            <w:r w:rsidRPr="00684360">
              <w:rPr>
                <w:rFonts w:asciiTheme="minorHAnsi" w:hAnsiTheme="minorHAnsi" w:cs="Tahoma"/>
                <w:b/>
                <w:color w:val="000000" w:themeColor="text1"/>
                <w:sz w:val="24"/>
                <w:szCs w:val="24"/>
              </w:rPr>
              <w:t xml:space="preserve"> 8</w:t>
            </w:r>
          </w:p>
        </w:tc>
      </w:tr>
    </w:tbl>
    <w:p w:rsidR="002213B6" w:rsidRPr="00684360" w:rsidRDefault="001559FB" w:rsidP="00B50A9E">
      <w:pPr>
        <w:pStyle w:val="ListParagraph"/>
        <w:spacing w:before="120" w:after="120" w:line="240" w:lineRule="auto"/>
        <w:ind w:left="0"/>
        <w:contextualSpacing w:val="0"/>
        <w:jc w:val="both"/>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rPr>
        <w:t>2.</w:t>
      </w:r>
      <w:r w:rsidR="00BB432B" w:rsidRPr="00684360">
        <w:rPr>
          <w:rFonts w:asciiTheme="minorHAnsi" w:hAnsiTheme="minorHAnsi" w:cs="Tahoma"/>
          <w:b/>
          <w:bCs/>
          <w:iCs/>
          <w:color w:val="000000" w:themeColor="text1"/>
          <w:sz w:val="24"/>
          <w:szCs w:val="24"/>
          <w:lang w:val="en-US"/>
        </w:rPr>
        <w:t xml:space="preserve">3 </w:t>
      </w:r>
      <w:r w:rsidRPr="00684360">
        <w:rPr>
          <w:rFonts w:asciiTheme="minorHAnsi" w:hAnsiTheme="minorHAnsi" w:cs="Tahoma"/>
          <w:b/>
          <w:bCs/>
          <w:iCs/>
          <w:color w:val="000000" w:themeColor="text1"/>
          <w:sz w:val="24"/>
          <w:szCs w:val="24"/>
        </w:rPr>
        <w:t>Demonstration</w:t>
      </w:r>
      <w:r w:rsidR="002213B6" w:rsidRPr="00684360">
        <w:rPr>
          <w:rFonts w:asciiTheme="minorHAnsi" w:hAnsiTheme="minorHAnsi" w:cs="Tahoma"/>
          <w:b/>
          <w:bCs/>
          <w:iCs/>
          <w:color w:val="000000" w:themeColor="text1"/>
          <w:sz w:val="24"/>
          <w:szCs w:val="24"/>
          <w:lang w:val="en-US"/>
        </w:rPr>
        <w:t xml:space="preserve"> plots establish</w:t>
      </w:r>
      <w:r w:rsidR="00745365" w:rsidRPr="00684360">
        <w:rPr>
          <w:rFonts w:asciiTheme="minorHAnsi" w:hAnsiTheme="minorHAnsi" w:cs="Tahoma"/>
          <w:b/>
          <w:bCs/>
          <w:iCs/>
          <w:color w:val="000000" w:themeColor="text1"/>
          <w:sz w:val="24"/>
          <w:szCs w:val="24"/>
          <w:lang w:val="en-US"/>
        </w:rPr>
        <w:t>ed</w:t>
      </w:r>
      <w:r w:rsidR="00F04DDB" w:rsidRPr="00684360">
        <w:rPr>
          <w:rFonts w:asciiTheme="minorHAnsi" w:hAnsiTheme="minorHAnsi" w:cs="Tahoma"/>
          <w:b/>
          <w:bCs/>
          <w:iCs/>
          <w:color w:val="000000" w:themeColor="text1"/>
          <w:sz w:val="24"/>
          <w:szCs w:val="24"/>
          <w:lang w:val="en-US"/>
        </w:rPr>
        <w:t xml:space="preserve"> by TARI </w:t>
      </w:r>
      <w:r w:rsidR="00E04E4D" w:rsidRPr="00684360">
        <w:rPr>
          <w:rFonts w:asciiTheme="minorHAnsi" w:hAnsiTheme="minorHAnsi" w:cs="Tahoma"/>
          <w:b/>
          <w:bCs/>
          <w:iCs/>
          <w:color w:val="000000" w:themeColor="text1"/>
          <w:sz w:val="24"/>
          <w:szCs w:val="24"/>
          <w:lang w:val="en-US"/>
        </w:rPr>
        <w:t>Centre</w:t>
      </w:r>
    </w:p>
    <w:p w:rsidR="00A96B1D" w:rsidRDefault="00C0150A" w:rsidP="00725DB7">
      <w:pPr>
        <w:pStyle w:val="ListParagraph"/>
        <w:spacing w:after="0" w:line="240" w:lineRule="auto"/>
        <w:ind w:left="0"/>
        <w:jc w:val="both"/>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In this reporting time t</w:t>
      </w:r>
      <w:r w:rsidR="00D0631A" w:rsidRPr="00684360">
        <w:rPr>
          <w:rFonts w:asciiTheme="minorHAnsi" w:hAnsiTheme="minorHAnsi" w:cs="Tahoma"/>
          <w:bCs/>
          <w:iCs/>
          <w:color w:val="000000" w:themeColor="text1"/>
          <w:sz w:val="24"/>
          <w:szCs w:val="24"/>
          <w:lang w:val="en-US"/>
        </w:rPr>
        <w:t>he total number of 31</w:t>
      </w:r>
      <w:r w:rsidR="00725DB7" w:rsidRPr="00684360">
        <w:rPr>
          <w:rFonts w:asciiTheme="minorHAnsi" w:hAnsiTheme="minorHAnsi" w:cs="Tahoma"/>
          <w:bCs/>
          <w:iCs/>
          <w:color w:val="000000" w:themeColor="text1"/>
          <w:sz w:val="24"/>
          <w:szCs w:val="24"/>
          <w:lang w:val="en-US"/>
        </w:rPr>
        <w:t xml:space="preserve"> demonstration plots were </w:t>
      </w:r>
      <w:r w:rsidR="00784355" w:rsidRPr="00684360">
        <w:rPr>
          <w:rFonts w:asciiTheme="minorHAnsi" w:hAnsiTheme="minorHAnsi" w:cs="Tahoma"/>
          <w:bCs/>
          <w:iCs/>
          <w:color w:val="000000" w:themeColor="text1"/>
          <w:sz w:val="24"/>
          <w:szCs w:val="24"/>
          <w:lang w:val="en-US"/>
        </w:rPr>
        <w:t>established, which</w:t>
      </w:r>
      <w:r w:rsidR="00A96B1D" w:rsidRPr="00684360">
        <w:rPr>
          <w:rFonts w:asciiTheme="minorHAnsi" w:hAnsiTheme="minorHAnsi" w:cs="Tahoma"/>
          <w:bCs/>
          <w:iCs/>
          <w:color w:val="000000" w:themeColor="text1"/>
          <w:sz w:val="24"/>
          <w:szCs w:val="24"/>
          <w:lang w:val="en-US"/>
        </w:rPr>
        <w:t xml:space="preserve"> are </w:t>
      </w:r>
      <w:r w:rsidR="007E65D3" w:rsidRPr="00684360">
        <w:rPr>
          <w:rFonts w:asciiTheme="minorHAnsi" w:hAnsiTheme="minorHAnsi" w:cs="Tahoma"/>
          <w:b/>
          <w:bCs/>
          <w:iCs/>
          <w:color w:val="000000" w:themeColor="text1"/>
          <w:sz w:val="24"/>
          <w:szCs w:val="24"/>
          <w:lang w:val="en-US"/>
        </w:rPr>
        <w:t xml:space="preserve">29 </w:t>
      </w:r>
      <w:r w:rsidR="00784355" w:rsidRPr="00684360">
        <w:rPr>
          <w:rFonts w:asciiTheme="minorHAnsi" w:hAnsiTheme="minorHAnsi" w:cs="Tahoma"/>
          <w:b/>
          <w:bCs/>
          <w:iCs/>
          <w:color w:val="000000" w:themeColor="text1"/>
          <w:sz w:val="24"/>
          <w:szCs w:val="24"/>
          <w:lang w:val="en-US"/>
        </w:rPr>
        <w:t>demo plots</w:t>
      </w:r>
      <w:r w:rsidR="00A96B1D" w:rsidRPr="00684360">
        <w:rPr>
          <w:rFonts w:asciiTheme="minorHAnsi" w:hAnsiTheme="minorHAnsi" w:cs="Tahoma"/>
          <w:bCs/>
          <w:iCs/>
          <w:color w:val="000000" w:themeColor="text1"/>
          <w:sz w:val="24"/>
          <w:szCs w:val="24"/>
          <w:lang w:val="en-US"/>
        </w:rPr>
        <w:t xml:space="preserve"> </w:t>
      </w:r>
      <w:r w:rsidR="00725DB7" w:rsidRPr="00684360">
        <w:rPr>
          <w:rFonts w:asciiTheme="minorHAnsi" w:hAnsiTheme="minorHAnsi" w:cs="Tahoma"/>
          <w:bCs/>
          <w:iCs/>
          <w:color w:val="000000" w:themeColor="text1"/>
          <w:sz w:val="24"/>
          <w:szCs w:val="24"/>
          <w:lang w:val="en-US"/>
        </w:rPr>
        <w:t>under FRESH-WP2 Project</w:t>
      </w:r>
      <w:r w:rsidR="00D0631A" w:rsidRPr="00684360">
        <w:rPr>
          <w:rFonts w:asciiTheme="minorHAnsi" w:hAnsiTheme="minorHAnsi" w:cs="Tahoma"/>
          <w:bCs/>
          <w:iCs/>
          <w:color w:val="000000" w:themeColor="text1"/>
          <w:sz w:val="24"/>
          <w:szCs w:val="24"/>
          <w:lang w:val="en-US"/>
        </w:rPr>
        <w:t xml:space="preserve"> and</w:t>
      </w:r>
      <w:r w:rsidR="00A96B1D" w:rsidRPr="00684360">
        <w:rPr>
          <w:rFonts w:asciiTheme="minorHAnsi" w:hAnsiTheme="minorHAnsi" w:cs="Tahoma"/>
          <w:bCs/>
          <w:iCs/>
          <w:color w:val="000000" w:themeColor="text1"/>
          <w:sz w:val="24"/>
          <w:szCs w:val="24"/>
          <w:lang w:val="en-US"/>
        </w:rPr>
        <w:t xml:space="preserve"> </w:t>
      </w:r>
      <w:r w:rsidR="00A96B1D" w:rsidRPr="00684360">
        <w:rPr>
          <w:rFonts w:asciiTheme="minorHAnsi" w:hAnsiTheme="minorHAnsi" w:cs="Tahoma"/>
          <w:b/>
          <w:bCs/>
          <w:iCs/>
          <w:color w:val="000000" w:themeColor="text1"/>
          <w:sz w:val="24"/>
          <w:szCs w:val="24"/>
          <w:lang w:val="en-US"/>
        </w:rPr>
        <w:t xml:space="preserve">2 </w:t>
      </w:r>
      <w:r w:rsidR="00784355" w:rsidRPr="00684360">
        <w:rPr>
          <w:rFonts w:asciiTheme="minorHAnsi" w:hAnsiTheme="minorHAnsi" w:cs="Tahoma"/>
          <w:b/>
          <w:bCs/>
          <w:iCs/>
          <w:color w:val="000000" w:themeColor="text1"/>
          <w:sz w:val="24"/>
          <w:szCs w:val="24"/>
          <w:lang w:val="en-US"/>
        </w:rPr>
        <w:t>demo plots</w:t>
      </w:r>
      <w:r w:rsidR="00A96B1D" w:rsidRPr="00684360">
        <w:rPr>
          <w:rFonts w:asciiTheme="minorHAnsi" w:hAnsiTheme="minorHAnsi" w:cs="Tahoma"/>
          <w:bCs/>
          <w:iCs/>
          <w:color w:val="000000" w:themeColor="text1"/>
          <w:sz w:val="24"/>
          <w:szCs w:val="24"/>
          <w:lang w:val="en-US"/>
        </w:rPr>
        <w:t xml:space="preserve"> </w:t>
      </w:r>
      <w:r w:rsidR="00784355" w:rsidRPr="00684360">
        <w:rPr>
          <w:rFonts w:asciiTheme="minorHAnsi" w:hAnsiTheme="minorHAnsi" w:cs="Tahoma"/>
          <w:bCs/>
          <w:iCs/>
          <w:color w:val="000000" w:themeColor="text1"/>
          <w:sz w:val="24"/>
          <w:szCs w:val="24"/>
          <w:lang w:val="en-US"/>
        </w:rPr>
        <w:t>under Pineapple</w:t>
      </w:r>
      <w:r w:rsidR="00A96B1D" w:rsidRPr="00684360">
        <w:rPr>
          <w:rFonts w:asciiTheme="minorHAnsi" w:hAnsiTheme="minorHAnsi" w:cs="Tahoma"/>
          <w:bCs/>
          <w:iCs/>
          <w:color w:val="000000" w:themeColor="text1"/>
          <w:sz w:val="24"/>
          <w:szCs w:val="24"/>
          <w:lang w:val="en-US"/>
        </w:rPr>
        <w:t xml:space="preserve"> MD2 Project</w:t>
      </w:r>
      <w:r w:rsidR="00E4755D" w:rsidRPr="00684360">
        <w:rPr>
          <w:rFonts w:asciiTheme="minorHAnsi" w:hAnsiTheme="minorHAnsi" w:cs="Tahoma"/>
          <w:bCs/>
          <w:iCs/>
          <w:color w:val="000000" w:themeColor="text1"/>
          <w:sz w:val="24"/>
          <w:szCs w:val="24"/>
          <w:lang w:val="en-US"/>
        </w:rPr>
        <w:t>.</w:t>
      </w:r>
    </w:p>
    <w:p w:rsidR="004A097B" w:rsidRPr="00684360" w:rsidRDefault="004A097B" w:rsidP="00725DB7">
      <w:pPr>
        <w:pStyle w:val="ListParagraph"/>
        <w:spacing w:after="0" w:line="240" w:lineRule="auto"/>
        <w:ind w:left="0"/>
        <w:jc w:val="both"/>
        <w:rPr>
          <w:rFonts w:asciiTheme="minorHAnsi" w:hAnsiTheme="minorHAnsi" w:cs="Tahoma"/>
          <w:bCs/>
          <w:iCs/>
          <w:color w:val="000000" w:themeColor="text1"/>
          <w:sz w:val="24"/>
          <w:szCs w:val="24"/>
          <w:lang w:val="en-US"/>
        </w:rPr>
      </w:pPr>
    </w:p>
    <w:p w:rsidR="00A96B1D" w:rsidRPr="00684360" w:rsidRDefault="00A96B1D" w:rsidP="00725DB7">
      <w:pPr>
        <w:pStyle w:val="ListParagraph"/>
        <w:spacing w:after="0" w:line="240" w:lineRule="auto"/>
        <w:ind w:left="0"/>
        <w:jc w:val="both"/>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 xml:space="preserve">2.3.1 Demonstration plots </w:t>
      </w:r>
      <w:r w:rsidR="00784355" w:rsidRPr="00684360">
        <w:rPr>
          <w:rFonts w:asciiTheme="minorHAnsi" w:hAnsiTheme="minorHAnsi" w:cs="Tahoma"/>
          <w:b/>
          <w:bCs/>
          <w:iCs/>
          <w:color w:val="000000" w:themeColor="text1"/>
          <w:sz w:val="24"/>
          <w:szCs w:val="24"/>
          <w:lang w:val="en-US"/>
        </w:rPr>
        <w:t>established under</w:t>
      </w:r>
      <w:r w:rsidRPr="00684360">
        <w:rPr>
          <w:rFonts w:asciiTheme="minorHAnsi" w:hAnsiTheme="minorHAnsi" w:cs="Tahoma"/>
          <w:b/>
          <w:bCs/>
          <w:iCs/>
          <w:color w:val="000000" w:themeColor="text1"/>
          <w:sz w:val="24"/>
          <w:szCs w:val="24"/>
          <w:lang w:val="en-US"/>
        </w:rPr>
        <w:t xml:space="preserve"> FRESH-WP2 Project</w:t>
      </w:r>
    </w:p>
    <w:p w:rsidR="00C41A44" w:rsidRDefault="00725DB7" w:rsidP="00C0150A">
      <w:pPr>
        <w:pStyle w:val="ListParagraph"/>
        <w:spacing w:after="0" w:line="240" w:lineRule="auto"/>
        <w:ind w:left="0"/>
        <w:jc w:val="both"/>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 xml:space="preserve">Agronomy department were the main participants in this </w:t>
      </w:r>
      <w:r w:rsidR="00784355" w:rsidRPr="00684360">
        <w:rPr>
          <w:rFonts w:asciiTheme="minorHAnsi" w:hAnsiTheme="minorHAnsi" w:cs="Tahoma"/>
          <w:bCs/>
          <w:iCs/>
          <w:color w:val="000000" w:themeColor="text1"/>
          <w:sz w:val="24"/>
          <w:szCs w:val="24"/>
          <w:lang w:val="en-US"/>
        </w:rPr>
        <w:t>project in</w:t>
      </w:r>
      <w:r w:rsidRPr="00684360">
        <w:rPr>
          <w:rFonts w:asciiTheme="minorHAnsi" w:hAnsiTheme="minorHAnsi" w:cs="Tahoma"/>
          <w:bCs/>
          <w:iCs/>
          <w:color w:val="000000" w:themeColor="text1"/>
          <w:sz w:val="24"/>
          <w:szCs w:val="24"/>
          <w:lang w:val="en-US"/>
        </w:rPr>
        <w:t xml:space="preserve"> collaboration with other de</w:t>
      </w:r>
      <w:r w:rsidR="007E65D3" w:rsidRPr="00684360">
        <w:rPr>
          <w:rFonts w:asciiTheme="minorHAnsi" w:hAnsiTheme="minorHAnsi" w:cs="Tahoma"/>
          <w:bCs/>
          <w:iCs/>
          <w:color w:val="000000" w:themeColor="text1"/>
          <w:sz w:val="24"/>
          <w:szCs w:val="24"/>
          <w:lang w:val="en-US"/>
        </w:rPr>
        <w:t xml:space="preserve">partments at TARI </w:t>
      </w:r>
      <w:r w:rsidR="00784355" w:rsidRPr="00684360">
        <w:rPr>
          <w:rFonts w:asciiTheme="minorHAnsi" w:hAnsiTheme="minorHAnsi" w:cs="Tahoma"/>
          <w:bCs/>
          <w:iCs/>
          <w:color w:val="000000" w:themeColor="text1"/>
          <w:sz w:val="24"/>
          <w:szCs w:val="24"/>
          <w:lang w:val="en-US"/>
        </w:rPr>
        <w:t>Centre.</w:t>
      </w:r>
      <w:r w:rsidR="00784355" w:rsidRPr="00684360">
        <w:rPr>
          <w:rFonts w:asciiTheme="minorHAnsi" w:hAnsiTheme="minorHAnsi" w:cs="Tahoma"/>
          <w:b/>
          <w:bCs/>
          <w:iCs/>
          <w:color w:val="000000" w:themeColor="text1"/>
          <w:sz w:val="24"/>
          <w:szCs w:val="24"/>
          <w:lang w:val="en-US"/>
        </w:rPr>
        <w:t xml:space="preserve"> One</w:t>
      </w:r>
      <w:r w:rsidR="007E65D3" w:rsidRPr="00684360">
        <w:rPr>
          <w:rFonts w:asciiTheme="minorHAnsi" w:hAnsiTheme="minorHAnsi" w:cs="Tahoma"/>
          <w:b/>
          <w:bCs/>
          <w:iCs/>
          <w:color w:val="000000" w:themeColor="text1"/>
          <w:sz w:val="24"/>
          <w:szCs w:val="24"/>
          <w:lang w:val="en-US"/>
        </w:rPr>
        <w:t xml:space="preserve">(1) </w:t>
      </w:r>
      <w:r w:rsidR="00784355" w:rsidRPr="00684360">
        <w:rPr>
          <w:rFonts w:asciiTheme="minorHAnsi" w:hAnsiTheme="minorHAnsi" w:cs="Tahoma"/>
          <w:b/>
          <w:bCs/>
          <w:iCs/>
          <w:color w:val="000000" w:themeColor="text1"/>
          <w:sz w:val="24"/>
          <w:szCs w:val="24"/>
          <w:lang w:val="en-US"/>
        </w:rPr>
        <w:t>demo plot</w:t>
      </w:r>
      <w:r w:rsidR="0080467B" w:rsidRPr="00684360">
        <w:rPr>
          <w:rFonts w:asciiTheme="minorHAnsi" w:hAnsiTheme="minorHAnsi" w:cs="Tahoma"/>
          <w:bCs/>
          <w:iCs/>
          <w:color w:val="000000" w:themeColor="text1"/>
          <w:sz w:val="24"/>
          <w:szCs w:val="24"/>
          <w:lang w:val="en-US"/>
        </w:rPr>
        <w:t xml:space="preserve"> at TARI </w:t>
      </w:r>
      <w:proofErr w:type="spellStart"/>
      <w:r w:rsidR="0080467B" w:rsidRPr="00684360">
        <w:rPr>
          <w:rFonts w:asciiTheme="minorHAnsi" w:hAnsiTheme="minorHAnsi" w:cs="Tahoma"/>
          <w:bCs/>
          <w:iCs/>
          <w:color w:val="000000" w:themeColor="text1"/>
          <w:sz w:val="24"/>
          <w:szCs w:val="24"/>
          <w:lang w:val="en-US"/>
        </w:rPr>
        <w:t>Mikocheni</w:t>
      </w:r>
      <w:proofErr w:type="spellEnd"/>
      <w:r w:rsidR="0080467B" w:rsidRPr="00684360">
        <w:rPr>
          <w:rFonts w:asciiTheme="minorHAnsi" w:hAnsiTheme="minorHAnsi" w:cs="Tahoma"/>
          <w:bCs/>
          <w:iCs/>
          <w:color w:val="000000" w:themeColor="text1"/>
          <w:sz w:val="24"/>
          <w:szCs w:val="24"/>
          <w:lang w:val="en-US"/>
        </w:rPr>
        <w:t xml:space="preserve"> substation</w:t>
      </w:r>
      <w:r w:rsidR="00784355">
        <w:rPr>
          <w:rFonts w:asciiTheme="minorHAnsi" w:hAnsiTheme="minorHAnsi" w:cs="Tahoma"/>
          <w:bCs/>
          <w:iCs/>
          <w:color w:val="000000" w:themeColor="text1"/>
          <w:sz w:val="24"/>
          <w:szCs w:val="24"/>
          <w:lang w:val="en-US"/>
        </w:rPr>
        <w:t xml:space="preserve"> </w:t>
      </w:r>
      <w:r w:rsidR="0080467B" w:rsidRPr="00684360">
        <w:rPr>
          <w:rFonts w:asciiTheme="minorHAnsi" w:hAnsiTheme="minorHAnsi" w:cs="Tahoma"/>
          <w:b/>
          <w:bCs/>
          <w:iCs/>
          <w:color w:val="000000" w:themeColor="text1"/>
          <w:sz w:val="24"/>
          <w:szCs w:val="24"/>
          <w:lang w:val="en-US"/>
        </w:rPr>
        <w:t>(</w:t>
      </w:r>
      <w:proofErr w:type="spellStart"/>
      <w:r w:rsidR="0080467B" w:rsidRPr="00684360">
        <w:rPr>
          <w:rFonts w:asciiTheme="minorHAnsi" w:hAnsiTheme="minorHAnsi" w:cs="Tahoma"/>
          <w:b/>
          <w:bCs/>
          <w:iCs/>
          <w:color w:val="000000" w:themeColor="text1"/>
          <w:sz w:val="24"/>
          <w:szCs w:val="24"/>
          <w:lang w:val="en-US"/>
        </w:rPr>
        <w:t>Mkuranga</w:t>
      </w:r>
      <w:proofErr w:type="spellEnd"/>
      <w:r w:rsidR="0080467B" w:rsidRPr="00684360">
        <w:rPr>
          <w:rFonts w:asciiTheme="minorHAnsi" w:hAnsiTheme="minorHAnsi" w:cs="Tahoma"/>
          <w:bCs/>
          <w:iCs/>
          <w:color w:val="000000" w:themeColor="text1"/>
          <w:sz w:val="24"/>
          <w:szCs w:val="24"/>
          <w:lang w:val="en-US"/>
        </w:rPr>
        <w:t xml:space="preserve">) where Coconuts are intercropped with improved vegetables varieties and </w:t>
      </w:r>
      <w:r w:rsidRPr="00684360">
        <w:rPr>
          <w:rFonts w:asciiTheme="minorHAnsi" w:hAnsiTheme="minorHAnsi" w:cs="Tahoma"/>
          <w:bCs/>
          <w:iCs/>
          <w:color w:val="000000" w:themeColor="text1"/>
          <w:sz w:val="24"/>
          <w:szCs w:val="24"/>
          <w:lang w:val="en-US"/>
        </w:rPr>
        <w:t>28 established</w:t>
      </w:r>
      <w:r w:rsidR="0080467B" w:rsidRPr="00684360">
        <w:rPr>
          <w:rFonts w:asciiTheme="minorHAnsi" w:hAnsiTheme="minorHAnsi" w:cs="Tahoma"/>
          <w:bCs/>
          <w:iCs/>
          <w:color w:val="000000" w:themeColor="text1"/>
          <w:sz w:val="24"/>
          <w:szCs w:val="24"/>
          <w:lang w:val="en-US"/>
        </w:rPr>
        <w:t xml:space="preserve"> </w:t>
      </w:r>
      <w:r w:rsidR="00784355" w:rsidRPr="00684360">
        <w:rPr>
          <w:rFonts w:asciiTheme="minorHAnsi" w:hAnsiTheme="minorHAnsi" w:cs="Tahoma"/>
          <w:bCs/>
          <w:iCs/>
          <w:color w:val="000000" w:themeColor="text1"/>
          <w:sz w:val="24"/>
          <w:szCs w:val="24"/>
          <w:lang w:val="en-US"/>
        </w:rPr>
        <w:t>demo plots</w:t>
      </w:r>
      <w:r w:rsidR="0080467B" w:rsidRPr="00684360">
        <w:rPr>
          <w:rFonts w:asciiTheme="minorHAnsi" w:hAnsiTheme="minorHAnsi" w:cs="Tahoma"/>
          <w:bCs/>
          <w:iCs/>
          <w:color w:val="000000" w:themeColor="text1"/>
          <w:sz w:val="24"/>
          <w:szCs w:val="24"/>
          <w:lang w:val="en-US"/>
        </w:rPr>
        <w:t xml:space="preserve"> for  improved vegetables </w:t>
      </w:r>
      <w:r w:rsidRPr="00684360">
        <w:rPr>
          <w:rFonts w:asciiTheme="minorHAnsi" w:hAnsiTheme="minorHAnsi" w:cs="Tahoma"/>
          <w:bCs/>
          <w:iCs/>
          <w:color w:val="000000" w:themeColor="text1"/>
          <w:sz w:val="24"/>
          <w:szCs w:val="24"/>
          <w:lang w:val="en-US"/>
        </w:rPr>
        <w:t xml:space="preserve"> are found at two regions </w:t>
      </w:r>
      <w:r w:rsidRPr="00684360">
        <w:rPr>
          <w:rFonts w:asciiTheme="minorHAnsi" w:hAnsiTheme="minorHAnsi" w:cs="Tahoma"/>
          <w:b/>
          <w:bCs/>
          <w:iCs/>
          <w:color w:val="000000" w:themeColor="text1"/>
          <w:sz w:val="24"/>
          <w:szCs w:val="24"/>
          <w:lang w:val="en-US"/>
        </w:rPr>
        <w:t xml:space="preserve">Dar </w:t>
      </w:r>
      <w:proofErr w:type="spellStart"/>
      <w:r w:rsidRPr="00684360">
        <w:rPr>
          <w:rFonts w:asciiTheme="minorHAnsi" w:hAnsiTheme="minorHAnsi" w:cs="Tahoma"/>
          <w:b/>
          <w:bCs/>
          <w:iCs/>
          <w:color w:val="000000" w:themeColor="text1"/>
          <w:sz w:val="24"/>
          <w:szCs w:val="24"/>
          <w:lang w:val="en-US"/>
        </w:rPr>
        <w:t>es</w:t>
      </w:r>
      <w:proofErr w:type="spellEnd"/>
      <w:r w:rsidRPr="00684360">
        <w:rPr>
          <w:rFonts w:asciiTheme="minorHAnsi" w:hAnsiTheme="minorHAnsi" w:cs="Tahoma"/>
          <w:b/>
          <w:bCs/>
          <w:iCs/>
          <w:color w:val="000000" w:themeColor="text1"/>
          <w:sz w:val="24"/>
          <w:szCs w:val="24"/>
          <w:lang w:val="en-US"/>
        </w:rPr>
        <w:t xml:space="preserve"> salaam</w:t>
      </w:r>
      <w:r w:rsidR="00784355">
        <w:rPr>
          <w:rFonts w:asciiTheme="minorHAnsi" w:hAnsiTheme="minorHAnsi" w:cs="Tahoma"/>
          <w:b/>
          <w:bCs/>
          <w:iCs/>
          <w:color w:val="000000" w:themeColor="text1"/>
          <w:sz w:val="24"/>
          <w:szCs w:val="24"/>
          <w:lang w:val="en-US"/>
        </w:rPr>
        <w:t xml:space="preserve"> </w:t>
      </w:r>
      <w:r w:rsidR="004A7EF3" w:rsidRPr="00684360">
        <w:rPr>
          <w:rFonts w:asciiTheme="minorHAnsi" w:hAnsiTheme="minorHAnsi" w:cs="Tahoma"/>
          <w:bCs/>
          <w:iCs/>
          <w:color w:val="000000" w:themeColor="text1"/>
          <w:sz w:val="24"/>
          <w:szCs w:val="24"/>
          <w:lang w:val="en-US"/>
        </w:rPr>
        <w:t>(</w:t>
      </w:r>
      <w:proofErr w:type="spellStart"/>
      <w:r w:rsidR="004A7EF3" w:rsidRPr="00684360">
        <w:rPr>
          <w:rFonts w:asciiTheme="minorHAnsi" w:hAnsiTheme="minorHAnsi" w:cs="Tahoma"/>
          <w:bCs/>
          <w:iCs/>
          <w:color w:val="000000" w:themeColor="text1"/>
          <w:sz w:val="24"/>
          <w:szCs w:val="24"/>
          <w:lang w:val="en-US"/>
        </w:rPr>
        <w:t>GezaUlole</w:t>
      </w:r>
      <w:proofErr w:type="spellEnd"/>
      <w:r w:rsidR="004A7EF3" w:rsidRPr="00684360">
        <w:rPr>
          <w:rFonts w:asciiTheme="minorHAnsi" w:hAnsiTheme="minorHAnsi" w:cs="Tahoma"/>
          <w:bCs/>
          <w:iCs/>
          <w:color w:val="000000" w:themeColor="text1"/>
          <w:sz w:val="24"/>
          <w:szCs w:val="24"/>
          <w:lang w:val="en-US"/>
        </w:rPr>
        <w:t xml:space="preserve"> Village </w:t>
      </w:r>
      <w:proofErr w:type="spellStart"/>
      <w:r w:rsidR="004A7EF3" w:rsidRPr="00684360">
        <w:rPr>
          <w:rFonts w:asciiTheme="minorHAnsi" w:hAnsiTheme="minorHAnsi" w:cs="Tahoma"/>
          <w:bCs/>
          <w:iCs/>
          <w:color w:val="000000" w:themeColor="text1"/>
          <w:sz w:val="24"/>
          <w:szCs w:val="24"/>
          <w:lang w:val="en-US"/>
        </w:rPr>
        <w:t>Kigamboni</w:t>
      </w:r>
      <w:proofErr w:type="spellEnd"/>
      <w:r w:rsidR="004A7EF3" w:rsidRPr="00684360">
        <w:rPr>
          <w:rFonts w:asciiTheme="minorHAnsi" w:hAnsiTheme="minorHAnsi" w:cs="Tahoma"/>
          <w:bCs/>
          <w:iCs/>
          <w:color w:val="000000" w:themeColor="text1"/>
          <w:sz w:val="24"/>
          <w:szCs w:val="24"/>
          <w:lang w:val="en-US"/>
        </w:rPr>
        <w:t xml:space="preserve"> District and </w:t>
      </w:r>
      <w:proofErr w:type="spellStart"/>
      <w:r w:rsidR="004A7EF3" w:rsidRPr="00684360">
        <w:rPr>
          <w:rFonts w:asciiTheme="minorHAnsi" w:hAnsiTheme="minorHAnsi" w:cs="Tahoma"/>
          <w:bCs/>
          <w:iCs/>
          <w:color w:val="000000" w:themeColor="text1"/>
          <w:sz w:val="24"/>
          <w:szCs w:val="24"/>
          <w:lang w:val="en-US"/>
        </w:rPr>
        <w:t>Pugu</w:t>
      </w:r>
      <w:proofErr w:type="spellEnd"/>
      <w:r w:rsidR="004A097B">
        <w:rPr>
          <w:rFonts w:asciiTheme="minorHAnsi" w:hAnsiTheme="minorHAnsi" w:cs="Tahoma"/>
          <w:bCs/>
          <w:iCs/>
          <w:color w:val="000000" w:themeColor="text1"/>
          <w:sz w:val="24"/>
          <w:szCs w:val="24"/>
          <w:lang w:val="en-US"/>
        </w:rPr>
        <w:t xml:space="preserve"> </w:t>
      </w:r>
      <w:proofErr w:type="spellStart"/>
      <w:r w:rsidR="004A7EF3" w:rsidRPr="00684360">
        <w:rPr>
          <w:rFonts w:asciiTheme="minorHAnsi" w:hAnsiTheme="minorHAnsi" w:cs="Tahoma"/>
          <w:bCs/>
          <w:iCs/>
          <w:color w:val="000000" w:themeColor="text1"/>
          <w:sz w:val="24"/>
          <w:szCs w:val="24"/>
          <w:lang w:val="en-US"/>
        </w:rPr>
        <w:t>Kinyamwezi</w:t>
      </w:r>
      <w:proofErr w:type="spellEnd"/>
      <w:r w:rsidR="004A7EF3" w:rsidRPr="00684360">
        <w:rPr>
          <w:rFonts w:asciiTheme="minorHAnsi" w:hAnsiTheme="minorHAnsi" w:cs="Tahoma"/>
          <w:bCs/>
          <w:iCs/>
          <w:color w:val="000000" w:themeColor="text1"/>
          <w:sz w:val="24"/>
          <w:szCs w:val="24"/>
          <w:lang w:val="en-US"/>
        </w:rPr>
        <w:t xml:space="preserve"> Farmers Training Centre at </w:t>
      </w:r>
      <w:proofErr w:type="spellStart"/>
      <w:r w:rsidR="004A7EF3" w:rsidRPr="00684360">
        <w:rPr>
          <w:rFonts w:asciiTheme="minorHAnsi" w:hAnsiTheme="minorHAnsi" w:cs="Tahoma"/>
          <w:bCs/>
          <w:iCs/>
          <w:color w:val="000000" w:themeColor="text1"/>
          <w:sz w:val="24"/>
          <w:szCs w:val="24"/>
          <w:lang w:val="en-US"/>
        </w:rPr>
        <w:t>Ilala</w:t>
      </w:r>
      <w:proofErr w:type="spellEnd"/>
      <w:r w:rsidR="004A7EF3" w:rsidRPr="00684360">
        <w:rPr>
          <w:rFonts w:asciiTheme="minorHAnsi" w:hAnsiTheme="minorHAnsi" w:cs="Tahoma"/>
          <w:bCs/>
          <w:iCs/>
          <w:color w:val="000000" w:themeColor="text1"/>
          <w:sz w:val="24"/>
          <w:szCs w:val="24"/>
          <w:lang w:val="en-US"/>
        </w:rPr>
        <w:t xml:space="preserve"> District and </w:t>
      </w:r>
      <w:proofErr w:type="spellStart"/>
      <w:r w:rsidR="004A7EF3" w:rsidRPr="00684360">
        <w:rPr>
          <w:rFonts w:asciiTheme="minorHAnsi" w:hAnsiTheme="minorHAnsi" w:cs="Tahoma"/>
          <w:b/>
          <w:bCs/>
          <w:iCs/>
          <w:color w:val="000000" w:themeColor="text1"/>
          <w:sz w:val="24"/>
          <w:szCs w:val="24"/>
          <w:lang w:val="en-US"/>
        </w:rPr>
        <w:t>Pwan</w:t>
      </w:r>
      <w:proofErr w:type="spellEnd"/>
      <w:r w:rsidR="00784355">
        <w:rPr>
          <w:rFonts w:asciiTheme="minorHAnsi" w:hAnsiTheme="minorHAnsi" w:cs="Tahoma"/>
          <w:b/>
          <w:bCs/>
          <w:iCs/>
          <w:color w:val="000000" w:themeColor="text1"/>
          <w:sz w:val="24"/>
          <w:szCs w:val="24"/>
          <w:lang w:val="en-US"/>
        </w:rPr>
        <w:t xml:space="preserve"> </w:t>
      </w:r>
      <w:r w:rsidR="004A7EF3" w:rsidRPr="00684360">
        <w:rPr>
          <w:rFonts w:asciiTheme="minorHAnsi" w:hAnsiTheme="minorHAnsi" w:cs="Tahoma"/>
          <w:bCs/>
          <w:iCs/>
          <w:color w:val="000000" w:themeColor="text1"/>
          <w:sz w:val="24"/>
          <w:szCs w:val="24"/>
          <w:lang w:val="en-US"/>
        </w:rPr>
        <w:t>(</w:t>
      </w:r>
      <w:proofErr w:type="spellStart"/>
      <w:r w:rsidR="004A7EF3" w:rsidRPr="00684360">
        <w:rPr>
          <w:rFonts w:asciiTheme="minorHAnsi" w:hAnsiTheme="minorHAnsi" w:cs="Tahoma"/>
          <w:bCs/>
          <w:iCs/>
          <w:color w:val="000000" w:themeColor="text1"/>
          <w:sz w:val="24"/>
          <w:szCs w:val="24"/>
          <w:lang w:val="en-US"/>
        </w:rPr>
        <w:t>Kiromo</w:t>
      </w:r>
      <w:proofErr w:type="spellEnd"/>
      <w:r w:rsidR="004A7EF3" w:rsidRPr="00684360">
        <w:rPr>
          <w:rFonts w:asciiTheme="minorHAnsi" w:hAnsiTheme="minorHAnsi" w:cs="Tahoma"/>
          <w:bCs/>
          <w:iCs/>
          <w:color w:val="000000" w:themeColor="text1"/>
          <w:sz w:val="24"/>
          <w:szCs w:val="24"/>
          <w:lang w:val="en-US"/>
        </w:rPr>
        <w:t xml:space="preserve"> Village at </w:t>
      </w:r>
      <w:proofErr w:type="spellStart"/>
      <w:r w:rsidR="004A7EF3" w:rsidRPr="00684360">
        <w:rPr>
          <w:rFonts w:asciiTheme="minorHAnsi" w:hAnsiTheme="minorHAnsi" w:cs="Tahoma"/>
          <w:bCs/>
          <w:iCs/>
          <w:color w:val="000000" w:themeColor="text1"/>
          <w:sz w:val="24"/>
          <w:szCs w:val="24"/>
          <w:lang w:val="en-US"/>
        </w:rPr>
        <w:t>Bagamoyo</w:t>
      </w:r>
      <w:proofErr w:type="spellEnd"/>
      <w:r w:rsidR="004A7EF3" w:rsidRPr="00684360">
        <w:rPr>
          <w:rFonts w:asciiTheme="minorHAnsi" w:hAnsiTheme="minorHAnsi" w:cs="Tahoma"/>
          <w:bCs/>
          <w:iCs/>
          <w:color w:val="000000" w:themeColor="text1"/>
          <w:sz w:val="24"/>
          <w:szCs w:val="24"/>
          <w:lang w:val="en-US"/>
        </w:rPr>
        <w:t xml:space="preserve"> District and </w:t>
      </w:r>
      <w:proofErr w:type="spellStart"/>
      <w:r w:rsidR="004A7EF3" w:rsidRPr="00684360">
        <w:rPr>
          <w:rFonts w:asciiTheme="minorHAnsi" w:hAnsiTheme="minorHAnsi" w:cs="Tahoma"/>
          <w:bCs/>
          <w:iCs/>
          <w:color w:val="000000" w:themeColor="text1"/>
          <w:sz w:val="24"/>
          <w:szCs w:val="24"/>
          <w:lang w:val="en-US"/>
        </w:rPr>
        <w:t>Mwalusembe</w:t>
      </w:r>
      <w:proofErr w:type="spellEnd"/>
      <w:r w:rsidR="004A7EF3" w:rsidRPr="00684360">
        <w:rPr>
          <w:rFonts w:asciiTheme="minorHAnsi" w:hAnsiTheme="minorHAnsi" w:cs="Tahoma"/>
          <w:bCs/>
          <w:iCs/>
          <w:color w:val="000000" w:themeColor="text1"/>
          <w:sz w:val="24"/>
          <w:szCs w:val="24"/>
          <w:lang w:val="en-US"/>
        </w:rPr>
        <w:t xml:space="preserve"> Village at </w:t>
      </w:r>
      <w:proofErr w:type="spellStart"/>
      <w:r w:rsidR="004A7EF3" w:rsidRPr="00684360">
        <w:rPr>
          <w:rFonts w:asciiTheme="minorHAnsi" w:hAnsiTheme="minorHAnsi" w:cs="Tahoma"/>
          <w:bCs/>
          <w:iCs/>
          <w:color w:val="000000" w:themeColor="text1"/>
          <w:sz w:val="24"/>
          <w:szCs w:val="24"/>
          <w:lang w:val="en-US"/>
        </w:rPr>
        <w:t>Mkuranga</w:t>
      </w:r>
      <w:proofErr w:type="spellEnd"/>
      <w:r w:rsidR="004A7EF3" w:rsidRPr="00684360">
        <w:rPr>
          <w:rFonts w:asciiTheme="minorHAnsi" w:hAnsiTheme="minorHAnsi" w:cs="Tahoma"/>
          <w:bCs/>
          <w:iCs/>
          <w:color w:val="000000" w:themeColor="text1"/>
          <w:sz w:val="24"/>
          <w:szCs w:val="24"/>
          <w:lang w:val="en-US"/>
        </w:rPr>
        <w:t xml:space="preserve"> District).</w:t>
      </w:r>
      <w:r w:rsidRPr="00684360">
        <w:rPr>
          <w:rFonts w:asciiTheme="minorHAnsi" w:hAnsiTheme="minorHAnsi" w:cs="Tahoma"/>
          <w:bCs/>
          <w:iCs/>
          <w:color w:val="000000" w:themeColor="text1"/>
          <w:sz w:val="24"/>
          <w:szCs w:val="24"/>
          <w:lang w:val="en-US"/>
        </w:rPr>
        <w:t xml:space="preserve">The aim of these </w:t>
      </w:r>
      <w:r w:rsidR="00784355" w:rsidRPr="00684360">
        <w:rPr>
          <w:rFonts w:asciiTheme="minorHAnsi" w:hAnsiTheme="minorHAnsi" w:cs="Tahoma"/>
          <w:bCs/>
          <w:iCs/>
          <w:color w:val="000000" w:themeColor="text1"/>
          <w:sz w:val="24"/>
          <w:szCs w:val="24"/>
          <w:lang w:val="en-US"/>
        </w:rPr>
        <w:t>demo plots</w:t>
      </w:r>
      <w:r w:rsidRPr="00684360">
        <w:rPr>
          <w:rFonts w:asciiTheme="minorHAnsi" w:hAnsiTheme="minorHAnsi" w:cs="Tahoma"/>
          <w:bCs/>
          <w:iCs/>
          <w:color w:val="000000" w:themeColor="text1"/>
          <w:sz w:val="24"/>
          <w:szCs w:val="24"/>
          <w:lang w:val="en-US"/>
        </w:rPr>
        <w:t xml:space="preserve"> were to showcase  technologies to farmers on improved vegetable varieties,</w:t>
      </w:r>
      <w:r w:rsidR="00DD5DF2" w:rsidRPr="00684360">
        <w:rPr>
          <w:rFonts w:asciiTheme="minorHAnsi" w:hAnsiTheme="minorHAnsi" w:cs="Tahoma"/>
          <w:bCs/>
          <w:iCs/>
          <w:color w:val="000000" w:themeColor="text1"/>
          <w:sz w:val="24"/>
          <w:szCs w:val="24"/>
          <w:lang w:val="en-US"/>
        </w:rPr>
        <w:t xml:space="preserve"> proper nursery establishment</w:t>
      </w:r>
      <w:r w:rsidR="00EC2371">
        <w:rPr>
          <w:rFonts w:asciiTheme="minorHAnsi" w:hAnsiTheme="minorHAnsi" w:cs="Tahoma"/>
          <w:bCs/>
          <w:iCs/>
          <w:color w:val="000000" w:themeColor="text1"/>
          <w:sz w:val="24"/>
          <w:szCs w:val="24"/>
          <w:lang w:val="en-US"/>
        </w:rPr>
        <w:t xml:space="preserve"> and G</w:t>
      </w:r>
      <w:r w:rsidRPr="00684360">
        <w:rPr>
          <w:rFonts w:asciiTheme="minorHAnsi" w:hAnsiTheme="minorHAnsi" w:cs="Tahoma"/>
          <w:bCs/>
          <w:iCs/>
          <w:color w:val="000000" w:themeColor="text1"/>
          <w:sz w:val="24"/>
          <w:szCs w:val="24"/>
          <w:lang w:val="en-US"/>
        </w:rPr>
        <w:t>ood Agronomic practices</w:t>
      </w:r>
      <w:r w:rsidR="00EC2371">
        <w:rPr>
          <w:rFonts w:asciiTheme="minorHAnsi" w:hAnsiTheme="minorHAnsi" w:cs="Tahoma"/>
          <w:bCs/>
          <w:iCs/>
          <w:color w:val="000000" w:themeColor="text1"/>
          <w:sz w:val="24"/>
          <w:szCs w:val="24"/>
          <w:lang w:val="en-US"/>
        </w:rPr>
        <w:t xml:space="preserve"> (GPAs)</w:t>
      </w:r>
      <w:r w:rsidR="00B634D6">
        <w:rPr>
          <w:rFonts w:asciiTheme="minorHAnsi" w:hAnsiTheme="minorHAnsi" w:cs="Tahoma"/>
          <w:bCs/>
          <w:iCs/>
          <w:color w:val="000000" w:themeColor="text1"/>
          <w:sz w:val="24"/>
          <w:szCs w:val="24"/>
          <w:lang w:val="en-US"/>
        </w:rPr>
        <w:t>.</w:t>
      </w:r>
    </w:p>
    <w:p w:rsidR="00784355" w:rsidRPr="00B634D6" w:rsidRDefault="00784355" w:rsidP="00C0150A">
      <w:pPr>
        <w:pStyle w:val="ListParagraph"/>
        <w:spacing w:after="0" w:line="240" w:lineRule="auto"/>
        <w:ind w:left="0"/>
        <w:jc w:val="both"/>
        <w:rPr>
          <w:rFonts w:asciiTheme="minorHAnsi" w:hAnsiTheme="minorHAnsi" w:cs="Tahoma"/>
          <w:bCs/>
          <w:iCs/>
          <w:color w:val="000000" w:themeColor="text1"/>
          <w:sz w:val="24"/>
          <w:szCs w:val="24"/>
          <w:lang w:val="en-US"/>
        </w:rPr>
      </w:pPr>
    </w:p>
    <w:p w:rsidR="00C0150A" w:rsidRPr="00684360" w:rsidRDefault="00C0150A" w:rsidP="00C0150A">
      <w:pPr>
        <w:pStyle w:val="ListParagraph"/>
        <w:spacing w:after="0" w:line="240" w:lineRule="auto"/>
        <w:ind w:left="0"/>
        <w:jc w:val="both"/>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 xml:space="preserve">Demo plots established on improved vegetable varieties in different </w:t>
      </w:r>
      <w:r w:rsidR="00784355" w:rsidRPr="00684360">
        <w:rPr>
          <w:rFonts w:asciiTheme="minorHAnsi" w:hAnsiTheme="minorHAnsi" w:cs="Tahoma"/>
          <w:b/>
          <w:bCs/>
          <w:iCs/>
          <w:color w:val="000000" w:themeColor="text1"/>
          <w:sz w:val="24"/>
          <w:szCs w:val="24"/>
          <w:lang w:val="en-US"/>
        </w:rPr>
        <w:t>districts are</w:t>
      </w:r>
      <w:r w:rsidRPr="00684360">
        <w:rPr>
          <w:rFonts w:asciiTheme="minorHAnsi" w:hAnsiTheme="minorHAnsi" w:cs="Tahoma"/>
          <w:b/>
          <w:bCs/>
          <w:iCs/>
          <w:color w:val="000000" w:themeColor="text1"/>
          <w:sz w:val="24"/>
          <w:szCs w:val="24"/>
          <w:lang w:val="en-US"/>
        </w:rPr>
        <w:t xml:space="preserve"> shown on pictures below:</w:t>
      </w:r>
    </w:p>
    <w:p w:rsidR="00C0150A" w:rsidRPr="00684360" w:rsidRDefault="00C0150A" w:rsidP="00C0150A">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Cs/>
          <w:noProof/>
          <w:color w:val="000000" w:themeColor="text1"/>
          <w:sz w:val="24"/>
          <w:szCs w:val="24"/>
          <w:lang w:val="en-US"/>
        </w:rPr>
        <w:drawing>
          <wp:inline distT="0" distB="0" distL="0" distR="0">
            <wp:extent cx="5760720" cy="2697407"/>
            <wp:effectExtent l="19050" t="0" r="0" b="0"/>
            <wp:docPr id="2" name="Picture 2" descr="G:\PICHA\Bagamoyo\20221031_10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HA\Bagamoyo\20221031_103941.jpg"/>
                    <pic:cNvPicPr>
                      <a:picLocks noChangeAspect="1" noChangeArrowheads="1"/>
                    </pic:cNvPicPr>
                  </pic:nvPicPr>
                  <pic:blipFill>
                    <a:blip r:embed="rId9" cstate="print"/>
                    <a:srcRect/>
                    <a:stretch>
                      <a:fillRect/>
                    </a:stretch>
                  </pic:blipFill>
                  <pic:spPr bwMode="auto">
                    <a:xfrm>
                      <a:off x="0" y="0"/>
                      <a:ext cx="5760720" cy="2697407"/>
                    </a:xfrm>
                    <a:prstGeom prst="rect">
                      <a:avLst/>
                    </a:prstGeom>
                    <a:noFill/>
                    <a:ln w="9525">
                      <a:noFill/>
                      <a:miter lim="800000"/>
                      <a:headEnd/>
                      <a:tailEnd/>
                    </a:ln>
                  </pic:spPr>
                </pic:pic>
              </a:graphicData>
            </a:graphic>
          </wp:inline>
        </w:drawing>
      </w:r>
    </w:p>
    <w:p w:rsidR="00C0150A" w:rsidRPr="00684360" w:rsidRDefault="00C0150A" w:rsidP="00C0150A">
      <w:pPr>
        <w:spacing w:before="120" w:after="120" w:line="240" w:lineRule="auto"/>
        <w:jc w:val="both"/>
        <w:rPr>
          <w:rFonts w:asciiTheme="minorHAnsi" w:hAnsiTheme="minorHAnsi" w:cs="Tahoma"/>
          <w:b/>
          <w:bCs/>
          <w:i/>
          <w:iCs/>
          <w:color w:val="000000" w:themeColor="text1"/>
          <w:sz w:val="24"/>
          <w:szCs w:val="24"/>
        </w:rPr>
      </w:pPr>
      <w:r w:rsidRPr="00684360">
        <w:rPr>
          <w:rFonts w:asciiTheme="minorHAnsi" w:hAnsiTheme="minorHAnsi" w:cs="Tahoma"/>
          <w:b/>
          <w:bCs/>
          <w:i/>
          <w:iCs/>
          <w:color w:val="000000" w:themeColor="text1"/>
          <w:sz w:val="24"/>
          <w:szCs w:val="24"/>
        </w:rPr>
        <w:t xml:space="preserve">Picture1: Agronomists from TARI </w:t>
      </w:r>
      <w:proofErr w:type="spellStart"/>
      <w:r w:rsidRPr="00684360">
        <w:rPr>
          <w:rFonts w:asciiTheme="minorHAnsi" w:hAnsiTheme="minorHAnsi" w:cs="Tahoma"/>
          <w:b/>
          <w:bCs/>
          <w:i/>
          <w:iCs/>
          <w:color w:val="000000" w:themeColor="text1"/>
          <w:sz w:val="24"/>
          <w:szCs w:val="24"/>
        </w:rPr>
        <w:t>Mikocheni</w:t>
      </w:r>
      <w:proofErr w:type="spellEnd"/>
      <w:r w:rsidRPr="00684360">
        <w:rPr>
          <w:rFonts w:asciiTheme="minorHAnsi" w:hAnsiTheme="minorHAnsi" w:cs="Tahoma"/>
          <w:b/>
          <w:bCs/>
          <w:i/>
          <w:iCs/>
          <w:color w:val="000000" w:themeColor="text1"/>
          <w:sz w:val="24"/>
          <w:szCs w:val="24"/>
        </w:rPr>
        <w:t xml:space="preserve"> preparing demo plots with farmers and</w:t>
      </w:r>
      <w:r w:rsidR="00784355">
        <w:rPr>
          <w:rFonts w:asciiTheme="minorHAnsi" w:hAnsiTheme="minorHAnsi" w:cs="Tahoma"/>
          <w:b/>
          <w:bCs/>
          <w:i/>
          <w:iCs/>
          <w:color w:val="000000" w:themeColor="text1"/>
          <w:sz w:val="24"/>
          <w:szCs w:val="24"/>
        </w:rPr>
        <w:t xml:space="preserve"> </w:t>
      </w:r>
      <w:r w:rsidRPr="00684360">
        <w:rPr>
          <w:rFonts w:asciiTheme="minorHAnsi" w:hAnsiTheme="minorHAnsi" w:cs="Tahoma"/>
          <w:b/>
          <w:bCs/>
          <w:i/>
          <w:iCs/>
          <w:color w:val="000000" w:themeColor="text1"/>
          <w:sz w:val="24"/>
          <w:szCs w:val="24"/>
        </w:rPr>
        <w:t>Extension Officer at</w:t>
      </w:r>
      <w:r w:rsidR="00784355">
        <w:rPr>
          <w:rFonts w:asciiTheme="minorHAnsi" w:hAnsiTheme="minorHAnsi" w:cs="Tahoma"/>
          <w:b/>
          <w:bCs/>
          <w:i/>
          <w:iCs/>
          <w:color w:val="000000" w:themeColor="text1"/>
          <w:sz w:val="24"/>
          <w:szCs w:val="24"/>
        </w:rPr>
        <w:t xml:space="preserve"> </w:t>
      </w:r>
      <w:proofErr w:type="spellStart"/>
      <w:r w:rsidRPr="00684360">
        <w:rPr>
          <w:rFonts w:asciiTheme="minorHAnsi" w:hAnsiTheme="minorHAnsi" w:cs="Tahoma"/>
          <w:b/>
          <w:bCs/>
          <w:i/>
          <w:iCs/>
          <w:color w:val="000000" w:themeColor="text1"/>
          <w:sz w:val="24"/>
          <w:szCs w:val="24"/>
        </w:rPr>
        <w:t>Kilomo</w:t>
      </w:r>
      <w:proofErr w:type="spellEnd"/>
      <w:r w:rsidRPr="00684360">
        <w:rPr>
          <w:rFonts w:asciiTheme="minorHAnsi" w:hAnsiTheme="minorHAnsi" w:cs="Tahoma"/>
          <w:b/>
          <w:bCs/>
          <w:i/>
          <w:iCs/>
          <w:color w:val="000000" w:themeColor="text1"/>
          <w:sz w:val="24"/>
          <w:szCs w:val="24"/>
        </w:rPr>
        <w:t xml:space="preserve"> Village in </w:t>
      </w:r>
      <w:proofErr w:type="spellStart"/>
      <w:r w:rsidRPr="00684360">
        <w:rPr>
          <w:rFonts w:asciiTheme="minorHAnsi" w:hAnsiTheme="minorHAnsi" w:cs="Tahoma"/>
          <w:b/>
          <w:bCs/>
          <w:i/>
          <w:iCs/>
          <w:color w:val="000000" w:themeColor="text1"/>
          <w:sz w:val="24"/>
          <w:szCs w:val="24"/>
        </w:rPr>
        <w:t>Bagamoyo</w:t>
      </w:r>
      <w:proofErr w:type="spellEnd"/>
      <w:r w:rsidRPr="00684360">
        <w:rPr>
          <w:rFonts w:asciiTheme="minorHAnsi" w:hAnsiTheme="minorHAnsi" w:cs="Tahoma"/>
          <w:b/>
          <w:bCs/>
          <w:i/>
          <w:iCs/>
          <w:color w:val="000000" w:themeColor="text1"/>
          <w:sz w:val="24"/>
          <w:szCs w:val="24"/>
        </w:rPr>
        <w:t xml:space="preserve"> District</w:t>
      </w:r>
    </w:p>
    <w:p w:rsidR="00C0150A" w:rsidRPr="00684360" w:rsidRDefault="00C0150A" w:rsidP="00C0150A">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Cs/>
          <w:noProof/>
          <w:color w:val="000000" w:themeColor="text1"/>
          <w:sz w:val="24"/>
          <w:szCs w:val="24"/>
          <w:lang w:val="en-US"/>
        </w:rPr>
        <w:lastRenderedPageBreak/>
        <w:drawing>
          <wp:inline distT="0" distB="0" distL="0" distR="0">
            <wp:extent cx="5771708" cy="2637692"/>
            <wp:effectExtent l="19050" t="0" r="442" b="0"/>
            <wp:docPr id="3" name="Picture 3" descr="G:\PICHA\Kigamboni\20221102_16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HA\Kigamboni\20221102_160639.jpg"/>
                    <pic:cNvPicPr>
                      <a:picLocks noChangeAspect="1" noChangeArrowheads="1"/>
                    </pic:cNvPicPr>
                  </pic:nvPicPr>
                  <pic:blipFill>
                    <a:blip r:embed="rId10" cstate="print"/>
                    <a:srcRect/>
                    <a:stretch>
                      <a:fillRect/>
                    </a:stretch>
                  </pic:blipFill>
                  <pic:spPr bwMode="auto">
                    <a:xfrm>
                      <a:off x="0" y="0"/>
                      <a:ext cx="5775073" cy="2639230"/>
                    </a:xfrm>
                    <a:prstGeom prst="rect">
                      <a:avLst/>
                    </a:prstGeom>
                    <a:noFill/>
                    <a:ln w="9525">
                      <a:noFill/>
                      <a:miter lim="800000"/>
                      <a:headEnd/>
                      <a:tailEnd/>
                    </a:ln>
                  </pic:spPr>
                </pic:pic>
              </a:graphicData>
            </a:graphic>
          </wp:inline>
        </w:drawing>
      </w:r>
    </w:p>
    <w:p w:rsidR="00C0150A" w:rsidRPr="00684360" w:rsidRDefault="00C0150A" w:rsidP="00C0150A">
      <w:pPr>
        <w:spacing w:before="120" w:after="120" w:line="240" w:lineRule="auto"/>
        <w:jc w:val="both"/>
        <w:rPr>
          <w:rFonts w:asciiTheme="minorHAnsi" w:hAnsiTheme="minorHAnsi" w:cs="Tahoma"/>
          <w:b/>
          <w:bCs/>
          <w:i/>
          <w:iCs/>
          <w:color w:val="000000" w:themeColor="text1"/>
          <w:sz w:val="24"/>
          <w:szCs w:val="24"/>
        </w:rPr>
      </w:pPr>
      <w:r w:rsidRPr="00684360">
        <w:rPr>
          <w:rFonts w:asciiTheme="minorHAnsi" w:hAnsiTheme="minorHAnsi" w:cs="Tahoma"/>
          <w:b/>
          <w:bCs/>
          <w:i/>
          <w:iCs/>
          <w:color w:val="000000" w:themeColor="text1"/>
          <w:sz w:val="24"/>
          <w:szCs w:val="24"/>
        </w:rPr>
        <w:t xml:space="preserve">Picture 2: Agronomists from TARI </w:t>
      </w:r>
      <w:proofErr w:type="spellStart"/>
      <w:r w:rsidRPr="00684360">
        <w:rPr>
          <w:rFonts w:asciiTheme="minorHAnsi" w:hAnsiTheme="minorHAnsi" w:cs="Tahoma"/>
          <w:b/>
          <w:bCs/>
          <w:i/>
          <w:iCs/>
          <w:color w:val="000000" w:themeColor="text1"/>
          <w:sz w:val="24"/>
          <w:szCs w:val="24"/>
        </w:rPr>
        <w:t>Mikocheni</w:t>
      </w:r>
      <w:proofErr w:type="spellEnd"/>
      <w:r w:rsidRPr="00684360">
        <w:rPr>
          <w:rFonts w:asciiTheme="minorHAnsi" w:hAnsiTheme="minorHAnsi" w:cs="Tahoma"/>
          <w:b/>
          <w:bCs/>
          <w:i/>
          <w:iCs/>
          <w:color w:val="000000" w:themeColor="text1"/>
          <w:sz w:val="24"/>
          <w:szCs w:val="24"/>
        </w:rPr>
        <w:t xml:space="preserve"> making holes on measured demo plots for planting improved vegetable varieties with </w:t>
      </w:r>
      <w:r w:rsidR="00784355" w:rsidRPr="00684360">
        <w:rPr>
          <w:rFonts w:asciiTheme="minorHAnsi" w:hAnsiTheme="minorHAnsi" w:cs="Tahoma"/>
          <w:b/>
          <w:bCs/>
          <w:i/>
          <w:iCs/>
          <w:color w:val="000000" w:themeColor="text1"/>
          <w:sz w:val="24"/>
          <w:szCs w:val="24"/>
        </w:rPr>
        <w:t>farmers and</w:t>
      </w:r>
      <w:r w:rsidRPr="00684360">
        <w:rPr>
          <w:rFonts w:asciiTheme="minorHAnsi" w:hAnsiTheme="minorHAnsi" w:cs="Tahoma"/>
          <w:b/>
          <w:bCs/>
          <w:i/>
          <w:iCs/>
          <w:color w:val="000000" w:themeColor="text1"/>
          <w:sz w:val="24"/>
          <w:szCs w:val="24"/>
        </w:rPr>
        <w:t xml:space="preserve"> Extension Officer</w:t>
      </w:r>
      <w:r w:rsidR="00784355">
        <w:rPr>
          <w:rFonts w:asciiTheme="minorHAnsi" w:hAnsiTheme="minorHAnsi" w:cs="Tahoma"/>
          <w:b/>
          <w:bCs/>
          <w:i/>
          <w:iCs/>
          <w:color w:val="000000" w:themeColor="text1"/>
          <w:sz w:val="24"/>
          <w:szCs w:val="24"/>
        </w:rPr>
        <w:t xml:space="preserve"> </w:t>
      </w:r>
      <w:r w:rsidRPr="00684360">
        <w:rPr>
          <w:rFonts w:asciiTheme="minorHAnsi" w:hAnsiTheme="minorHAnsi" w:cs="Tahoma"/>
          <w:b/>
          <w:bCs/>
          <w:i/>
          <w:iCs/>
          <w:color w:val="000000" w:themeColor="text1"/>
          <w:sz w:val="24"/>
          <w:szCs w:val="24"/>
        </w:rPr>
        <w:t xml:space="preserve">at </w:t>
      </w:r>
      <w:proofErr w:type="spellStart"/>
      <w:r w:rsidRPr="00684360">
        <w:rPr>
          <w:rFonts w:asciiTheme="minorHAnsi" w:hAnsiTheme="minorHAnsi" w:cs="Tahoma"/>
          <w:b/>
          <w:bCs/>
          <w:i/>
          <w:iCs/>
          <w:color w:val="000000" w:themeColor="text1"/>
          <w:sz w:val="24"/>
          <w:szCs w:val="24"/>
        </w:rPr>
        <w:t>GezaUlole</w:t>
      </w:r>
      <w:proofErr w:type="spellEnd"/>
      <w:r w:rsidRPr="00684360">
        <w:rPr>
          <w:rFonts w:asciiTheme="minorHAnsi" w:hAnsiTheme="minorHAnsi" w:cs="Tahoma"/>
          <w:b/>
          <w:bCs/>
          <w:i/>
          <w:iCs/>
          <w:color w:val="000000" w:themeColor="text1"/>
          <w:sz w:val="24"/>
          <w:szCs w:val="24"/>
        </w:rPr>
        <w:t xml:space="preserve"> Village in </w:t>
      </w:r>
      <w:proofErr w:type="spellStart"/>
      <w:r w:rsidRPr="00684360">
        <w:rPr>
          <w:rFonts w:asciiTheme="minorHAnsi" w:hAnsiTheme="minorHAnsi" w:cs="Tahoma"/>
          <w:b/>
          <w:bCs/>
          <w:i/>
          <w:iCs/>
          <w:color w:val="000000" w:themeColor="text1"/>
          <w:sz w:val="24"/>
          <w:szCs w:val="24"/>
        </w:rPr>
        <w:t>Kigamboni</w:t>
      </w:r>
      <w:proofErr w:type="spellEnd"/>
      <w:r w:rsidRPr="00684360">
        <w:rPr>
          <w:rFonts w:asciiTheme="minorHAnsi" w:hAnsiTheme="minorHAnsi" w:cs="Tahoma"/>
          <w:b/>
          <w:bCs/>
          <w:i/>
          <w:iCs/>
          <w:color w:val="000000" w:themeColor="text1"/>
          <w:sz w:val="24"/>
          <w:szCs w:val="24"/>
        </w:rPr>
        <w:t xml:space="preserve"> District </w:t>
      </w:r>
    </w:p>
    <w:p w:rsidR="00C0150A" w:rsidRPr="00684360" w:rsidRDefault="00C0150A" w:rsidP="00C0150A">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Cs/>
          <w:noProof/>
          <w:color w:val="000000" w:themeColor="text1"/>
          <w:sz w:val="24"/>
          <w:szCs w:val="24"/>
          <w:lang w:val="en-US"/>
        </w:rPr>
        <w:drawing>
          <wp:inline distT="0" distB="0" distL="0" distR="0">
            <wp:extent cx="5660781" cy="2742662"/>
            <wp:effectExtent l="19050" t="0" r="0" b="0"/>
            <wp:docPr id="7" name="Picture 4" descr="G:\PICHA\Mkuranga\20221104_18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HA\Mkuranga\20221104_182323.jpg"/>
                    <pic:cNvPicPr>
                      <a:picLocks noChangeAspect="1" noChangeArrowheads="1"/>
                    </pic:cNvPicPr>
                  </pic:nvPicPr>
                  <pic:blipFill>
                    <a:blip r:embed="rId11" cstate="print"/>
                    <a:srcRect/>
                    <a:stretch>
                      <a:fillRect/>
                    </a:stretch>
                  </pic:blipFill>
                  <pic:spPr bwMode="auto">
                    <a:xfrm>
                      <a:off x="0" y="0"/>
                      <a:ext cx="5661891" cy="2743200"/>
                    </a:xfrm>
                    <a:prstGeom prst="rect">
                      <a:avLst/>
                    </a:prstGeom>
                    <a:noFill/>
                    <a:ln w="9525">
                      <a:noFill/>
                      <a:miter lim="800000"/>
                      <a:headEnd/>
                      <a:tailEnd/>
                    </a:ln>
                  </pic:spPr>
                </pic:pic>
              </a:graphicData>
            </a:graphic>
          </wp:inline>
        </w:drawing>
      </w:r>
    </w:p>
    <w:p w:rsidR="00C0150A" w:rsidRPr="00684360" w:rsidRDefault="00C0150A" w:rsidP="00C0150A">
      <w:pPr>
        <w:spacing w:before="120" w:after="120" w:line="240" w:lineRule="auto"/>
        <w:jc w:val="both"/>
        <w:rPr>
          <w:rFonts w:asciiTheme="minorHAnsi" w:hAnsiTheme="minorHAnsi" w:cs="Tahoma"/>
          <w:b/>
          <w:bCs/>
          <w:i/>
          <w:iCs/>
          <w:color w:val="000000" w:themeColor="text1"/>
          <w:sz w:val="24"/>
          <w:szCs w:val="24"/>
        </w:rPr>
      </w:pPr>
      <w:r w:rsidRPr="00684360">
        <w:rPr>
          <w:rFonts w:asciiTheme="minorHAnsi" w:hAnsiTheme="minorHAnsi" w:cs="Tahoma"/>
          <w:b/>
          <w:bCs/>
          <w:i/>
          <w:iCs/>
          <w:color w:val="000000" w:themeColor="text1"/>
          <w:sz w:val="24"/>
          <w:szCs w:val="24"/>
        </w:rPr>
        <w:t xml:space="preserve">Picture 3: Agronomists from TARI </w:t>
      </w:r>
      <w:proofErr w:type="spellStart"/>
      <w:r w:rsidRPr="00684360">
        <w:rPr>
          <w:rFonts w:asciiTheme="minorHAnsi" w:hAnsiTheme="minorHAnsi" w:cs="Tahoma"/>
          <w:b/>
          <w:bCs/>
          <w:i/>
          <w:iCs/>
          <w:color w:val="000000" w:themeColor="text1"/>
          <w:sz w:val="24"/>
          <w:szCs w:val="24"/>
        </w:rPr>
        <w:t>Mikocheni</w:t>
      </w:r>
      <w:proofErr w:type="spellEnd"/>
      <w:r w:rsidRPr="00684360">
        <w:rPr>
          <w:rFonts w:asciiTheme="minorHAnsi" w:hAnsiTheme="minorHAnsi" w:cs="Tahoma"/>
          <w:b/>
          <w:bCs/>
          <w:i/>
          <w:iCs/>
          <w:color w:val="000000" w:themeColor="text1"/>
          <w:sz w:val="24"/>
          <w:szCs w:val="24"/>
        </w:rPr>
        <w:t xml:space="preserve"> sowing transplanted African nightshade on the demo plots with farmers and Extension Officer at </w:t>
      </w:r>
      <w:proofErr w:type="spellStart"/>
      <w:r w:rsidRPr="00684360">
        <w:rPr>
          <w:rFonts w:asciiTheme="minorHAnsi" w:hAnsiTheme="minorHAnsi" w:cs="Tahoma"/>
          <w:b/>
          <w:bCs/>
          <w:i/>
          <w:iCs/>
          <w:color w:val="000000" w:themeColor="text1"/>
          <w:sz w:val="24"/>
          <w:szCs w:val="24"/>
        </w:rPr>
        <w:t>Mwalusembe</w:t>
      </w:r>
      <w:proofErr w:type="spellEnd"/>
      <w:r w:rsidRPr="00684360">
        <w:rPr>
          <w:rFonts w:asciiTheme="minorHAnsi" w:hAnsiTheme="minorHAnsi" w:cs="Tahoma"/>
          <w:b/>
          <w:bCs/>
          <w:i/>
          <w:iCs/>
          <w:color w:val="000000" w:themeColor="text1"/>
          <w:sz w:val="24"/>
          <w:szCs w:val="24"/>
        </w:rPr>
        <w:t xml:space="preserve"> Village</w:t>
      </w:r>
      <w:r w:rsidR="00B033C0" w:rsidRPr="00684360">
        <w:rPr>
          <w:rFonts w:asciiTheme="minorHAnsi" w:hAnsiTheme="minorHAnsi" w:cs="Tahoma"/>
          <w:b/>
          <w:bCs/>
          <w:i/>
          <w:iCs/>
          <w:color w:val="000000" w:themeColor="text1"/>
          <w:sz w:val="24"/>
          <w:szCs w:val="24"/>
        </w:rPr>
        <w:t xml:space="preserve"> </w:t>
      </w:r>
      <w:r w:rsidRPr="00684360">
        <w:rPr>
          <w:rFonts w:asciiTheme="minorHAnsi" w:hAnsiTheme="minorHAnsi" w:cs="Tahoma"/>
          <w:b/>
          <w:bCs/>
          <w:i/>
          <w:iCs/>
          <w:color w:val="000000" w:themeColor="text1"/>
          <w:sz w:val="24"/>
          <w:szCs w:val="24"/>
        </w:rPr>
        <w:t xml:space="preserve">in </w:t>
      </w:r>
      <w:proofErr w:type="spellStart"/>
      <w:r w:rsidRPr="00684360">
        <w:rPr>
          <w:rFonts w:asciiTheme="minorHAnsi" w:hAnsiTheme="minorHAnsi" w:cs="Tahoma"/>
          <w:b/>
          <w:bCs/>
          <w:i/>
          <w:iCs/>
          <w:color w:val="000000" w:themeColor="text1"/>
          <w:sz w:val="24"/>
          <w:szCs w:val="24"/>
        </w:rPr>
        <w:t>Mkuranga</w:t>
      </w:r>
      <w:proofErr w:type="spellEnd"/>
      <w:r w:rsidRPr="00684360">
        <w:rPr>
          <w:rFonts w:asciiTheme="minorHAnsi" w:hAnsiTheme="minorHAnsi" w:cs="Tahoma"/>
          <w:b/>
          <w:bCs/>
          <w:i/>
          <w:iCs/>
          <w:color w:val="000000" w:themeColor="text1"/>
          <w:sz w:val="24"/>
          <w:szCs w:val="24"/>
        </w:rPr>
        <w:t xml:space="preserve"> District</w:t>
      </w:r>
    </w:p>
    <w:p w:rsidR="00C0150A" w:rsidRPr="00684360" w:rsidRDefault="00C0150A" w:rsidP="00C0150A">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noProof/>
          <w:sz w:val="24"/>
          <w:szCs w:val="24"/>
          <w:lang w:val="en-US"/>
        </w:rPr>
        <w:lastRenderedPageBreak/>
        <w:drawing>
          <wp:inline distT="0" distB="0" distL="0" distR="0">
            <wp:extent cx="5659123" cy="2435470"/>
            <wp:effectExtent l="19050" t="0" r="0" b="0"/>
            <wp:docPr id="8" name="Picture 5" descr="C:\Users\DORAH\AppData\Local\Microsoft\Windows\Temporary Internet Files\Content.Word\Screenshot_20221127-09413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RAH\AppData\Local\Microsoft\Windows\Temporary Internet Files\Content.Word\Screenshot_20221127-094132_Gallery.jpg"/>
                    <pic:cNvPicPr>
                      <a:picLocks noChangeAspect="1" noChangeArrowheads="1"/>
                    </pic:cNvPicPr>
                  </pic:nvPicPr>
                  <pic:blipFill>
                    <a:blip r:embed="rId12"/>
                    <a:srcRect/>
                    <a:stretch>
                      <a:fillRect/>
                    </a:stretch>
                  </pic:blipFill>
                  <pic:spPr bwMode="auto">
                    <a:xfrm>
                      <a:off x="0" y="0"/>
                      <a:ext cx="5663677" cy="2437430"/>
                    </a:xfrm>
                    <a:prstGeom prst="rect">
                      <a:avLst/>
                    </a:prstGeom>
                    <a:noFill/>
                    <a:ln w="9525">
                      <a:noFill/>
                      <a:miter lim="800000"/>
                      <a:headEnd/>
                      <a:tailEnd/>
                    </a:ln>
                  </pic:spPr>
                </pic:pic>
              </a:graphicData>
            </a:graphic>
          </wp:inline>
        </w:drawing>
      </w:r>
    </w:p>
    <w:p w:rsidR="00C0150A" w:rsidRDefault="00C0150A" w:rsidP="00C0150A">
      <w:pPr>
        <w:spacing w:before="120" w:after="120" w:line="240" w:lineRule="auto"/>
        <w:jc w:val="both"/>
        <w:rPr>
          <w:rFonts w:asciiTheme="minorHAnsi" w:hAnsiTheme="minorHAnsi" w:cs="Tahoma"/>
          <w:b/>
          <w:bCs/>
          <w:i/>
          <w:iCs/>
          <w:color w:val="000000" w:themeColor="text1"/>
          <w:sz w:val="24"/>
          <w:szCs w:val="24"/>
        </w:rPr>
      </w:pPr>
      <w:r w:rsidRPr="00684360">
        <w:rPr>
          <w:rFonts w:asciiTheme="minorHAnsi" w:hAnsiTheme="minorHAnsi" w:cs="Tahoma"/>
          <w:b/>
          <w:bCs/>
          <w:i/>
          <w:iCs/>
          <w:color w:val="000000" w:themeColor="text1"/>
          <w:sz w:val="24"/>
          <w:szCs w:val="24"/>
        </w:rPr>
        <w:t xml:space="preserve">Picture 4: Agronomists from TARI </w:t>
      </w:r>
      <w:proofErr w:type="spellStart"/>
      <w:r w:rsidRPr="00684360">
        <w:rPr>
          <w:rFonts w:asciiTheme="minorHAnsi" w:hAnsiTheme="minorHAnsi" w:cs="Tahoma"/>
          <w:b/>
          <w:bCs/>
          <w:i/>
          <w:iCs/>
          <w:color w:val="000000" w:themeColor="text1"/>
          <w:sz w:val="24"/>
          <w:szCs w:val="24"/>
        </w:rPr>
        <w:t>Mikocheni</w:t>
      </w:r>
      <w:proofErr w:type="spellEnd"/>
      <w:r w:rsidR="00C41A44" w:rsidRPr="00684360">
        <w:rPr>
          <w:rFonts w:asciiTheme="minorHAnsi" w:hAnsiTheme="minorHAnsi" w:cs="Tahoma"/>
          <w:b/>
          <w:bCs/>
          <w:i/>
          <w:iCs/>
          <w:color w:val="000000" w:themeColor="text1"/>
          <w:sz w:val="24"/>
          <w:szCs w:val="24"/>
        </w:rPr>
        <w:t xml:space="preserve"> </w:t>
      </w:r>
      <w:r w:rsidRPr="00684360">
        <w:rPr>
          <w:rFonts w:asciiTheme="minorHAnsi" w:hAnsiTheme="minorHAnsi" w:cs="Tahoma"/>
          <w:b/>
          <w:bCs/>
          <w:i/>
          <w:iCs/>
          <w:color w:val="000000" w:themeColor="text1"/>
          <w:sz w:val="24"/>
          <w:szCs w:val="24"/>
        </w:rPr>
        <w:t>watering the transplanted Amaranth</w:t>
      </w:r>
      <w:r w:rsidR="00784355">
        <w:rPr>
          <w:rFonts w:asciiTheme="minorHAnsi" w:hAnsiTheme="minorHAnsi" w:cs="Tahoma"/>
          <w:b/>
          <w:bCs/>
          <w:i/>
          <w:iCs/>
          <w:color w:val="000000" w:themeColor="text1"/>
          <w:sz w:val="24"/>
          <w:szCs w:val="24"/>
        </w:rPr>
        <w:t xml:space="preserve"> </w:t>
      </w:r>
      <w:r w:rsidRPr="00684360">
        <w:rPr>
          <w:rFonts w:asciiTheme="minorHAnsi" w:hAnsiTheme="minorHAnsi" w:cs="Tahoma"/>
          <w:b/>
          <w:bCs/>
          <w:i/>
          <w:iCs/>
          <w:color w:val="000000" w:themeColor="text1"/>
          <w:sz w:val="24"/>
          <w:szCs w:val="24"/>
        </w:rPr>
        <w:t xml:space="preserve">on demo plots with farmers and Extension Officer at </w:t>
      </w:r>
      <w:proofErr w:type="spellStart"/>
      <w:r w:rsidRPr="00684360">
        <w:rPr>
          <w:rFonts w:asciiTheme="minorHAnsi" w:hAnsiTheme="minorHAnsi" w:cs="Tahoma"/>
          <w:b/>
          <w:bCs/>
          <w:i/>
          <w:iCs/>
          <w:color w:val="000000" w:themeColor="text1"/>
          <w:sz w:val="24"/>
          <w:szCs w:val="24"/>
        </w:rPr>
        <w:t>Pugu</w:t>
      </w:r>
      <w:proofErr w:type="spellEnd"/>
      <w:r w:rsidR="00784355">
        <w:rPr>
          <w:rFonts w:asciiTheme="minorHAnsi" w:hAnsiTheme="minorHAnsi" w:cs="Tahoma"/>
          <w:b/>
          <w:bCs/>
          <w:i/>
          <w:iCs/>
          <w:color w:val="000000" w:themeColor="text1"/>
          <w:sz w:val="24"/>
          <w:szCs w:val="24"/>
        </w:rPr>
        <w:t xml:space="preserve"> </w:t>
      </w:r>
      <w:proofErr w:type="spellStart"/>
      <w:r w:rsidRPr="00684360">
        <w:rPr>
          <w:rFonts w:asciiTheme="minorHAnsi" w:hAnsiTheme="minorHAnsi" w:cs="Tahoma"/>
          <w:b/>
          <w:bCs/>
          <w:i/>
          <w:iCs/>
          <w:color w:val="000000" w:themeColor="text1"/>
          <w:sz w:val="24"/>
          <w:szCs w:val="24"/>
        </w:rPr>
        <w:t>Kinywamwezi</w:t>
      </w:r>
      <w:proofErr w:type="spellEnd"/>
      <w:r w:rsidRPr="00684360">
        <w:rPr>
          <w:rFonts w:asciiTheme="minorHAnsi" w:hAnsiTheme="minorHAnsi" w:cs="Tahoma"/>
          <w:b/>
          <w:bCs/>
          <w:i/>
          <w:iCs/>
          <w:color w:val="000000" w:themeColor="text1"/>
          <w:sz w:val="24"/>
          <w:szCs w:val="24"/>
        </w:rPr>
        <w:t xml:space="preserve"> Farmers Training Centre Village in </w:t>
      </w:r>
      <w:proofErr w:type="spellStart"/>
      <w:r w:rsidRPr="00684360">
        <w:rPr>
          <w:rFonts w:asciiTheme="minorHAnsi" w:hAnsiTheme="minorHAnsi" w:cs="Tahoma"/>
          <w:b/>
          <w:bCs/>
          <w:i/>
          <w:iCs/>
          <w:color w:val="000000" w:themeColor="text1"/>
          <w:sz w:val="24"/>
          <w:szCs w:val="24"/>
        </w:rPr>
        <w:t>Ilala</w:t>
      </w:r>
      <w:proofErr w:type="spellEnd"/>
      <w:r w:rsidRPr="00684360">
        <w:rPr>
          <w:rFonts w:asciiTheme="minorHAnsi" w:hAnsiTheme="minorHAnsi" w:cs="Tahoma"/>
          <w:b/>
          <w:bCs/>
          <w:i/>
          <w:iCs/>
          <w:color w:val="000000" w:themeColor="text1"/>
          <w:sz w:val="24"/>
          <w:szCs w:val="24"/>
        </w:rPr>
        <w:t xml:space="preserve"> District </w:t>
      </w:r>
    </w:p>
    <w:p w:rsidR="00F71DF7" w:rsidRPr="00684360" w:rsidRDefault="00F71DF7" w:rsidP="00C0150A">
      <w:pPr>
        <w:spacing w:before="120" w:after="120" w:line="240" w:lineRule="auto"/>
        <w:jc w:val="both"/>
        <w:rPr>
          <w:rFonts w:asciiTheme="minorHAnsi" w:hAnsiTheme="minorHAnsi" w:cs="Tahoma"/>
          <w:b/>
          <w:bCs/>
          <w:i/>
          <w:iCs/>
          <w:color w:val="000000" w:themeColor="text1"/>
          <w:sz w:val="24"/>
          <w:szCs w:val="24"/>
        </w:rPr>
      </w:pPr>
    </w:p>
    <w:p w:rsidR="00B634D6" w:rsidRPr="00684360" w:rsidRDefault="00B634D6" w:rsidP="00B634D6">
      <w:pPr>
        <w:pStyle w:val="ListParagraph"/>
        <w:spacing w:after="0" w:line="240" w:lineRule="auto"/>
        <w:ind w:left="0"/>
        <w:jc w:val="both"/>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2.3.2 Demon</w:t>
      </w:r>
      <w:r w:rsidR="00201024">
        <w:rPr>
          <w:rFonts w:asciiTheme="minorHAnsi" w:hAnsiTheme="minorHAnsi" w:cs="Tahoma"/>
          <w:b/>
          <w:bCs/>
          <w:iCs/>
          <w:color w:val="000000" w:themeColor="text1"/>
          <w:sz w:val="24"/>
          <w:szCs w:val="24"/>
          <w:lang w:val="en-US"/>
        </w:rPr>
        <w:t>stration plots established under:</w:t>
      </w:r>
      <w:r w:rsidRPr="00684360">
        <w:rPr>
          <w:rFonts w:asciiTheme="minorHAnsi" w:hAnsiTheme="minorHAnsi" w:cs="Tahoma"/>
          <w:b/>
          <w:bCs/>
          <w:iCs/>
          <w:color w:val="000000" w:themeColor="text1"/>
          <w:sz w:val="24"/>
          <w:szCs w:val="24"/>
          <w:lang w:val="en-US"/>
        </w:rPr>
        <w:t xml:space="preserve"> </w:t>
      </w:r>
      <w:r w:rsidR="00201024" w:rsidRPr="00201024">
        <w:rPr>
          <w:rFonts w:asciiTheme="minorHAnsi" w:hAnsiTheme="minorHAnsi" w:cs="Tahoma"/>
          <w:b/>
          <w:bCs/>
          <w:iCs/>
          <w:color w:val="000000" w:themeColor="text1"/>
          <w:sz w:val="24"/>
          <w:szCs w:val="24"/>
          <w:lang w:val="en-US"/>
        </w:rPr>
        <w:t>Tissue culture-based massive production and unrestricted access to high quality pineapple planting materials</w:t>
      </w:r>
      <w:r w:rsidR="00201024">
        <w:rPr>
          <w:rFonts w:asciiTheme="minorHAnsi" w:hAnsiTheme="minorHAnsi" w:cs="Tahoma"/>
          <w:b/>
          <w:bCs/>
          <w:iCs/>
          <w:color w:val="000000" w:themeColor="text1"/>
          <w:sz w:val="24"/>
          <w:szCs w:val="24"/>
          <w:lang w:val="en-US"/>
        </w:rPr>
        <w:t xml:space="preserve"> project</w:t>
      </w:r>
    </w:p>
    <w:p w:rsidR="00B634D6" w:rsidRPr="00684360" w:rsidRDefault="00B634D6" w:rsidP="00B634D6">
      <w:pPr>
        <w:spacing w:before="120" w:after="120" w:line="240" w:lineRule="auto"/>
        <w:jc w:val="both"/>
        <w:rPr>
          <w:rFonts w:asciiTheme="minorHAnsi" w:hAnsiTheme="minorHAnsi" w:cs="Tahoma"/>
          <w:b/>
          <w:bCs/>
          <w:iCs/>
          <w:color w:val="000000" w:themeColor="text1"/>
          <w:sz w:val="24"/>
          <w:szCs w:val="24"/>
        </w:rPr>
      </w:pPr>
      <w:r w:rsidRPr="00684360">
        <w:rPr>
          <w:rFonts w:asciiTheme="minorHAnsi" w:eastAsia="Times New Roman" w:hAnsiTheme="minorHAnsi" w:cs="Tahoma"/>
          <w:bCs/>
          <w:kern w:val="36"/>
          <w:sz w:val="24"/>
          <w:szCs w:val="24"/>
        </w:rPr>
        <w:t>Biotechnology department</w:t>
      </w:r>
      <w:r w:rsidRPr="00684360">
        <w:rPr>
          <w:rFonts w:asciiTheme="minorHAnsi" w:hAnsiTheme="minorHAnsi" w:cs="Tahoma"/>
          <w:bCs/>
          <w:iCs/>
          <w:color w:val="000000" w:themeColor="text1"/>
          <w:sz w:val="24"/>
          <w:szCs w:val="24"/>
          <w:lang w:val="en-US"/>
        </w:rPr>
        <w:t xml:space="preserve"> were the main participants in this </w:t>
      </w:r>
      <w:r w:rsidR="00784355" w:rsidRPr="00684360">
        <w:rPr>
          <w:rFonts w:asciiTheme="minorHAnsi" w:hAnsiTheme="minorHAnsi" w:cs="Tahoma"/>
          <w:bCs/>
          <w:iCs/>
          <w:color w:val="000000" w:themeColor="text1"/>
          <w:sz w:val="24"/>
          <w:szCs w:val="24"/>
          <w:lang w:val="en-US"/>
        </w:rPr>
        <w:t>project in</w:t>
      </w:r>
      <w:r w:rsidRPr="00684360">
        <w:rPr>
          <w:rFonts w:asciiTheme="minorHAnsi" w:hAnsiTheme="minorHAnsi" w:cs="Tahoma"/>
          <w:bCs/>
          <w:iCs/>
          <w:color w:val="000000" w:themeColor="text1"/>
          <w:sz w:val="24"/>
          <w:szCs w:val="24"/>
          <w:lang w:val="en-US"/>
        </w:rPr>
        <w:t xml:space="preserve"> collaboration with other </w:t>
      </w:r>
      <w:r w:rsidR="00784355" w:rsidRPr="00684360">
        <w:rPr>
          <w:rFonts w:asciiTheme="minorHAnsi" w:hAnsiTheme="minorHAnsi" w:cs="Tahoma"/>
          <w:bCs/>
          <w:iCs/>
          <w:color w:val="000000" w:themeColor="text1"/>
          <w:sz w:val="24"/>
          <w:szCs w:val="24"/>
          <w:lang w:val="en-US"/>
        </w:rPr>
        <w:t>departments at</w:t>
      </w:r>
      <w:r w:rsidRPr="00684360">
        <w:rPr>
          <w:rFonts w:asciiTheme="minorHAnsi" w:hAnsiTheme="minorHAnsi" w:cs="Tahoma"/>
          <w:bCs/>
          <w:iCs/>
          <w:color w:val="000000" w:themeColor="text1"/>
          <w:sz w:val="24"/>
          <w:szCs w:val="24"/>
          <w:lang w:val="en-US"/>
        </w:rPr>
        <w:t xml:space="preserve"> TARI </w:t>
      </w:r>
      <w:proofErr w:type="spellStart"/>
      <w:r w:rsidRPr="00684360">
        <w:rPr>
          <w:rFonts w:asciiTheme="minorHAnsi" w:hAnsiTheme="minorHAnsi" w:cs="Tahoma"/>
          <w:bCs/>
          <w:iCs/>
          <w:color w:val="000000" w:themeColor="text1"/>
          <w:sz w:val="24"/>
          <w:szCs w:val="24"/>
          <w:lang w:val="en-US"/>
        </w:rPr>
        <w:t>Mikocheni</w:t>
      </w:r>
      <w:proofErr w:type="spellEnd"/>
      <w:r w:rsidRPr="00684360">
        <w:rPr>
          <w:rFonts w:asciiTheme="minorHAnsi" w:hAnsiTheme="minorHAnsi" w:cs="Tahoma"/>
          <w:bCs/>
          <w:iCs/>
          <w:color w:val="000000" w:themeColor="text1"/>
          <w:sz w:val="24"/>
          <w:szCs w:val="24"/>
          <w:lang w:val="en-US"/>
        </w:rPr>
        <w:t xml:space="preserve"> Centre.</w:t>
      </w:r>
      <w:r w:rsidR="00784355">
        <w:rPr>
          <w:rFonts w:asciiTheme="minorHAnsi" w:hAnsiTheme="minorHAnsi" w:cs="Tahoma"/>
          <w:bCs/>
          <w:iCs/>
          <w:color w:val="000000" w:themeColor="text1"/>
          <w:sz w:val="24"/>
          <w:szCs w:val="24"/>
          <w:lang w:val="en-US"/>
        </w:rPr>
        <w:t xml:space="preserve"> </w:t>
      </w:r>
      <w:r w:rsidRPr="00684360">
        <w:rPr>
          <w:rFonts w:asciiTheme="minorHAnsi" w:hAnsiTheme="minorHAnsi" w:cs="Tahoma"/>
          <w:b/>
          <w:bCs/>
          <w:iCs/>
          <w:color w:val="000000" w:themeColor="text1"/>
          <w:sz w:val="24"/>
          <w:szCs w:val="24"/>
          <w:lang w:val="en-US"/>
        </w:rPr>
        <w:t>One</w:t>
      </w:r>
      <w:r w:rsidR="00784355">
        <w:rPr>
          <w:rFonts w:asciiTheme="minorHAnsi" w:hAnsiTheme="minorHAnsi" w:cs="Tahoma"/>
          <w:b/>
          <w:bCs/>
          <w:iCs/>
          <w:color w:val="000000" w:themeColor="text1"/>
          <w:sz w:val="24"/>
          <w:szCs w:val="24"/>
          <w:lang w:val="en-US"/>
        </w:rPr>
        <w:t xml:space="preserve"> </w:t>
      </w:r>
      <w:r w:rsidRPr="00684360">
        <w:rPr>
          <w:rFonts w:asciiTheme="minorHAnsi" w:hAnsiTheme="minorHAnsi" w:cs="Tahoma"/>
          <w:b/>
          <w:bCs/>
          <w:iCs/>
          <w:color w:val="000000" w:themeColor="text1"/>
          <w:sz w:val="24"/>
          <w:szCs w:val="24"/>
          <w:lang w:val="en-US"/>
        </w:rPr>
        <w:t xml:space="preserve">(1) </w:t>
      </w:r>
      <w:r w:rsidR="00784355" w:rsidRPr="00684360">
        <w:rPr>
          <w:rFonts w:asciiTheme="minorHAnsi" w:hAnsiTheme="minorHAnsi" w:cs="Tahoma"/>
          <w:b/>
          <w:bCs/>
          <w:iCs/>
          <w:color w:val="000000" w:themeColor="text1"/>
          <w:sz w:val="24"/>
          <w:szCs w:val="24"/>
          <w:lang w:val="en-US"/>
        </w:rPr>
        <w:t>demo plot</w:t>
      </w:r>
      <w:r w:rsidRPr="00684360">
        <w:rPr>
          <w:rFonts w:asciiTheme="minorHAnsi" w:hAnsiTheme="minorHAnsi" w:cs="Tahoma"/>
          <w:bCs/>
          <w:iCs/>
          <w:color w:val="000000" w:themeColor="text1"/>
          <w:sz w:val="24"/>
          <w:szCs w:val="24"/>
          <w:lang w:val="en-US"/>
        </w:rPr>
        <w:t xml:space="preserve"> </w:t>
      </w:r>
      <w:r w:rsidR="00201024" w:rsidRPr="00684360">
        <w:rPr>
          <w:rFonts w:asciiTheme="minorHAnsi" w:hAnsiTheme="minorHAnsi" w:cs="Tahoma"/>
          <w:bCs/>
          <w:iCs/>
          <w:color w:val="000000" w:themeColor="text1"/>
          <w:sz w:val="24"/>
          <w:szCs w:val="24"/>
          <w:lang w:val="en-US"/>
        </w:rPr>
        <w:t xml:space="preserve">in </w:t>
      </w:r>
      <w:proofErr w:type="spellStart"/>
      <w:r w:rsidR="00201024" w:rsidRPr="00684360">
        <w:rPr>
          <w:rFonts w:asciiTheme="minorHAnsi" w:hAnsiTheme="minorHAnsi" w:cs="Tahoma"/>
          <w:bCs/>
          <w:iCs/>
          <w:color w:val="000000" w:themeColor="text1"/>
          <w:sz w:val="24"/>
          <w:szCs w:val="24"/>
          <w:lang w:val="en-US"/>
        </w:rPr>
        <w:t>Kisambwa</w:t>
      </w:r>
      <w:proofErr w:type="spellEnd"/>
      <w:r w:rsidRPr="00684360">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Tandai</w:t>
      </w:r>
      <w:proofErr w:type="spellEnd"/>
      <w:r w:rsidRPr="00684360">
        <w:rPr>
          <w:rFonts w:asciiTheme="minorHAnsi" w:hAnsiTheme="minorHAnsi" w:cs="Tahoma"/>
          <w:bCs/>
          <w:iCs/>
          <w:color w:val="000000" w:themeColor="text1"/>
          <w:sz w:val="24"/>
          <w:szCs w:val="24"/>
          <w:lang w:val="en-US"/>
        </w:rPr>
        <w:t xml:space="preserve"> </w:t>
      </w:r>
      <w:r w:rsidR="00FE623C">
        <w:rPr>
          <w:rFonts w:asciiTheme="minorHAnsi" w:hAnsiTheme="minorHAnsi" w:cs="Tahoma"/>
          <w:bCs/>
          <w:iCs/>
          <w:color w:val="000000" w:themeColor="text1"/>
          <w:sz w:val="24"/>
          <w:szCs w:val="24"/>
          <w:lang w:val="en-US"/>
        </w:rPr>
        <w:t>V</w:t>
      </w:r>
      <w:r w:rsidR="00201024" w:rsidRPr="00684360">
        <w:rPr>
          <w:rFonts w:asciiTheme="minorHAnsi" w:hAnsiTheme="minorHAnsi" w:cs="Tahoma"/>
          <w:bCs/>
          <w:iCs/>
          <w:color w:val="000000" w:themeColor="text1"/>
          <w:sz w:val="24"/>
          <w:szCs w:val="24"/>
          <w:lang w:val="en-US"/>
        </w:rPr>
        <w:t>illage at</w:t>
      </w:r>
      <w:r w:rsidR="00FE623C">
        <w:rPr>
          <w:rFonts w:asciiTheme="minorHAnsi" w:hAnsiTheme="minorHAnsi" w:cs="Tahoma"/>
          <w:bCs/>
          <w:iCs/>
          <w:color w:val="000000" w:themeColor="text1"/>
          <w:sz w:val="24"/>
          <w:szCs w:val="24"/>
          <w:lang w:val="en-US"/>
        </w:rPr>
        <w:t xml:space="preserve"> </w:t>
      </w:r>
      <w:proofErr w:type="spellStart"/>
      <w:r w:rsidR="00FE623C">
        <w:rPr>
          <w:rFonts w:asciiTheme="minorHAnsi" w:hAnsiTheme="minorHAnsi" w:cs="Tahoma"/>
          <w:bCs/>
          <w:iCs/>
          <w:color w:val="000000" w:themeColor="text1"/>
          <w:sz w:val="24"/>
          <w:szCs w:val="24"/>
          <w:lang w:val="en-US"/>
        </w:rPr>
        <w:t>Kinole</w:t>
      </w:r>
      <w:proofErr w:type="spellEnd"/>
      <w:r w:rsidR="00FE623C">
        <w:rPr>
          <w:rFonts w:asciiTheme="minorHAnsi" w:hAnsiTheme="minorHAnsi" w:cs="Tahoma"/>
          <w:bCs/>
          <w:iCs/>
          <w:color w:val="000000" w:themeColor="text1"/>
          <w:sz w:val="24"/>
          <w:szCs w:val="24"/>
          <w:lang w:val="en-US"/>
        </w:rPr>
        <w:t xml:space="preserve"> W</w:t>
      </w:r>
      <w:r w:rsidRPr="00684360">
        <w:rPr>
          <w:rFonts w:asciiTheme="minorHAnsi" w:hAnsiTheme="minorHAnsi" w:cs="Tahoma"/>
          <w:bCs/>
          <w:iCs/>
          <w:color w:val="000000" w:themeColor="text1"/>
          <w:sz w:val="24"/>
          <w:szCs w:val="24"/>
          <w:lang w:val="en-US"/>
        </w:rPr>
        <w:t xml:space="preserve">ard </w:t>
      </w:r>
      <w:r w:rsidR="00201024" w:rsidRPr="00684360">
        <w:rPr>
          <w:rFonts w:asciiTheme="minorHAnsi" w:hAnsiTheme="minorHAnsi" w:cs="Tahoma"/>
          <w:bCs/>
          <w:iCs/>
          <w:color w:val="000000" w:themeColor="text1"/>
          <w:sz w:val="24"/>
          <w:szCs w:val="24"/>
          <w:lang w:val="en-US"/>
        </w:rPr>
        <w:t xml:space="preserve">in </w:t>
      </w:r>
      <w:proofErr w:type="spellStart"/>
      <w:r w:rsidR="00201024" w:rsidRPr="00684360">
        <w:rPr>
          <w:rFonts w:asciiTheme="minorHAnsi" w:hAnsiTheme="minorHAnsi" w:cs="Tahoma"/>
          <w:bCs/>
          <w:iCs/>
          <w:color w:val="000000" w:themeColor="text1"/>
          <w:sz w:val="24"/>
          <w:szCs w:val="24"/>
          <w:lang w:val="en-US"/>
        </w:rPr>
        <w:t>Morogoro</w:t>
      </w:r>
      <w:proofErr w:type="spellEnd"/>
      <w:r w:rsidRPr="00684360">
        <w:rPr>
          <w:rFonts w:asciiTheme="minorHAnsi" w:hAnsiTheme="minorHAnsi" w:cs="Tahoma"/>
          <w:bCs/>
          <w:iCs/>
          <w:color w:val="000000" w:themeColor="text1"/>
          <w:sz w:val="24"/>
          <w:szCs w:val="24"/>
          <w:lang w:val="en-US"/>
        </w:rPr>
        <w:t xml:space="preserve"> Municipal and </w:t>
      </w:r>
      <w:r w:rsidRPr="00684360">
        <w:rPr>
          <w:rFonts w:asciiTheme="minorHAnsi" w:hAnsiTheme="minorHAnsi" w:cs="Tahoma"/>
          <w:b/>
          <w:bCs/>
          <w:iCs/>
          <w:color w:val="000000" w:themeColor="text1"/>
          <w:sz w:val="24"/>
          <w:szCs w:val="24"/>
          <w:lang w:val="en-US"/>
        </w:rPr>
        <w:t xml:space="preserve">one (1) </w:t>
      </w:r>
      <w:r w:rsidR="00784355" w:rsidRPr="00684360">
        <w:rPr>
          <w:rFonts w:asciiTheme="minorHAnsi" w:hAnsiTheme="minorHAnsi" w:cs="Tahoma"/>
          <w:b/>
          <w:bCs/>
          <w:iCs/>
          <w:color w:val="000000" w:themeColor="text1"/>
          <w:sz w:val="24"/>
          <w:szCs w:val="24"/>
          <w:lang w:val="en-US"/>
        </w:rPr>
        <w:t>demo plot</w:t>
      </w:r>
      <w:r w:rsidRPr="00684360">
        <w:rPr>
          <w:rFonts w:asciiTheme="minorHAnsi" w:hAnsiTheme="minorHAnsi" w:cs="Tahoma"/>
          <w:bCs/>
          <w:iCs/>
          <w:color w:val="000000" w:themeColor="text1"/>
          <w:sz w:val="24"/>
          <w:szCs w:val="24"/>
          <w:lang w:val="en-US"/>
        </w:rPr>
        <w:t xml:space="preserve"> </w:t>
      </w:r>
      <w:r w:rsidR="00201024" w:rsidRPr="00684360">
        <w:rPr>
          <w:rFonts w:asciiTheme="minorHAnsi" w:hAnsiTheme="minorHAnsi" w:cs="Tahoma"/>
          <w:bCs/>
          <w:iCs/>
          <w:color w:val="000000" w:themeColor="text1"/>
          <w:sz w:val="24"/>
          <w:szCs w:val="24"/>
          <w:lang w:val="en-US"/>
        </w:rPr>
        <w:t xml:space="preserve">in </w:t>
      </w:r>
      <w:proofErr w:type="spellStart"/>
      <w:r w:rsidR="00201024" w:rsidRPr="00684360">
        <w:rPr>
          <w:rFonts w:asciiTheme="minorHAnsi" w:hAnsiTheme="minorHAnsi" w:cs="Tahoma"/>
          <w:bCs/>
          <w:iCs/>
          <w:color w:val="000000" w:themeColor="text1"/>
          <w:sz w:val="24"/>
          <w:szCs w:val="24"/>
          <w:lang w:val="en-US"/>
        </w:rPr>
        <w:t>Madeke</w:t>
      </w:r>
      <w:proofErr w:type="spellEnd"/>
      <w:r w:rsidR="00FE623C">
        <w:rPr>
          <w:rFonts w:asciiTheme="minorHAnsi" w:hAnsiTheme="minorHAnsi" w:cs="Tahoma"/>
          <w:bCs/>
          <w:iCs/>
          <w:color w:val="000000" w:themeColor="text1"/>
          <w:sz w:val="24"/>
          <w:szCs w:val="24"/>
          <w:lang w:val="en-US"/>
        </w:rPr>
        <w:t xml:space="preserve"> Village at </w:t>
      </w:r>
      <w:proofErr w:type="spellStart"/>
      <w:r w:rsidR="00FE623C">
        <w:rPr>
          <w:rFonts w:asciiTheme="minorHAnsi" w:hAnsiTheme="minorHAnsi" w:cs="Tahoma"/>
          <w:bCs/>
          <w:iCs/>
          <w:color w:val="000000" w:themeColor="text1"/>
          <w:sz w:val="24"/>
          <w:szCs w:val="24"/>
          <w:lang w:val="en-US"/>
        </w:rPr>
        <w:t>Mfriga</w:t>
      </w:r>
      <w:proofErr w:type="spellEnd"/>
      <w:r w:rsidR="00FE623C">
        <w:rPr>
          <w:rFonts w:asciiTheme="minorHAnsi" w:hAnsiTheme="minorHAnsi" w:cs="Tahoma"/>
          <w:bCs/>
          <w:iCs/>
          <w:color w:val="000000" w:themeColor="text1"/>
          <w:sz w:val="24"/>
          <w:szCs w:val="24"/>
          <w:lang w:val="en-US"/>
        </w:rPr>
        <w:t xml:space="preserve"> W</w:t>
      </w:r>
      <w:r w:rsidRPr="00684360">
        <w:rPr>
          <w:rFonts w:asciiTheme="minorHAnsi" w:hAnsiTheme="minorHAnsi" w:cs="Tahoma"/>
          <w:bCs/>
          <w:iCs/>
          <w:color w:val="000000" w:themeColor="text1"/>
          <w:sz w:val="24"/>
          <w:szCs w:val="24"/>
          <w:lang w:val="en-US"/>
        </w:rPr>
        <w:t xml:space="preserve">ard </w:t>
      </w:r>
      <w:r w:rsidR="00201024" w:rsidRPr="00684360">
        <w:rPr>
          <w:rFonts w:asciiTheme="minorHAnsi" w:hAnsiTheme="minorHAnsi" w:cs="Tahoma"/>
          <w:bCs/>
          <w:iCs/>
          <w:color w:val="000000" w:themeColor="text1"/>
          <w:sz w:val="24"/>
          <w:szCs w:val="24"/>
          <w:lang w:val="en-US"/>
        </w:rPr>
        <w:t xml:space="preserve">in </w:t>
      </w:r>
      <w:proofErr w:type="spellStart"/>
      <w:r w:rsidR="00201024" w:rsidRPr="00684360">
        <w:rPr>
          <w:rFonts w:asciiTheme="minorHAnsi" w:hAnsiTheme="minorHAnsi" w:cs="Tahoma"/>
          <w:bCs/>
          <w:iCs/>
          <w:color w:val="000000" w:themeColor="text1"/>
          <w:sz w:val="24"/>
          <w:szCs w:val="24"/>
          <w:lang w:val="en-US"/>
        </w:rPr>
        <w:t>Njombe</w:t>
      </w:r>
      <w:proofErr w:type="spellEnd"/>
      <w:r w:rsidRPr="00684360">
        <w:rPr>
          <w:rFonts w:asciiTheme="minorHAnsi" w:hAnsiTheme="minorHAnsi" w:cs="Tahoma"/>
          <w:bCs/>
          <w:iCs/>
          <w:color w:val="000000" w:themeColor="text1"/>
          <w:sz w:val="24"/>
          <w:szCs w:val="24"/>
          <w:lang w:val="en-US"/>
        </w:rPr>
        <w:t xml:space="preserve"> </w:t>
      </w:r>
      <w:r w:rsidR="00784355" w:rsidRPr="00684360">
        <w:rPr>
          <w:rFonts w:asciiTheme="minorHAnsi" w:hAnsiTheme="minorHAnsi" w:cs="Tahoma"/>
          <w:bCs/>
          <w:iCs/>
          <w:color w:val="000000" w:themeColor="text1"/>
          <w:sz w:val="24"/>
          <w:szCs w:val="24"/>
          <w:lang w:val="en-US"/>
        </w:rPr>
        <w:t>District. The</w:t>
      </w:r>
      <w:r w:rsidRPr="00684360">
        <w:rPr>
          <w:rFonts w:asciiTheme="minorHAnsi" w:hAnsiTheme="minorHAnsi" w:cs="Tahoma"/>
          <w:bCs/>
          <w:iCs/>
          <w:color w:val="000000" w:themeColor="text1"/>
          <w:sz w:val="24"/>
          <w:szCs w:val="24"/>
          <w:lang w:val="en-US"/>
        </w:rPr>
        <w:t xml:space="preserve"> aim of these </w:t>
      </w:r>
      <w:r w:rsidR="00784355" w:rsidRPr="00684360">
        <w:rPr>
          <w:rFonts w:asciiTheme="minorHAnsi" w:hAnsiTheme="minorHAnsi" w:cs="Tahoma"/>
          <w:bCs/>
          <w:iCs/>
          <w:color w:val="000000" w:themeColor="text1"/>
          <w:sz w:val="24"/>
          <w:szCs w:val="24"/>
          <w:lang w:val="en-US"/>
        </w:rPr>
        <w:t>demo plots</w:t>
      </w:r>
      <w:r w:rsidRPr="00684360">
        <w:rPr>
          <w:rFonts w:asciiTheme="minorHAnsi" w:hAnsiTheme="minorHAnsi" w:cs="Tahoma"/>
          <w:bCs/>
          <w:iCs/>
          <w:color w:val="000000" w:themeColor="text1"/>
          <w:sz w:val="24"/>
          <w:szCs w:val="24"/>
          <w:lang w:val="en-US"/>
        </w:rPr>
        <w:t xml:space="preserve"> were to showcase technologies to farmers on improved pineapple variety of MD2 produced by  the Centre  through tissue culture and</w:t>
      </w:r>
      <w:r w:rsidRPr="00684360">
        <w:rPr>
          <w:rFonts w:asciiTheme="minorHAnsi" w:hAnsiTheme="minorHAnsi" w:cs="Tahoma"/>
          <w:bCs/>
          <w:iCs/>
          <w:color w:val="000000" w:themeColor="text1"/>
          <w:sz w:val="24"/>
          <w:szCs w:val="24"/>
        </w:rPr>
        <w:t xml:space="preserve"> Good Agronomic Practices (GPAs)</w:t>
      </w:r>
      <w:r w:rsidRPr="00684360">
        <w:rPr>
          <w:rFonts w:asciiTheme="minorHAnsi" w:hAnsiTheme="minorHAnsi" w:cs="Tahoma"/>
          <w:b/>
          <w:bCs/>
          <w:iCs/>
          <w:color w:val="000000" w:themeColor="text1"/>
          <w:sz w:val="24"/>
          <w:szCs w:val="24"/>
        </w:rPr>
        <w:t xml:space="preserve"> </w:t>
      </w:r>
      <w:r w:rsidRPr="00684360">
        <w:rPr>
          <w:rFonts w:asciiTheme="minorHAnsi" w:hAnsiTheme="minorHAnsi" w:cs="Tahoma"/>
          <w:bCs/>
          <w:iCs/>
          <w:color w:val="000000" w:themeColor="text1"/>
          <w:sz w:val="24"/>
          <w:szCs w:val="24"/>
        </w:rPr>
        <w:t xml:space="preserve">which are proper nursery  </w:t>
      </w:r>
      <w:r w:rsidR="00784355" w:rsidRPr="00684360">
        <w:rPr>
          <w:rFonts w:asciiTheme="minorHAnsi" w:hAnsiTheme="minorHAnsi" w:cs="Tahoma"/>
          <w:bCs/>
          <w:iCs/>
          <w:color w:val="000000" w:themeColor="text1"/>
          <w:sz w:val="24"/>
          <w:szCs w:val="24"/>
        </w:rPr>
        <w:t>establishment, spacing</w:t>
      </w:r>
      <w:r w:rsidRPr="00684360">
        <w:rPr>
          <w:rFonts w:asciiTheme="minorHAnsi" w:hAnsiTheme="minorHAnsi" w:cs="Tahoma"/>
          <w:bCs/>
          <w:iCs/>
          <w:color w:val="000000" w:themeColor="text1"/>
          <w:sz w:val="24"/>
          <w:szCs w:val="24"/>
        </w:rPr>
        <w:t xml:space="preserve"> and proper management practices.</w:t>
      </w: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634D6" w:rsidRPr="00684360" w:rsidRDefault="00B634D6"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C41A44" w:rsidRPr="00684360" w:rsidRDefault="00C41A44" w:rsidP="00B16E20">
      <w:pPr>
        <w:pStyle w:val="ListParagraph"/>
        <w:spacing w:after="0" w:line="240" w:lineRule="auto"/>
        <w:ind w:left="0"/>
        <w:jc w:val="both"/>
        <w:rPr>
          <w:rFonts w:asciiTheme="minorHAnsi" w:hAnsiTheme="minorHAnsi" w:cs="Tahoma"/>
          <w:b/>
          <w:bCs/>
          <w:iCs/>
          <w:color w:val="000000" w:themeColor="text1"/>
          <w:sz w:val="24"/>
          <w:szCs w:val="24"/>
          <w:lang w:val="en-US"/>
        </w:rPr>
      </w:pPr>
    </w:p>
    <w:p w:rsidR="00B16E20" w:rsidRPr="00684360" w:rsidRDefault="00B16E20" w:rsidP="00B16E20">
      <w:pPr>
        <w:pStyle w:val="ListParagraph"/>
        <w:spacing w:after="0" w:line="240" w:lineRule="auto"/>
        <w:ind w:left="0"/>
        <w:jc w:val="both"/>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Demo plots established on improved Pineapple</w:t>
      </w:r>
      <w:r w:rsidR="00C41A44" w:rsidRPr="00684360">
        <w:rPr>
          <w:rFonts w:asciiTheme="minorHAnsi" w:hAnsiTheme="minorHAnsi" w:cs="Tahoma"/>
          <w:b/>
          <w:bCs/>
          <w:iCs/>
          <w:color w:val="000000" w:themeColor="text1"/>
          <w:sz w:val="24"/>
          <w:szCs w:val="24"/>
          <w:lang w:val="en-US"/>
        </w:rPr>
        <w:t xml:space="preserve"> MD2</w:t>
      </w:r>
      <w:r w:rsidRPr="00684360">
        <w:rPr>
          <w:rFonts w:asciiTheme="minorHAnsi" w:hAnsiTheme="minorHAnsi" w:cs="Tahoma"/>
          <w:b/>
          <w:bCs/>
          <w:iCs/>
          <w:color w:val="000000" w:themeColor="text1"/>
          <w:sz w:val="24"/>
          <w:szCs w:val="24"/>
          <w:lang w:val="en-US"/>
        </w:rPr>
        <w:t xml:space="preserve"> variety in different </w:t>
      </w:r>
      <w:r w:rsidR="00784355" w:rsidRPr="00684360">
        <w:rPr>
          <w:rFonts w:asciiTheme="minorHAnsi" w:hAnsiTheme="minorHAnsi" w:cs="Tahoma"/>
          <w:b/>
          <w:bCs/>
          <w:iCs/>
          <w:color w:val="000000" w:themeColor="text1"/>
          <w:sz w:val="24"/>
          <w:szCs w:val="24"/>
          <w:lang w:val="en-US"/>
        </w:rPr>
        <w:t>districts are</w:t>
      </w:r>
      <w:r w:rsidRPr="00684360">
        <w:rPr>
          <w:rFonts w:asciiTheme="minorHAnsi" w:hAnsiTheme="minorHAnsi" w:cs="Tahoma"/>
          <w:b/>
          <w:bCs/>
          <w:iCs/>
          <w:color w:val="000000" w:themeColor="text1"/>
          <w:sz w:val="24"/>
          <w:szCs w:val="24"/>
          <w:lang w:val="en-US"/>
        </w:rPr>
        <w:t xml:space="preserve"> shown on pictures below:</w:t>
      </w:r>
    </w:p>
    <w:p w:rsidR="00EA63CF" w:rsidRPr="00684360" w:rsidRDefault="00506ABF" w:rsidP="00725DB7">
      <w:pPr>
        <w:pStyle w:val="ListParagraph"/>
        <w:spacing w:after="0" w:line="240" w:lineRule="auto"/>
        <w:ind w:left="0"/>
        <w:jc w:val="both"/>
        <w:rPr>
          <w:rFonts w:asciiTheme="minorHAnsi" w:hAnsiTheme="minorHAnsi"/>
          <w:noProof/>
          <w:sz w:val="24"/>
          <w:szCs w:val="24"/>
          <w:lang w:val="en-US"/>
        </w:rPr>
      </w:pPr>
      <w:r w:rsidRPr="00684360">
        <w:rPr>
          <w:rFonts w:asciiTheme="minorHAnsi" w:hAnsiTheme="minorHAnsi"/>
          <w:noProof/>
          <w:sz w:val="24"/>
          <w:szCs w:val="24"/>
          <w:lang w:val="en-US"/>
        </w:rPr>
        <w:drawing>
          <wp:inline distT="0" distB="0" distL="0" distR="0">
            <wp:extent cx="5484935" cy="2813539"/>
            <wp:effectExtent l="19050" t="0" r="1465" b="0"/>
            <wp:docPr id="11" name="Picture 15" descr="C:\Users\DORAH\AppData\Local\Microsoft\Windows\Temporary Internet Files\Content.Word\IMG-202212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RAH\AppData\Local\Microsoft\Windows\Temporary Internet Files\Content.Word\IMG-20221230-WA0010.jpg"/>
                    <pic:cNvPicPr>
                      <a:picLocks noChangeAspect="1" noChangeArrowheads="1"/>
                    </pic:cNvPicPr>
                  </pic:nvPicPr>
                  <pic:blipFill>
                    <a:blip r:embed="rId13"/>
                    <a:srcRect/>
                    <a:stretch>
                      <a:fillRect/>
                    </a:stretch>
                  </pic:blipFill>
                  <pic:spPr bwMode="auto">
                    <a:xfrm>
                      <a:off x="0" y="0"/>
                      <a:ext cx="5486400" cy="2814290"/>
                    </a:xfrm>
                    <a:prstGeom prst="rect">
                      <a:avLst/>
                    </a:prstGeom>
                    <a:noFill/>
                    <a:ln w="9525">
                      <a:noFill/>
                      <a:miter lim="800000"/>
                      <a:headEnd/>
                      <a:tailEnd/>
                    </a:ln>
                  </pic:spPr>
                </pic:pic>
              </a:graphicData>
            </a:graphic>
          </wp:inline>
        </w:drawing>
      </w:r>
    </w:p>
    <w:p w:rsidR="00EA63CF" w:rsidRDefault="00C23D72"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r w:rsidRPr="00684360">
        <w:rPr>
          <w:rFonts w:asciiTheme="minorHAnsi" w:hAnsiTheme="minorHAnsi"/>
          <w:b/>
          <w:i/>
          <w:noProof/>
          <w:sz w:val="24"/>
          <w:szCs w:val="24"/>
          <w:lang w:val="en-US"/>
        </w:rPr>
        <w:t>Picture 5</w:t>
      </w:r>
      <w:r w:rsidR="00EA63CF" w:rsidRPr="00684360">
        <w:rPr>
          <w:rFonts w:asciiTheme="minorHAnsi" w:hAnsiTheme="minorHAnsi"/>
          <w:b/>
          <w:i/>
          <w:noProof/>
          <w:sz w:val="24"/>
          <w:szCs w:val="24"/>
          <w:lang w:val="en-US"/>
        </w:rPr>
        <w:t>:</w:t>
      </w:r>
      <w:r w:rsidR="00506ABF" w:rsidRPr="00684360">
        <w:rPr>
          <w:rFonts w:asciiTheme="minorHAnsi" w:hAnsiTheme="minorHAnsi"/>
          <w:b/>
          <w:i/>
          <w:noProof/>
          <w:sz w:val="24"/>
          <w:szCs w:val="24"/>
          <w:lang w:val="en-US"/>
        </w:rPr>
        <w:t xml:space="preserve">Farmers transplating MD2 pineapple variety </w:t>
      </w:r>
      <w:r w:rsidR="008163D0" w:rsidRPr="00684360">
        <w:rPr>
          <w:rFonts w:asciiTheme="minorHAnsi" w:hAnsiTheme="minorHAnsi"/>
          <w:b/>
          <w:i/>
          <w:noProof/>
          <w:sz w:val="24"/>
          <w:szCs w:val="24"/>
          <w:lang w:val="en-US"/>
        </w:rPr>
        <w:t>in the field</w:t>
      </w:r>
      <w:r w:rsidR="00506ABF" w:rsidRPr="00684360">
        <w:rPr>
          <w:rFonts w:asciiTheme="minorHAnsi" w:hAnsiTheme="minorHAnsi"/>
          <w:b/>
          <w:i/>
          <w:noProof/>
          <w:sz w:val="24"/>
          <w:szCs w:val="24"/>
          <w:lang w:val="en-US"/>
        </w:rPr>
        <w:t xml:space="preserve"> in</w:t>
      </w:r>
      <w:r w:rsidR="003E36D3" w:rsidRPr="00684360">
        <w:rPr>
          <w:rFonts w:asciiTheme="minorHAnsi" w:hAnsiTheme="minorHAnsi"/>
          <w:b/>
          <w:i/>
          <w:noProof/>
          <w:sz w:val="24"/>
          <w:szCs w:val="24"/>
          <w:lang w:val="en-US"/>
        </w:rPr>
        <w:t xml:space="preserve"> </w:t>
      </w:r>
      <w:proofErr w:type="spellStart"/>
      <w:r w:rsidR="00FE623C">
        <w:rPr>
          <w:rFonts w:asciiTheme="minorHAnsi" w:hAnsiTheme="minorHAnsi" w:cs="Tahoma"/>
          <w:b/>
          <w:bCs/>
          <w:i/>
          <w:iCs/>
          <w:color w:val="000000" w:themeColor="text1"/>
          <w:sz w:val="24"/>
          <w:szCs w:val="24"/>
          <w:lang w:val="en-US"/>
        </w:rPr>
        <w:t>Madeke</w:t>
      </w:r>
      <w:proofErr w:type="spellEnd"/>
      <w:r w:rsidR="00FE623C">
        <w:rPr>
          <w:rFonts w:asciiTheme="minorHAnsi" w:hAnsiTheme="minorHAnsi" w:cs="Tahoma"/>
          <w:b/>
          <w:bCs/>
          <w:i/>
          <w:iCs/>
          <w:color w:val="000000" w:themeColor="text1"/>
          <w:sz w:val="24"/>
          <w:szCs w:val="24"/>
          <w:lang w:val="en-US"/>
        </w:rPr>
        <w:t xml:space="preserve"> V</w:t>
      </w:r>
      <w:r w:rsidR="003E36D3" w:rsidRPr="00684360">
        <w:rPr>
          <w:rFonts w:asciiTheme="minorHAnsi" w:hAnsiTheme="minorHAnsi" w:cs="Tahoma"/>
          <w:b/>
          <w:bCs/>
          <w:i/>
          <w:iCs/>
          <w:color w:val="000000" w:themeColor="text1"/>
          <w:sz w:val="24"/>
          <w:szCs w:val="24"/>
          <w:lang w:val="en-US"/>
        </w:rPr>
        <w:t xml:space="preserve">illage </w:t>
      </w:r>
      <w:r w:rsidR="00FE623C">
        <w:rPr>
          <w:rFonts w:asciiTheme="minorHAnsi" w:hAnsiTheme="minorHAnsi" w:cs="Tahoma"/>
          <w:b/>
          <w:bCs/>
          <w:i/>
          <w:iCs/>
          <w:color w:val="000000" w:themeColor="text1"/>
          <w:sz w:val="24"/>
          <w:szCs w:val="24"/>
          <w:lang w:val="en-US"/>
        </w:rPr>
        <w:t xml:space="preserve">at </w:t>
      </w:r>
      <w:proofErr w:type="spellStart"/>
      <w:r w:rsidR="00FE623C">
        <w:rPr>
          <w:rFonts w:asciiTheme="minorHAnsi" w:hAnsiTheme="minorHAnsi" w:cs="Tahoma"/>
          <w:b/>
          <w:bCs/>
          <w:i/>
          <w:iCs/>
          <w:color w:val="000000" w:themeColor="text1"/>
          <w:sz w:val="24"/>
          <w:szCs w:val="24"/>
          <w:lang w:val="en-US"/>
        </w:rPr>
        <w:t>Mfriga</w:t>
      </w:r>
      <w:proofErr w:type="spellEnd"/>
      <w:r w:rsidR="00FE623C">
        <w:rPr>
          <w:rFonts w:asciiTheme="minorHAnsi" w:hAnsiTheme="minorHAnsi" w:cs="Tahoma"/>
          <w:b/>
          <w:bCs/>
          <w:i/>
          <w:iCs/>
          <w:color w:val="000000" w:themeColor="text1"/>
          <w:sz w:val="24"/>
          <w:szCs w:val="24"/>
          <w:lang w:val="en-US"/>
        </w:rPr>
        <w:t xml:space="preserve"> W</w:t>
      </w:r>
      <w:r w:rsidR="000845F1" w:rsidRPr="00684360">
        <w:rPr>
          <w:rFonts w:asciiTheme="minorHAnsi" w:hAnsiTheme="minorHAnsi" w:cs="Tahoma"/>
          <w:b/>
          <w:bCs/>
          <w:i/>
          <w:iCs/>
          <w:color w:val="000000" w:themeColor="text1"/>
          <w:sz w:val="24"/>
          <w:szCs w:val="24"/>
          <w:lang w:val="en-US"/>
        </w:rPr>
        <w:t xml:space="preserve">ard </w:t>
      </w:r>
      <w:r w:rsidR="00784355" w:rsidRPr="00684360">
        <w:rPr>
          <w:rFonts w:asciiTheme="minorHAnsi" w:hAnsiTheme="minorHAnsi" w:cs="Tahoma"/>
          <w:b/>
          <w:bCs/>
          <w:i/>
          <w:iCs/>
          <w:color w:val="000000" w:themeColor="text1"/>
          <w:sz w:val="24"/>
          <w:szCs w:val="24"/>
          <w:lang w:val="en-US"/>
        </w:rPr>
        <w:t xml:space="preserve">in </w:t>
      </w:r>
      <w:proofErr w:type="spellStart"/>
      <w:r w:rsidR="00784355" w:rsidRPr="00684360">
        <w:rPr>
          <w:rFonts w:asciiTheme="minorHAnsi" w:hAnsiTheme="minorHAnsi" w:cs="Tahoma"/>
          <w:b/>
          <w:bCs/>
          <w:i/>
          <w:iCs/>
          <w:color w:val="000000" w:themeColor="text1"/>
          <w:sz w:val="24"/>
          <w:szCs w:val="24"/>
          <w:lang w:val="en-US"/>
        </w:rPr>
        <w:t>Njombe</w:t>
      </w:r>
      <w:proofErr w:type="spellEnd"/>
      <w:r w:rsidR="000845F1" w:rsidRPr="00684360">
        <w:rPr>
          <w:rFonts w:asciiTheme="minorHAnsi" w:hAnsiTheme="minorHAnsi" w:cs="Tahoma"/>
          <w:b/>
          <w:bCs/>
          <w:i/>
          <w:iCs/>
          <w:color w:val="000000" w:themeColor="text1"/>
          <w:sz w:val="24"/>
          <w:szCs w:val="24"/>
          <w:lang w:val="en-US"/>
        </w:rPr>
        <w:t xml:space="preserve"> District</w:t>
      </w:r>
    </w:p>
    <w:p w:rsidR="00784355" w:rsidRPr="00684360" w:rsidRDefault="00784355"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506ABF" w:rsidRPr="00684360" w:rsidRDefault="00506ABF" w:rsidP="00725DB7">
      <w:pPr>
        <w:pStyle w:val="ListParagraph"/>
        <w:spacing w:after="0" w:line="240" w:lineRule="auto"/>
        <w:ind w:left="0"/>
        <w:jc w:val="both"/>
        <w:rPr>
          <w:rFonts w:asciiTheme="minorHAnsi" w:hAnsiTheme="minorHAnsi"/>
          <w:noProof/>
          <w:sz w:val="24"/>
          <w:szCs w:val="24"/>
          <w:lang w:val="en-US"/>
        </w:rPr>
      </w:pPr>
      <w:r w:rsidRPr="00684360">
        <w:rPr>
          <w:rFonts w:asciiTheme="minorHAnsi" w:hAnsiTheme="minorHAnsi" w:cs="Tahoma"/>
          <w:bCs/>
          <w:iCs/>
          <w:noProof/>
          <w:color w:val="000000" w:themeColor="text1"/>
          <w:sz w:val="24"/>
          <w:szCs w:val="24"/>
          <w:lang w:val="en-US"/>
        </w:rPr>
        <w:drawing>
          <wp:inline distT="0" distB="0" distL="0" distR="0">
            <wp:extent cx="5528896" cy="3199709"/>
            <wp:effectExtent l="19050" t="0" r="0" b="0"/>
            <wp:docPr id="16" name="Picture 2" descr="C:\Users\DORAH\AppData\Local\Microsoft\Windows\Temporary Internet Files\Content.Word\IMG-202212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AH\AppData\Local\Microsoft\Windows\Temporary Internet Files\Content.Word\IMG-20221230-WA0014.jpg"/>
                    <pic:cNvPicPr>
                      <a:picLocks noChangeAspect="1" noChangeArrowheads="1"/>
                    </pic:cNvPicPr>
                  </pic:nvPicPr>
                  <pic:blipFill>
                    <a:blip r:embed="rId14"/>
                    <a:srcRect/>
                    <a:stretch>
                      <a:fillRect/>
                    </a:stretch>
                  </pic:blipFill>
                  <pic:spPr bwMode="auto">
                    <a:xfrm>
                      <a:off x="0" y="0"/>
                      <a:ext cx="5530090" cy="3200400"/>
                    </a:xfrm>
                    <a:prstGeom prst="rect">
                      <a:avLst/>
                    </a:prstGeom>
                    <a:noFill/>
                    <a:ln w="9525">
                      <a:noFill/>
                      <a:miter lim="800000"/>
                      <a:headEnd/>
                      <a:tailEnd/>
                    </a:ln>
                  </pic:spPr>
                </pic:pic>
              </a:graphicData>
            </a:graphic>
          </wp:inline>
        </w:drawing>
      </w:r>
    </w:p>
    <w:p w:rsidR="00C0150A" w:rsidRPr="00684360" w:rsidRDefault="00E04C1E"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r w:rsidRPr="00684360">
        <w:rPr>
          <w:rFonts w:asciiTheme="minorHAnsi" w:hAnsiTheme="minorHAnsi"/>
          <w:b/>
          <w:i/>
          <w:noProof/>
          <w:sz w:val="24"/>
          <w:szCs w:val="24"/>
          <w:lang w:val="en-US"/>
        </w:rPr>
        <w:t>Picture 6</w:t>
      </w:r>
      <w:r w:rsidR="00784355" w:rsidRPr="00684360">
        <w:rPr>
          <w:rFonts w:asciiTheme="minorHAnsi" w:hAnsiTheme="minorHAnsi"/>
          <w:b/>
          <w:i/>
          <w:noProof/>
          <w:sz w:val="24"/>
          <w:szCs w:val="24"/>
          <w:lang w:val="en-US"/>
        </w:rPr>
        <w:t>:</w:t>
      </w:r>
      <w:r w:rsidR="00784355" w:rsidRPr="00684360">
        <w:rPr>
          <w:rFonts w:asciiTheme="minorHAnsi" w:hAnsiTheme="minorHAnsi" w:cs="Tahoma"/>
          <w:b/>
          <w:bCs/>
          <w:i/>
          <w:iCs/>
          <w:color w:val="000000" w:themeColor="text1"/>
          <w:sz w:val="24"/>
          <w:szCs w:val="24"/>
          <w:lang w:val="en-US"/>
        </w:rPr>
        <w:t xml:space="preserve"> Scientist</w:t>
      </w:r>
      <w:r w:rsidR="008163D0" w:rsidRPr="00684360">
        <w:rPr>
          <w:rFonts w:asciiTheme="minorHAnsi" w:hAnsiTheme="minorHAnsi" w:cs="Tahoma"/>
          <w:b/>
          <w:bCs/>
          <w:i/>
          <w:iCs/>
          <w:color w:val="000000" w:themeColor="text1"/>
          <w:sz w:val="24"/>
          <w:szCs w:val="24"/>
          <w:lang w:val="en-US"/>
        </w:rPr>
        <w:t xml:space="preserve"> from TARI </w:t>
      </w:r>
      <w:proofErr w:type="spellStart"/>
      <w:r w:rsidR="008163D0" w:rsidRPr="00684360">
        <w:rPr>
          <w:rFonts w:asciiTheme="minorHAnsi" w:hAnsiTheme="minorHAnsi" w:cs="Tahoma"/>
          <w:b/>
          <w:bCs/>
          <w:i/>
          <w:iCs/>
          <w:color w:val="000000" w:themeColor="text1"/>
          <w:sz w:val="24"/>
          <w:szCs w:val="24"/>
          <w:lang w:val="en-US"/>
        </w:rPr>
        <w:t>Mikocheni</w:t>
      </w:r>
      <w:proofErr w:type="spellEnd"/>
      <w:r w:rsidR="008163D0" w:rsidRPr="00684360">
        <w:rPr>
          <w:rFonts w:asciiTheme="minorHAnsi" w:hAnsiTheme="minorHAnsi" w:cs="Tahoma"/>
          <w:b/>
          <w:bCs/>
          <w:i/>
          <w:iCs/>
          <w:color w:val="000000" w:themeColor="text1"/>
          <w:sz w:val="24"/>
          <w:szCs w:val="24"/>
          <w:lang w:val="en-US"/>
        </w:rPr>
        <w:t>,</w:t>
      </w:r>
      <w:r w:rsidR="00784355">
        <w:rPr>
          <w:rFonts w:asciiTheme="minorHAnsi" w:hAnsiTheme="minorHAnsi" w:cs="Tahoma"/>
          <w:b/>
          <w:bCs/>
          <w:i/>
          <w:iCs/>
          <w:color w:val="000000" w:themeColor="text1"/>
          <w:sz w:val="24"/>
          <w:szCs w:val="24"/>
          <w:lang w:val="en-US"/>
        </w:rPr>
        <w:t xml:space="preserve"> </w:t>
      </w:r>
      <w:r w:rsidR="008163D0" w:rsidRPr="00684360">
        <w:rPr>
          <w:rFonts w:asciiTheme="minorHAnsi" w:hAnsiTheme="minorHAnsi" w:cs="Tahoma"/>
          <w:b/>
          <w:bCs/>
          <w:i/>
          <w:iCs/>
          <w:color w:val="000000" w:themeColor="text1"/>
          <w:sz w:val="24"/>
          <w:szCs w:val="24"/>
          <w:lang w:val="en-US"/>
        </w:rPr>
        <w:t>Agricultural Field Officers and farmers</w:t>
      </w:r>
      <w:r w:rsidR="00C41A44" w:rsidRPr="00684360">
        <w:rPr>
          <w:rFonts w:asciiTheme="minorHAnsi" w:hAnsiTheme="minorHAnsi" w:cs="Tahoma"/>
          <w:b/>
          <w:bCs/>
          <w:i/>
          <w:iCs/>
          <w:color w:val="000000" w:themeColor="text1"/>
          <w:sz w:val="24"/>
          <w:szCs w:val="24"/>
          <w:lang w:val="en-US"/>
        </w:rPr>
        <w:t xml:space="preserve"> on </w:t>
      </w:r>
      <w:r w:rsidR="000D28A6" w:rsidRPr="00684360">
        <w:rPr>
          <w:rFonts w:asciiTheme="minorHAnsi" w:hAnsiTheme="minorHAnsi" w:cs="Tahoma"/>
          <w:b/>
          <w:bCs/>
          <w:i/>
          <w:iCs/>
          <w:color w:val="000000" w:themeColor="text1"/>
          <w:sz w:val="24"/>
          <w:szCs w:val="24"/>
          <w:lang w:val="en-US"/>
        </w:rPr>
        <w:t>transplanted</w:t>
      </w:r>
      <w:r w:rsidR="00C41A44" w:rsidRPr="00684360">
        <w:rPr>
          <w:rFonts w:asciiTheme="minorHAnsi" w:hAnsiTheme="minorHAnsi" w:cs="Tahoma"/>
          <w:b/>
          <w:bCs/>
          <w:i/>
          <w:iCs/>
          <w:color w:val="000000" w:themeColor="text1"/>
          <w:sz w:val="24"/>
          <w:szCs w:val="24"/>
          <w:lang w:val="en-US"/>
        </w:rPr>
        <w:t xml:space="preserve"> P</w:t>
      </w:r>
      <w:r w:rsidR="008163D0" w:rsidRPr="00684360">
        <w:rPr>
          <w:rFonts w:asciiTheme="minorHAnsi" w:hAnsiTheme="minorHAnsi" w:cs="Tahoma"/>
          <w:b/>
          <w:bCs/>
          <w:i/>
          <w:iCs/>
          <w:color w:val="000000" w:themeColor="text1"/>
          <w:sz w:val="24"/>
          <w:szCs w:val="24"/>
          <w:lang w:val="en-US"/>
        </w:rPr>
        <w:t>ineapple</w:t>
      </w:r>
      <w:r w:rsidR="00C41A44" w:rsidRPr="00684360">
        <w:rPr>
          <w:rFonts w:asciiTheme="minorHAnsi" w:hAnsiTheme="minorHAnsi" w:cs="Tahoma"/>
          <w:b/>
          <w:bCs/>
          <w:i/>
          <w:iCs/>
          <w:color w:val="000000" w:themeColor="text1"/>
          <w:sz w:val="24"/>
          <w:szCs w:val="24"/>
          <w:lang w:val="en-US"/>
        </w:rPr>
        <w:t xml:space="preserve"> MD2 </w:t>
      </w:r>
      <w:r w:rsidR="00784355" w:rsidRPr="00684360">
        <w:rPr>
          <w:rFonts w:asciiTheme="minorHAnsi" w:hAnsiTheme="minorHAnsi" w:cs="Tahoma"/>
          <w:b/>
          <w:bCs/>
          <w:i/>
          <w:iCs/>
          <w:color w:val="000000" w:themeColor="text1"/>
          <w:sz w:val="24"/>
          <w:szCs w:val="24"/>
          <w:lang w:val="en-US"/>
        </w:rPr>
        <w:t>Demo plot</w:t>
      </w:r>
      <w:r w:rsidR="008163D0" w:rsidRPr="00684360">
        <w:rPr>
          <w:rFonts w:asciiTheme="minorHAnsi" w:hAnsiTheme="minorHAnsi" w:cs="Tahoma"/>
          <w:b/>
          <w:bCs/>
          <w:i/>
          <w:iCs/>
          <w:color w:val="000000" w:themeColor="text1"/>
          <w:sz w:val="24"/>
          <w:szCs w:val="24"/>
          <w:lang w:val="en-US"/>
        </w:rPr>
        <w:t xml:space="preserve"> </w:t>
      </w:r>
      <w:r w:rsidRPr="00684360">
        <w:rPr>
          <w:rFonts w:asciiTheme="minorHAnsi" w:hAnsiTheme="minorHAnsi"/>
          <w:b/>
          <w:i/>
          <w:noProof/>
          <w:sz w:val="24"/>
          <w:szCs w:val="24"/>
          <w:lang w:val="en-US"/>
        </w:rPr>
        <w:t xml:space="preserve">in </w:t>
      </w:r>
      <w:proofErr w:type="spellStart"/>
      <w:r w:rsidRPr="00684360">
        <w:rPr>
          <w:rFonts w:asciiTheme="minorHAnsi" w:hAnsiTheme="minorHAnsi" w:cs="Tahoma"/>
          <w:b/>
          <w:bCs/>
          <w:i/>
          <w:iCs/>
          <w:color w:val="000000" w:themeColor="text1"/>
          <w:sz w:val="24"/>
          <w:szCs w:val="24"/>
          <w:lang w:val="en-US"/>
        </w:rPr>
        <w:t>Ma</w:t>
      </w:r>
      <w:r w:rsidR="00FE623C">
        <w:rPr>
          <w:rFonts w:asciiTheme="minorHAnsi" w:hAnsiTheme="minorHAnsi" w:cs="Tahoma"/>
          <w:b/>
          <w:bCs/>
          <w:i/>
          <w:iCs/>
          <w:color w:val="000000" w:themeColor="text1"/>
          <w:sz w:val="24"/>
          <w:szCs w:val="24"/>
          <w:lang w:val="en-US"/>
        </w:rPr>
        <w:t>deke</w:t>
      </w:r>
      <w:proofErr w:type="spellEnd"/>
      <w:r w:rsidR="00FE623C">
        <w:rPr>
          <w:rFonts w:asciiTheme="minorHAnsi" w:hAnsiTheme="minorHAnsi" w:cs="Tahoma"/>
          <w:b/>
          <w:bCs/>
          <w:i/>
          <w:iCs/>
          <w:color w:val="000000" w:themeColor="text1"/>
          <w:sz w:val="24"/>
          <w:szCs w:val="24"/>
          <w:lang w:val="en-US"/>
        </w:rPr>
        <w:t xml:space="preserve"> village at </w:t>
      </w:r>
      <w:proofErr w:type="spellStart"/>
      <w:r w:rsidR="00FE623C">
        <w:rPr>
          <w:rFonts w:asciiTheme="minorHAnsi" w:hAnsiTheme="minorHAnsi" w:cs="Tahoma"/>
          <w:b/>
          <w:bCs/>
          <w:i/>
          <w:iCs/>
          <w:color w:val="000000" w:themeColor="text1"/>
          <w:sz w:val="24"/>
          <w:szCs w:val="24"/>
          <w:lang w:val="en-US"/>
        </w:rPr>
        <w:t>Mfriga</w:t>
      </w:r>
      <w:proofErr w:type="spellEnd"/>
      <w:r w:rsidR="00FE623C">
        <w:rPr>
          <w:rFonts w:asciiTheme="minorHAnsi" w:hAnsiTheme="minorHAnsi" w:cs="Tahoma"/>
          <w:b/>
          <w:bCs/>
          <w:i/>
          <w:iCs/>
          <w:color w:val="000000" w:themeColor="text1"/>
          <w:sz w:val="24"/>
          <w:szCs w:val="24"/>
          <w:lang w:val="en-US"/>
        </w:rPr>
        <w:t xml:space="preserve"> W</w:t>
      </w:r>
      <w:r w:rsidRPr="00684360">
        <w:rPr>
          <w:rFonts w:asciiTheme="minorHAnsi" w:hAnsiTheme="minorHAnsi" w:cs="Tahoma"/>
          <w:b/>
          <w:bCs/>
          <w:i/>
          <w:iCs/>
          <w:color w:val="000000" w:themeColor="text1"/>
          <w:sz w:val="24"/>
          <w:szCs w:val="24"/>
          <w:lang w:val="en-US"/>
        </w:rPr>
        <w:t xml:space="preserve">ard </w:t>
      </w:r>
      <w:r w:rsidR="00784355" w:rsidRPr="00684360">
        <w:rPr>
          <w:rFonts w:asciiTheme="minorHAnsi" w:hAnsiTheme="minorHAnsi" w:cs="Tahoma"/>
          <w:b/>
          <w:bCs/>
          <w:i/>
          <w:iCs/>
          <w:color w:val="000000" w:themeColor="text1"/>
          <w:sz w:val="24"/>
          <w:szCs w:val="24"/>
          <w:lang w:val="en-US"/>
        </w:rPr>
        <w:t xml:space="preserve">in </w:t>
      </w:r>
      <w:proofErr w:type="spellStart"/>
      <w:r w:rsidR="00784355" w:rsidRPr="00684360">
        <w:rPr>
          <w:rFonts w:asciiTheme="minorHAnsi" w:hAnsiTheme="minorHAnsi" w:cs="Tahoma"/>
          <w:b/>
          <w:bCs/>
          <w:i/>
          <w:iCs/>
          <w:color w:val="000000" w:themeColor="text1"/>
          <w:sz w:val="24"/>
          <w:szCs w:val="24"/>
          <w:lang w:val="en-US"/>
        </w:rPr>
        <w:t>Njombe</w:t>
      </w:r>
      <w:proofErr w:type="spellEnd"/>
      <w:r w:rsidRPr="00684360">
        <w:rPr>
          <w:rFonts w:asciiTheme="minorHAnsi" w:hAnsiTheme="minorHAnsi" w:cs="Tahoma"/>
          <w:b/>
          <w:bCs/>
          <w:i/>
          <w:iCs/>
          <w:color w:val="000000" w:themeColor="text1"/>
          <w:sz w:val="24"/>
          <w:szCs w:val="24"/>
          <w:lang w:val="en-US"/>
        </w:rPr>
        <w:t xml:space="preserve"> District</w:t>
      </w:r>
      <w:r w:rsidR="00506ABF" w:rsidRPr="00684360">
        <w:rPr>
          <w:rFonts w:asciiTheme="minorHAnsi" w:hAnsiTheme="minorHAnsi" w:cs="Tahoma"/>
          <w:bCs/>
          <w:iCs/>
          <w:color w:val="000000" w:themeColor="text1"/>
          <w:sz w:val="24"/>
          <w:szCs w:val="24"/>
          <w:lang w:val="en-US"/>
        </w:rPr>
        <w:br w:type="textWrapping" w:clear="all"/>
      </w:r>
    </w:p>
    <w:p w:rsidR="00827421" w:rsidRPr="00684360" w:rsidRDefault="00827421"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827421" w:rsidRPr="00684360" w:rsidRDefault="00827421"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827421" w:rsidRPr="00684360" w:rsidRDefault="00827421"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827421" w:rsidRPr="00684360" w:rsidRDefault="00827421"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827421" w:rsidRPr="00684360" w:rsidRDefault="00827421" w:rsidP="00827421">
      <w:pPr>
        <w:pStyle w:val="ListParagraph"/>
        <w:spacing w:after="0" w:line="240" w:lineRule="auto"/>
        <w:ind w:left="0"/>
        <w:jc w:val="both"/>
        <w:rPr>
          <w:rFonts w:asciiTheme="minorHAnsi" w:hAnsiTheme="minorHAnsi" w:cs="Tahoma"/>
          <w:b/>
          <w:bCs/>
          <w:i/>
          <w:iCs/>
          <w:color w:val="000000" w:themeColor="text1"/>
          <w:sz w:val="24"/>
          <w:szCs w:val="24"/>
          <w:lang w:val="en-US"/>
        </w:rPr>
      </w:pPr>
      <w:r w:rsidRPr="00684360">
        <w:rPr>
          <w:rFonts w:asciiTheme="minorHAnsi" w:hAnsiTheme="minorHAnsi" w:cs="Tahoma"/>
          <w:b/>
          <w:bCs/>
          <w:i/>
          <w:iCs/>
          <w:noProof/>
          <w:color w:val="000000" w:themeColor="text1"/>
          <w:sz w:val="24"/>
          <w:szCs w:val="24"/>
          <w:lang w:val="en-US"/>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-344170</wp:posOffset>
            </wp:positionV>
            <wp:extent cx="5396865" cy="3138805"/>
            <wp:effectExtent l="19050" t="0" r="0" b="0"/>
            <wp:wrapSquare wrapText="bothSides"/>
            <wp:docPr id="17" name="Picture 1" descr="C:\Users\DORAH\AppData\Local\Microsoft\Windows\Temporary Internet Files\Content.Word\IMG-202212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H\AppData\Local\Microsoft\Windows\Temporary Internet Files\Content.Word\IMG-20221230-WA0016.jpg"/>
                    <pic:cNvPicPr>
                      <a:picLocks noChangeAspect="1" noChangeArrowheads="1"/>
                    </pic:cNvPicPr>
                  </pic:nvPicPr>
                  <pic:blipFill>
                    <a:blip r:embed="rId15"/>
                    <a:srcRect/>
                    <a:stretch>
                      <a:fillRect/>
                    </a:stretch>
                  </pic:blipFill>
                  <pic:spPr bwMode="auto">
                    <a:xfrm>
                      <a:off x="0" y="0"/>
                      <a:ext cx="5396865" cy="3138805"/>
                    </a:xfrm>
                    <a:prstGeom prst="rect">
                      <a:avLst/>
                    </a:prstGeom>
                    <a:noFill/>
                    <a:ln w="9525">
                      <a:noFill/>
                      <a:miter lim="800000"/>
                      <a:headEnd/>
                      <a:tailEnd/>
                    </a:ln>
                  </pic:spPr>
                </pic:pic>
              </a:graphicData>
            </a:graphic>
          </wp:anchor>
        </w:drawing>
      </w:r>
      <w:r w:rsidRPr="00684360">
        <w:rPr>
          <w:rFonts w:asciiTheme="minorHAnsi" w:hAnsiTheme="minorHAnsi" w:cs="Tahoma"/>
          <w:b/>
          <w:bCs/>
          <w:i/>
          <w:iCs/>
          <w:color w:val="000000" w:themeColor="text1"/>
          <w:sz w:val="24"/>
          <w:szCs w:val="24"/>
          <w:lang w:val="en-US"/>
        </w:rPr>
        <w:t>Pic</w:t>
      </w:r>
      <w:r w:rsidR="0061141E" w:rsidRPr="00684360">
        <w:rPr>
          <w:rFonts w:asciiTheme="minorHAnsi" w:hAnsiTheme="minorHAnsi" w:cs="Tahoma"/>
          <w:b/>
          <w:bCs/>
          <w:i/>
          <w:iCs/>
          <w:color w:val="000000" w:themeColor="text1"/>
          <w:sz w:val="24"/>
          <w:szCs w:val="24"/>
          <w:lang w:val="en-US"/>
        </w:rPr>
        <w:t>ture 7</w:t>
      </w:r>
      <w:r w:rsidR="00784355" w:rsidRPr="00684360">
        <w:rPr>
          <w:rFonts w:asciiTheme="minorHAnsi" w:hAnsiTheme="minorHAnsi" w:cs="Tahoma"/>
          <w:b/>
          <w:bCs/>
          <w:i/>
          <w:iCs/>
          <w:color w:val="000000" w:themeColor="text1"/>
          <w:sz w:val="24"/>
          <w:szCs w:val="24"/>
          <w:lang w:val="en-US"/>
        </w:rPr>
        <w:t>: Project</w:t>
      </w:r>
      <w:r w:rsidR="0061141E" w:rsidRPr="00684360">
        <w:rPr>
          <w:rFonts w:asciiTheme="minorHAnsi" w:hAnsiTheme="minorHAnsi" w:cs="Tahoma"/>
          <w:b/>
          <w:bCs/>
          <w:i/>
          <w:iCs/>
          <w:color w:val="000000" w:themeColor="text1"/>
          <w:sz w:val="24"/>
          <w:szCs w:val="24"/>
          <w:lang w:val="en-US"/>
        </w:rPr>
        <w:t xml:space="preserve"> Manager third from</w:t>
      </w:r>
      <w:r w:rsidRPr="00684360">
        <w:rPr>
          <w:rFonts w:asciiTheme="minorHAnsi" w:hAnsiTheme="minorHAnsi" w:cs="Tahoma"/>
          <w:b/>
          <w:bCs/>
          <w:i/>
          <w:iCs/>
          <w:color w:val="000000" w:themeColor="text1"/>
          <w:sz w:val="24"/>
          <w:szCs w:val="24"/>
          <w:lang w:val="en-US"/>
        </w:rPr>
        <w:t xml:space="preserve"> right</w:t>
      </w:r>
      <w:r w:rsidR="0061141E" w:rsidRPr="00684360">
        <w:rPr>
          <w:rFonts w:asciiTheme="minorHAnsi" w:hAnsiTheme="minorHAnsi" w:cs="Tahoma"/>
          <w:b/>
          <w:bCs/>
          <w:i/>
          <w:iCs/>
          <w:color w:val="000000" w:themeColor="text1"/>
          <w:sz w:val="24"/>
          <w:szCs w:val="24"/>
          <w:lang w:val="en-US"/>
        </w:rPr>
        <w:t>,</w:t>
      </w:r>
      <w:r w:rsidR="00784355">
        <w:rPr>
          <w:rFonts w:asciiTheme="minorHAnsi" w:hAnsiTheme="minorHAnsi" w:cs="Tahoma"/>
          <w:b/>
          <w:bCs/>
          <w:i/>
          <w:iCs/>
          <w:color w:val="000000" w:themeColor="text1"/>
          <w:sz w:val="24"/>
          <w:szCs w:val="24"/>
          <w:lang w:val="en-US"/>
        </w:rPr>
        <w:t xml:space="preserve"> Dr.</w:t>
      </w:r>
      <w:r w:rsidRPr="00684360">
        <w:rPr>
          <w:rFonts w:asciiTheme="minorHAnsi" w:hAnsiTheme="minorHAnsi" w:cs="Tahoma"/>
          <w:b/>
          <w:bCs/>
          <w:i/>
          <w:iCs/>
          <w:color w:val="000000" w:themeColor="text1"/>
          <w:sz w:val="24"/>
          <w:szCs w:val="24"/>
          <w:lang w:val="en-US"/>
        </w:rPr>
        <w:t xml:space="preserve"> Happiness </w:t>
      </w:r>
      <w:proofErr w:type="spellStart"/>
      <w:r w:rsidRPr="00684360">
        <w:rPr>
          <w:rFonts w:asciiTheme="minorHAnsi" w:hAnsiTheme="minorHAnsi" w:cs="Tahoma"/>
          <w:b/>
          <w:bCs/>
          <w:i/>
          <w:iCs/>
          <w:color w:val="000000" w:themeColor="text1"/>
          <w:sz w:val="24"/>
          <w:szCs w:val="24"/>
          <w:lang w:val="en-US"/>
        </w:rPr>
        <w:t>Mollel</w:t>
      </w:r>
      <w:proofErr w:type="spellEnd"/>
      <w:r w:rsidRPr="00684360">
        <w:rPr>
          <w:rFonts w:asciiTheme="minorHAnsi" w:hAnsiTheme="minorHAnsi" w:cs="Tahoma"/>
          <w:b/>
          <w:bCs/>
          <w:i/>
          <w:iCs/>
          <w:color w:val="000000" w:themeColor="text1"/>
          <w:sz w:val="24"/>
          <w:szCs w:val="24"/>
          <w:lang w:val="en-US"/>
        </w:rPr>
        <w:t>,</w:t>
      </w:r>
      <w:r w:rsidR="00784355">
        <w:rPr>
          <w:rFonts w:asciiTheme="minorHAnsi" w:hAnsiTheme="minorHAnsi" w:cs="Tahoma"/>
          <w:b/>
          <w:bCs/>
          <w:i/>
          <w:iCs/>
          <w:color w:val="000000" w:themeColor="text1"/>
          <w:sz w:val="24"/>
          <w:szCs w:val="24"/>
          <w:lang w:val="en-US"/>
        </w:rPr>
        <w:t xml:space="preserve"> </w:t>
      </w:r>
      <w:r w:rsidRPr="00684360">
        <w:rPr>
          <w:rFonts w:asciiTheme="minorHAnsi" w:hAnsiTheme="minorHAnsi"/>
          <w:b/>
          <w:i/>
          <w:noProof/>
          <w:sz w:val="24"/>
          <w:szCs w:val="24"/>
          <w:lang w:val="en-US"/>
        </w:rPr>
        <w:t xml:space="preserve">Agricultural Officer fourth from right </w:t>
      </w:r>
      <w:r w:rsidR="0061141E" w:rsidRPr="00684360">
        <w:rPr>
          <w:rFonts w:asciiTheme="minorHAnsi" w:hAnsiTheme="minorHAnsi" w:cs="Tahoma"/>
          <w:b/>
          <w:bCs/>
          <w:i/>
          <w:iCs/>
          <w:color w:val="000000" w:themeColor="text1"/>
          <w:sz w:val="24"/>
          <w:szCs w:val="24"/>
          <w:lang w:val="en-US"/>
        </w:rPr>
        <w:t xml:space="preserve">to together with farmers on </w:t>
      </w:r>
      <w:r w:rsidR="00784355" w:rsidRPr="00684360">
        <w:rPr>
          <w:rFonts w:asciiTheme="minorHAnsi" w:hAnsiTheme="minorHAnsi" w:cs="Tahoma"/>
          <w:b/>
          <w:bCs/>
          <w:i/>
          <w:iCs/>
          <w:color w:val="000000" w:themeColor="text1"/>
          <w:sz w:val="24"/>
          <w:szCs w:val="24"/>
          <w:lang w:val="en-US"/>
        </w:rPr>
        <w:t>the transplanted</w:t>
      </w:r>
      <w:r w:rsidR="0061141E" w:rsidRPr="00684360">
        <w:rPr>
          <w:rFonts w:asciiTheme="minorHAnsi" w:hAnsiTheme="minorHAnsi" w:cs="Tahoma"/>
          <w:b/>
          <w:bCs/>
          <w:i/>
          <w:iCs/>
          <w:color w:val="000000" w:themeColor="text1"/>
          <w:sz w:val="24"/>
          <w:szCs w:val="24"/>
          <w:lang w:val="en-US"/>
        </w:rPr>
        <w:t xml:space="preserve"> P</w:t>
      </w:r>
      <w:r w:rsidRPr="00684360">
        <w:rPr>
          <w:rFonts w:asciiTheme="minorHAnsi" w:hAnsiTheme="minorHAnsi" w:cs="Tahoma"/>
          <w:b/>
          <w:bCs/>
          <w:i/>
          <w:iCs/>
          <w:color w:val="000000" w:themeColor="text1"/>
          <w:sz w:val="24"/>
          <w:szCs w:val="24"/>
          <w:lang w:val="en-US"/>
        </w:rPr>
        <w:t>ineapple MD2</w:t>
      </w:r>
      <w:r w:rsidR="0061141E" w:rsidRPr="00684360">
        <w:rPr>
          <w:rFonts w:asciiTheme="minorHAnsi" w:hAnsiTheme="minorHAnsi" w:cs="Tahoma"/>
          <w:b/>
          <w:bCs/>
          <w:i/>
          <w:iCs/>
          <w:color w:val="000000" w:themeColor="text1"/>
          <w:sz w:val="24"/>
          <w:szCs w:val="24"/>
          <w:lang w:val="en-US"/>
        </w:rPr>
        <w:t xml:space="preserve"> variety </w:t>
      </w:r>
      <w:r w:rsidR="00784355" w:rsidRPr="00684360">
        <w:rPr>
          <w:rFonts w:asciiTheme="minorHAnsi" w:hAnsiTheme="minorHAnsi" w:cs="Tahoma"/>
          <w:b/>
          <w:bCs/>
          <w:i/>
          <w:iCs/>
          <w:color w:val="000000" w:themeColor="text1"/>
          <w:sz w:val="24"/>
          <w:szCs w:val="24"/>
          <w:lang w:val="en-US"/>
        </w:rPr>
        <w:t>demo plot</w:t>
      </w:r>
      <w:r w:rsidR="0061141E" w:rsidRPr="00684360">
        <w:rPr>
          <w:rFonts w:asciiTheme="minorHAnsi" w:hAnsiTheme="minorHAnsi" w:cs="Tahoma"/>
          <w:b/>
          <w:bCs/>
          <w:i/>
          <w:iCs/>
          <w:color w:val="000000" w:themeColor="text1"/>
          <w:sz w:val="24"/>
          <w:szCs w:val="24"/>
          <w:lang w:val="en-US"/>
        </w:rPr>
        <w:t xml:space="preserve"> i</w:t>
      </w:r>
      <w:r w:rsidRPr="00684360">
        <w:rPr>
          <w:rFonts w:asciiTheme="minorHAnsi" w:hAnsiTheme="minorHAnsi" w:cs="Tahoma"/>
          <w:b/>
          <w:bCs/>
          <w:i/>
          <w:iCs/>
          <w:color w:val="000000" w:themeColor="text1"/>
          <w:sz w:val="24"/>
          <w:szCs w:val="24"/>
          <w:lang w:val="en-US"/>
        </w:rPr>
        <w:t xml:space="preserve">n </w:t>
      </w:r>
      <w:proofErr w:type="spellStart"/>
      <w:r w:rsidRPr="00684360">
        <w:rPr>
          <w:rFonts w:asciiTheme="minorHAnsi" w:hAnsiTheme="minorHAnsi" w:cs="Tahoma"/>
          <w:b/>
          <w:bCs/>
          <w:i/>
          <w:iCs/>
          <w:color w:val="000000" w:themeColor="text1"/>
          <w:sz w:val="24"/>
          <w:szCs w:val="24"/>
          <w:lang w:val="en-US"/>
        </w:rPr>
        <w:t>Kisa</w:t>
      </w:r>
      <w:r w:rsidR="00784355">
        <w:rPr>
          <w:rFonts w:asciiTheme="minorHAnsi" w:hAnsiTheme="minorHAnsi" w:cs="Tahoma"/>
          <w:b/>
          <w:bCs/>
          <w:i/>
          <w:iCs/>
          <w:color w:val="000000" w:themeColor="text1"/>
          <w:sz w:val="24"/>
          <w:szCs w:val="24"/>
          <w:lang w:val="en-US"/>
        </w:rPr>
        <w:t>mbwa</w:t>
      </w:r>
      <w:proofErr w:type="spellEnd"/>
      <w:r w:rsidR="00784355">
        <w:rPr>
          <w:rFonts w:asciiTheme="minorHAnsi" w:hAnsiTheme="minorHAnsi" w:cs="Tahoma"/>
          <w:b/>
          <w:bCs/>
          <w:i/>
          <w:iCs/>
          <w:color w:val="000000" w:themeColor="text1"/>
          <w:sz w:val="24"/>
          <w:szCs w:val="24"/>
          <w:lang w:val="en-US"/>
        </w:rPr>
        <w:t xml:space="preserve"> </w:t>
      </w:r>
      <w:proofErr w:type="spellStart"/>
      <w:r w:rsidR="00784355">
        <w:rPr>
          <w:rFonts w:asciiTheme="minorHAnsi" w:hAnsiTheme="minorHAnsi" w:cs="Tahoma"/>
          <w:b/>
          <w:bCs/>
          <w:i/>
          <w:iCs/>
          <w:color w:val="000000" w:themeColor="text1"/>
          <w:sz w:val="24"/>
          <w:szCs w:val="24"/>
          <w:lang w:val="en-US"/>
        </w:rPr>
        <w:t>Tandai</w:t>
      </w:r>
      <w:proofErr w:type="spellEnd"/>
      <w:r w:rsidR="00784355">
        <w:rPr>
          <w:rFonts w:asciiTheme="minorHAnsi" w:hAnsiTheme="minorHAnsi" w:cs="Tahoma"/>
          <w:b/>
          <w:bCs/>
          <w:i/>
          <w:iCs/>
          <w:color w:val="000000" w:themeColor="text1"/>
          <w:sz w:val="24"/>
          <w:szCs w:val="24"/>
          <w:lang w:val="en-US"/>
        </w:rPr>
        <w:t xml:space="preserve"> village at </w:t>
      </w:r>
      <w:proofErr w:type="spellStart"/>
      <w:r w:rsidR="00784355">
        <w:rPr>
          <w:rFonts w:asciiTheme="minorHAnsi" w:hAnsiTheme="minorHAnsi" w:cs="Tahoma"/>
          <w:b/>
          <w:bCs/>
          <w:i/>
          <w:iCs/>
          <w:color w:val="000000" w:themeColor="text1"/>
          <w:sz w:val="24"/>
          <w:szCs w:val="24"/>
          <w:lang w:val="en-US"/>
        </w:rPr>
        <w:t>Kinole</w:t>
      </w:r>
      <w:proofErr w:type="spellEnd"/>
      <w:r w:rsidR="00784355">
        <w:rPr>
          <w:rFonts w:asciiTheme="minorHAnsi" w:hAnsiTheme="minorHAnsi" w:cs="Tahoma"/>
          <w:b/>
          <w:bCs/>
          <w:i/>
          <w:iCs/>
          <w:color w:val="000000" w:themeColor="text1"/>
          <w:sz w:val="24"/>
          <w:szCs w:val="24"/>
          <w:lang w:val="en-US"/>
        </w:rPr>
        <w:t xml:space="preserve"> W</w:t>
      </w:r>
      <w:r w:rsidRPr="00684360">
        <w:rPr>
          <w:rFonts w:asciiTheme="minorHAnsi" w:hAnsiTheme="minorHAnsi" w:cs="Tahoma"/>
          <w:b/>
          <w:bCs/>
          <w:i/>
          <w:iCs/>
          <w:color w:val="000000" w:themeColor="text1"/>
          <w:sz w:val="24"/>
          <w:szCs w:val="24"/>
          <w:lang w:val="en-US"/>
        </w:rPr>
        <w:t xml:space="preserve">ard </w:t>
      </w:r>
      <w:r w:rsidR="00784355" w:rsidRPr="00684360">
        <w:rPr>
          <w:rFonts w:asciiTheme="minorHAnsi" w:hAnsiTheme="minorHAnsi" w:cs="Tahoma"/>
          <w:b/>
          <w:bCs/>
          <w:i/>
          <w:iCs/>
          <w:color w:val="000000" w:themeColor="text1"/>
          <w:sz w:val="24"/>
          <w:szCs w:val="24"/>
          <w:lang w:val="en-US"/>
        </w:rPr>
        <w:t xml:space="preserve">in </w:t>
      </w:r>
      <w:proofErr w:type="spellStart"/>
      <w:r w:rsidR="00784355" w:rsidRPr="00684360">
        <w:rPr>
          <w:rFonts w:asciiTheme="minorHAnsi" w:hAnsiTheme="minorHAnsi" w:cs="Tahoma"/>
          <w:b/>
          <w:bCs/>
          <w:i/>
          <w:iCs/>
          <w:color w:val="000000" w:themeColor="text1"/>
          <w:sz w:val="24"/>
          <w:szCs w:val="24"/>
          <w:lang w:val="en-US"/>
        </w:rPr>
        <w:t>Morogoro</w:t>
      </w:r>
      <w:proofErr w:type="spellEnd"/>
      <w:r w:rsidRPr="00684360">
        <w:rPr>
          <w:rFonts w:asciiTheme="minorHAnsi" w:hAnsiTheme="minorHAnsi" w:cs="Tahoma"/>
          <w:b/>
          <w:bCs/>
          <w:i/>
          <w:iCs/>
          <w:color w:val="000000" w:themeColor="text1"/>
          <w:sz w:val="24"/>
          <w:szCs w:val="24"/>
          <w:lang w:val="en-US"/>
        </w:rPr>
        <w:t xml:space="preserve"> Municipal. </w:t>
      </w:r>
    </w:p>
    <w:p w:rsidR="008163D0" w:rsidRPr="00684360" w:rsidRDefault="008163D0"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8163D0" w:rsidRPr="00684360" w:rsidRDefault="008163D0"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8163D0" w:rsidRPr="00684360" w:rsidRDefault="008163D0"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r w:rsidRPr="00684360">
        <w:rPr>
          <w:rFonts w:asciiTheme="minorHAnsi" w:hAnsiTheme="minorHAnsi" w:cs="Tahoma"/>
          <w:b/>
          <w:bCs/>
          <w:i/>
          <w:iCs/>
          <w:noProof/>
          <w:color w:val="000000" w:themeColor="text1"/>
          <w:sz w:val="24"/>
          <w:szCs w:val="24"/>
          <w:lang w:val="en-US"/>
        </w:rPr>
        <w:drawing>
          <wp:inline distT="0" distB="0" distL="0" distR="0">
            <wp:extent cx="5728579" cy="2649689"/>
            <wp:effectExtent l="19050" t="0" r="5471" b="0"/>
            <wp:docPr id="9" name="Picture 18" descr="C:\Users\DORAH\AppData\Local\Microsoft\Windows\Temporary Internet Files\Content.Word\IMG-20221230-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RAH\AppData\Local\Microsoft\Windows\Temporary Internet Files\Content.Word\IMG-20221230-WA0115.jpg"/>
                    <pic:cNvPicPr>
                      <a:picLocks noChangeAspect="1" noChangeArrowheads="1"/>
                    </pic:cNvPicPr>
                  </pic:nvPicPr>
                  <pic:blipFill>
                    <a:blip r:embed="rId16"/>
                    <a:srcRect/>
                    <a:stretch>
                      <a:fillRect/>
                    </a:stretch>
                  </pic:blipFill>
                  <pic:spPr bwMode="auto">
                    <a:xfrm>
                      <a:off x="0" y="0"/>
                      <a:ext cx="5731510" cy="2651045"/>
                    </a:xfrm>
                    <a:prstGeom prst="rect">
                      <a:avLst/>
                    </a:prstGeom>
                    <a:noFill/>
                    <a:ln w="9525">
                      <a:noFill/>
                      <a:miter lim="800000"/>
                      <a:headEnd/>
                      <a:tailEnd/>
                    </a:ln>
                  </pic:spPr>
                </pic:pic>
              </a:graphicData>
            </a:graphic>
          </wp:inline>
        </w:drawing>
      </w:r>
    </w:p>
    <w:p w:rsidR="001C6C8B" w:rsidRPr="00684360" w:rsidRDefault="00827421" w:rsidP="001C6C8B">
      <w:pPr>
        <w:pStyle w:val="ListParagraph"/>
        <w:spacing w:after="0" w:line="240" w:lineRule="auto"/>
        <w:ind w:left="0"/>
        <w:jc w:val="both"/>
        <w:rPr>
          <w:rFonts w:asciiTheme="minorHAnsi" w:hAnsiTheme="minorHAnsi" w:cs="Tahoma"/>
          <w:b/>
          <w:bCs/>
          <w:i/>
          <w:iCs/>
          <w:color w:val="000000" w:themeColor="text1"/>
          <w:sz w:val="24"/>
          <w:szCs w:val="24"/>
          <w:lang w:val="en-US"/>
        </w:rPr>
      </w:pPr>
      <w:r w:rsidRPr="00684360">
        <w:rPr>
          <w:rFonts w:asciiTheme="minorHAnsi" w:hAnsiTheme="minorHAnsi" w:cs="Tahoma"/>
          <w:b/>
          <w:bCs/>
          <w:i/>
          <w:iCs/>
          <w:color w:val="000000" w:themeColor="text1"/>
          <w:sz w:val="24"/>
          <w:szCs w:val="24"/>
          <w:lang w:val="en-US"/>
        </w:rPr>
        <w:t>Picture 8</w:t>
      </w:r>
      <w:r w:rsidR="001C6C8B" w:rsidRPr="00684360">
        <w:rPr>
          <w:rFonts w:asciiTheme="minorHAnsi" w:hAnsiTheme="minorHAnsi" w:cs="Tahoma"/>
          <w:b/>
          <w:bCs/>
          <w:i/>
          <w:iCs/>
          <w:color w:val="000000" w:themeColor="text1"/>
          <w:sz w:val="24"/>
          <w:szCs w:val="24"/>
          <w:lang w:val="en-US"/>
        </w:rPr>
        <w:t>: Pineapple MD2 va</w:t>
      </w:r>
      <w:r w:rsidR="00A4390C" w:rsidRPr="00684360">
        <w:rPr>
          <w:rFonts w:asciiTheme="minorHAnsi" w:hAnsiTheme="minorHAnsi" w:cs="Tahoma"/>
          <w:b/>
          <w:bCs/>
          <w:i/>
          <w:iCs/>
          <w:color w:val="000000" w:themeColor="text1"/>
          <w:sz w:val="24"/>
          <w:szCs w:val="24"/>
          <w:lang w:val="en-US"/>
        </w:rPr>
        <w:t xml:space="preserve">riety </w:t>
      </w:r>
      <w:r w:rsidR="00784355" w:rsidRPr="00684360">
        <w:rPr>
          <w:rFonts w:asciiTheme="minorHAnsi" w:hAnsiTheme="minorHAnsi" w:cs="Tahoma"/>
          <w:b/>
          <w:bCs/>
          <w:i/>
          <w:iCs/>
          <w:color w:val="000000" w:themeColor="text1"/>
          <w:sz w:val="24"/>
          <w:szCs w:val="24"/>
          <w:lang w:val="en-US"/>
        </w:rPr>
        <w:t>demo plot in</w:t>
      </w:r>
      <w:r w:rsidR="001C6C8B" w:rsidRPr="00684360">
        <w:rPr>
          <w:rFonts w:asciiTheme="minorHAnsi" w:hAnsiTheme="minorHAnsi" w:cs="Tahoma"/>
          <w:b/>
          <w:bCs/>
          <w:i/>
          <w:iCs/>
          <w:color w:val="000000" w:themeColor="text1"/>
          <w:sz w:val="24"/>
          <w:szCs w:val="24"/>
          <w:lang w:val="en-US"/>
        </w:rPr>
        <w:t xml:space="preserve"> </w:t>
      </w:r>
      <w:proofErr w:type="spellStart"/>
      <w:r w:rsidR="001C6C8B" w:rsidRPr="00684360">
        <w:rPr>
          <w:rFonts w:asciiTheme="minorHAnsi" w:hAnsiTheme="minorHAnsi" w:cs="Tahoma"/>
          <w:b/>
          <w:bCs/>
          <w:i/>
          <w:iCs/>
          <w:color w:val="000000" w:themeColor="text1"/>
          <w:sz w:val="24"/>
          <w:szCs w:val="24"/>
          <w:lang w:val="en-US"/>
        </w:rPr>
        <w:t>Kisambwa</w:t>
      </w:r>
      <w:proofErr w:type="spellEnd"/>
      <w:r w:rsidR="001C6C8B" w:rsidRPr="00684360">
        <w:rPr>
          <w:rFonts w:asciiTheme="minorHAnsi" w:hAnsiTheme="minorHAnsi" w:cs="Tahoma"/>
          <w:b/>
          <w:bCs/>
          <w:i/>
          <w:iCs/>
          <w:color w:val="000000" w:themeColor="text1"/>
          <w:sz w:val="24"/>
          <w:szCs w:val="24"/>
          <w:lang w:val="en-US"/>
        </w:rPr>
        <w:t xml:space="preserve"> </w:t>
      </w:r>
      <w:proofErr w:type="spellStart"/>
      <w:r w:rsidR="001C6C8B" w:rsidRPr="00684360">
        <w:rPr>
          <w:rFonts w:asciiTheme="minorHAnsi" w:hAnsiTheme="minorHAnsi" w:cs="Tahoma"/>
          <w:b/>
          <w:bCs/>
          <w:i/>
          <w:iCs/>
          <w:color w:val="000000" w:themeColor="text1"/>
          <w:sz w:val="24"/>
          <w:szCs w:val="24"/>
          <w:lang w:val="en-US"/>
        </w:rPr>
        <w:t>Tandai</w:t>
      </w:r>
      <w:proofErr w:type="spellEnd"/>
      <w:r w:rsidR="001C6C8B" w:rsidRPr="00684360">
        <w:rPr>
          <w:rFonts w:asciiTheme="minorHAnsi" w:hAnsiTheme="minorHAnsi" w:cs="Tahoma"/>
          <w:b/>
          <w:bCs/>
          <w:i/>
          <w:iCs/>
          <w:color w:val="000000" w:themeColor="text1"/>
          <w:sz w:val="24"/>
          <w:szCs w:val="24"/>
          <w:lang w:val="en-US"/>
        </w:rPr>
        <w:t xml:space="preserve"> </w:t>
      </w:r>
      <w:r w:rsidR="00330B7F">
        <w:rPr>
          <w:rFonts w:asciiTheme="minorHAnsi" w:hAnsiTheme="minorHAnsi" w:cs="Tahoma"/>
          <w:b/>
          <w:bCs/>
          <w:i/>
          <w:iCs/>
          <w:color w:val="000000" w:themeColor="text1"/>
          <w:sz w:val="24"/>
          <w:szCs w:val="24"/>
          <w:lang w:val="en-US"/>
        </w:rPr>
        <w:t>V</w:t>
      </w:r>
      <w:r w:rsidR="00784355" w:rsidRPr="00684360">
        <w:rPr>
          <w:rFonts w:asciiTheme="minorHAnsi" w:hAnsiTheme="minorHAnsi" w:cs="Tahoma"/>
          <w:b/>
          <w:bCs/>
          <w:i/>
          <w:iCs/>
          <w:color w:val="000000" w:themeColor="text1"/>
          <w:sz w:val="24"/>
          <w:szCs w:val="24"/>
          <w:lang w:val="en-US"/>
        </w:rPr>
        <w:t>illage at</w:t>
      </w:r>
      <w:r w:rsidR="00330B7F">
        <w:rPr>
          <w:rFonts w:asciiTheme="minorHAnsi" w:hAnsiTheme="minorHAnsi" w:cs="Tahoma"/>
          <w:b/>
          <w:bCs/>
          <w:i/>
          <w:iCs/>
          <w:color w:val="000000" w:themeColor="text1"/>
          <w:sz w:val="24"/>
          <w:szCs w:val="24"/>
          <w:lang w:val="en-US"/>
        </w:rPr>
        <w:t xml:space="preserve"> </w:t>
      </w:r>
      <w:proofErr w:type="spellStart"/>
      <w:r w:rsidR="00330B7F">
        <w:rPr>
          <w:rFonts w:asciiTheme="minorHAnsi" w:hAnsiTheme="minorHAnsi" w:cs="Tahoma"/>
          <w:b/>
          <w:bCs/>
          <w:i/>
          <w:iCs/>
          <w:color w:val="000000" w:themeColor="text1"/>
          <w:sz w:val="24"/>
          <w:szCs w:val="24"/>
          <w:lang w:val="en-US"/>
        </w:rPr>
        <w:t>Kinole</w:t>
      </w:r>
      <w:proofErr w:type="spellEnd"/>
      <w:r w:rsidR="00330B7F">
        <w:rPr>
          <w:rFonts w:asciiTheme="minorHAnsi" w:hAnsiTheme="minorHAnsi" w:cs="Tahoma"/>
          <w:b/>
          <w:bCs/>
          <w:i/>
          <w:iCs/>
          <w:color w:val="000000" w:themeColor="text1"/>
          <w:sz w:val="24"/>
          <w:szCs w:val="24"/>
          <w:lang w:val="en-US"/>
        </w:rPr>
        <w:t xml:space="preserve"> W</w:t>
      </w:r>
      <w:r w:rsidR="001C6C8B" w:rsidRPr="00684360">
        <w:rPr>
          <w:rFonts w:asciiTheme="minorHAnsi" w:hAnsiTheme="minorHAnsi" w:cs="Tahoma"/>
          <w:b/>
          <w:bCs/>
          <w:i/>
          <w:iCs/>
          <w:color w:val="000000" w:themeColor="text1"/>
          <w:sz w:val="24"/>
          <w:szCs w:val="24"/>
          <w:lang w:val="en-US"/>
        </w:rPr>
        <w:t xml:space="preserve">ard </w:t>
      </w:r>
      <w:r w:rsidR="00784355" w:rsidRPr="00684360">
        <w:rPr>
          <w:rFonts w:asciiTheme="minorHAnsi" w:hAnsiTheme="minorHAnsi" w:cs="Tahoma"/>
          <w:b/>
          <w:bCs/>
          <w:i/>
          <w:iCs/>
          <w:color w:val="000000" w:themeColor="text1"/>
          <w:sz w:val="24"/>
          <w:szCs w:val="24"/>
          <w:lang w:val="en-US"/>
        </w:rPr>
        <w:t xml:space="preserve">in </w:t>
      </w:r>
      <w:proofErr w:type="spellStart"/>
      <w:r w:rsidR="00784355" w:rsidRPr="00684360">
        <w:rPr>
          <w:rFonts w:asciiTheme="minorHAnsi" w:hAnsiTheme="minorHAnsi" w:cs="Tahoma"/>
          <w:b/>
          <w:bCs/>
          <w:i/>
          <w:iCs/>
          <w:color w:val="000000" w:themeColor="text1"/>
          <w:sz w:val="24"/>
          <w:szCs w:val="24"/>
          <w:lang w:val="en-US"/>
        </w:rPr>
        <w:t>Morogoro</w:t>
      </w:r>
      <w:proofErr w:type="spellEnd"/>
      <w:r w:rsidRPr="00684360">
        <w:rPr>
          <w:rFonts w:asciiTheme="minorHAnsi" w:hAnsiTheme="minorHAnsi" w:cs="Tahoma"/>
          <w:b/>
          <w:bCs/>
          <w:i/>
          <w:iCs/>
          <w:color w:val="000000" w:themeColor="text1"/>
          <w:sz w:val="24"/>
          <w:szCs w:val="24"/>
          <w:lang w:val="en-US"/>
        </w:rPr>
        <w:t xml:space="preserve"> Municipal</w:t>
      </w:r>
      <w:r w:rsidR="001C6C8B" w:rsidRPr="00684360">
        <w:rPr>
          <w:rFonts w:asciiTheme="minorHAnsi" w:hAnsiTheme="minorHAnsi" w:cs="Tahoma"/>
          <w:b/>
          <w:bCs/>
          <w:i/>
          <w:iCs/>
          <w:color w:val="000000" w:themeColor="text1"/>
          <w:sz w:val="24"/>
          <w:szCs w:val="24"/>
          <w:lang w:val="en-US"/>
        </w:rPr>
        <w:t xml:space="preserve">. </w:t>
      </w:r>
    </w:p>
    <w:p w:rsidR="008163D0" w:rsidRPr="00684360" w:rsidRDefault="008163D0" w:rsidP="00725DB7">
      <w:pPr>
        <w:pStyle w:val="ListParagraph"/>
        <w:spacing w:after="0" w:line="240" w:lineRule="auto"/>
        <w:ind w:left="0"/>
        <w:jc w:val="both"/>
        <w:rPr>
          <w:rFonts w:asciiTheme="minorHAnsi" w:hAnsiTheme="minorHAnsi" w:cs="Tahoma"/>
          <w:b/>
          <w:bCs/>
          <w:i/>
          <w:iCs/>
          <w:color w:val="000000" w:themeColor="text1"/>
          <w:sz w:val="24"/>
          <w:szCs w:val="24"/>
          <w:lang w:val="en-US"/>
        </w:rPr>
      </w:pPr>
    </w:p>
    <w:p w:rsidR="00243E58" w:rsidRPr="00684360" w:rsidRDefault="00243E58" w:rsidP="00243E58">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Cs/>
          <w:color w:val="000000" w:themeColor="text1"/>
          <w:sz w:val="24"/>
          <w:szCs w:val="24"/>
        </w:rPr>
        <w:t>2.4</w:t>
      </w:r>
      <w:r w:rsidRPr="00684360">
        <w:rPr>
          <w:rFonts w:asciiTheme="minorHAnsi" w:hAnsiTheme="minorHAnsi" w:cs="Tahoma"/>
          <w:b/>
          <w:bCs/>
          <w:iCs/>
          <w:color w:val="000000" w:themeColor="text1"/>
          <w:sz w:val="24"/>
          <w:szCs w:val="24"/>
        </w:rPr>
        <w:tab/>
        <w:t>Farmers’ Field day</w:t>
      </w:r>
      <w:r w:rsidR="00B634D6">
        <w:rPr>
          <w:rFonts w:asciiTheme="minorHAnsi" w:hAnsiTheme="minorHAnsi" w:cs="Tahoma"/>
          <w:b/>
          <w:bCs/>
          <w:iCs/>
          <w:color w:val="000000" w:themeColor="text1"/>
          <w:sz w:val="24"/>
          <w:szCs w:val="24"/>
        </w:rPr>
        <w:t xml:space="preserve"> </w:t>
      </w:r>
      <w:r w:rsidRPr="00684360">
        <w:rPr>
          <w:rFonts w:asciiTheme="minorHAnsi" w:hAnsiTheme="minorHAnsi" w:cs="Tahoma"/>
          <w:b/>
          <w:bCs/>
          <w:iCs/>
          <w:color w:val="000000" w:themeColor="text1"/>
          <w:sz w:val="24"/>
          <w:szCs w:val="24"/>
        </w:rPr>
        <w:t xml:space="preserve">executed by TARI Centre </w:t>
      </w:r>
    </w:p>
    <w:p w:rsidR="00243E58" w:rsidRPr="00684360" w:rsidRDefault="00243E58" w:rsidP="00243E58">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Cs/>
          <w:iCs/>
          <w:color w:val="000000" w:themeColor="text1"/>
          <w:sz w:val="24"/>
          <w:szCs w:val="24"/>
        </w:rPr>
        <w:t>During the reporting time the centre planned to conduct four Farmer Field Days (FFDs)</w:t>
      </w:r>
      <w:r w:rsidR="00A755A3" w:rsidRPr="00684360">
        <w:rPr>
          <w:rFonts w:asciiTheme="minorHAnsi" w:hAnsiTheme="minorHAnsi" w:cs="Tahoma"/>
          <w:bCs/>
          <w:iCs/>
          <w:color w:val="000000" w:themeColor="text1"/>
          <w:sz w:val="24"/>
          <w:szCs w:val="24"/>
        </w:rPr>
        <w:t xml:space="preserve"> but only three (FFDs) were done</w:t>
      </w:r>
      <w:r w:rsidRPr="00684360">
        <w:rPr>
          <w:rFonts w:asciiTheme="minorHAnsi" w:hAnsiTheme="minorHAnsi" w:cs="Tahoma"/>
          <w:bCs/>
          <w:iCs/>
          <w:color w:val="000000" w:themeColor="text1"/>
          <w:sz w:val="24"/>
          <w:szCs w:val="24"/>
        </w:rPr>
        <w:t xml:space="preserve"> in </w:t>
      </w:r>
      <w:r w:rsidRPr="00684360">
        <w:rPr>
          <w:rFonts w:asciiTheme="minorHAnsi" w:hAnsiTheme="minorHAnsi" w:cs="Tahoma"/>
          <w:bCs/>
          <w:iCs/>
          <w:color w:val="000000" w:themeColor="text1"/>
          <w:sz w:val="24"/>
          <w:szCs w:val="24"/>
          <w:lang w:val="en-US"/>
        </w:rPr>
        <w:t xml:space="preserve">two regions </w:t>
      </w:r>
      <w:r w:rsidRPr="00684360">
        <w:rPr>
          <w:rFonts w:asciiTheme="minorHAnsi" w:hAnsiTheme="minorHAnsi" w:cs="Tahoma"/>
          <w:b/>
          <w:bCs/>
          <w:iCs/>
          <w:color w:val="000000" w:themeColor="text1"/>
          <w:sz w:val="24"/>
          <w:szCs w:val="24"/>
          <w:lang w:val="en-US"/>
        </w:rPr>
        <w:t xml:space="preserve">Dar </w:t>
      </w:r>
      <w:proofErr w:type="spellStart"/>
      <w:r w:rsidRPr="00684360">
        <w:rPr>
          <w:rFonts w:asciiTheme="minorHAnsi" w:hAnsiTheme="minorHAnsi" w:cs="Tahoma"/>
          <w:b/>
          <w:bCs/>
          <w:iCs/>
          <w:color w:val="000000" w:themeColor="text1"/>
          <w:sz w:val="24"/>
          <w:szCs w:val="24"/>
          <w:lang w:val="en-US"/>
        </w:rPr>
        <w:t>es</w:t>
      </w:r>
      <w:proofErr w:type="spellEnd"/>
      <w:r w:rsidRPr="00684360">
        <w:rPr>
          <w:rFonts w:asciiTheme="minorHAnsi" w:hAnsiTheme="minorHAnsi" w:cs="Tahoma"/>
          <w:b/>
          <w:bCs/>
          <w:iCs/>
          <w:color w:val="000000" w:themeColor="text1"/>
          <w:sz w:val="24"/>
          <w:szCs w:val="24"/>
          <w:lang w:val="en-US"/>
        </w:rPr>
        <w:t xml:space="preserve"> Salaam </w:t>
      </w:r>
      <w:r w:rsidRPr="00684360">
        <w:rPr>
          <w:rFonts w:asciiTheme="minorHAnsi" w:hAnsiTheme="minorHAnsi" w:cs="Tahoma"/>
          <w:bCs/>
          <w:iCs/>
          <w:color w:val="000000" w:themeColor="text1"/>
          <w:sz w:val="24"/>
          <w:szCs w:val="24"/>
          <w:lang w:val="en-US"/>
        </w:rPr>
        <w:t>(</w:t>
      </w:r>
      <w:proofErr w:type="spellStart"/>
      <w:r w:rsidRPr="00684360">
        <w:rPr>
          <w:rFonts w:asciiTheme="minorHAnsi" w:hAnsiTheme="minorHAnsi" w:cs="Tahoma"/>
          <w:bCs/>
          <w:iCs/>
          <w:color w:val="000000" w:themeColor="text1"/>
          <w:sz w:val="24"/>
          <w:szCs w:val="24"/>
          <w:lang w:val="en-US"/>
        </w:rPr>
        <w:t>GezaUlole</w:t>
      </w:r>
      <w:proofErr w:type="spellEnd"/>
      <w:r w:rsidR="00A755A3" w:rsidRPr="00684360">
        <w:rPr>
          <w:rFonts w:asciiTheme="minorHAnsi" w:hAnsiTheme="minorHAnsi" w:cs="Tahoma"/>
          <w:bCs/>
          <w:iCs/>
          <w:color w:val="000000" w:themeColor="text1"/>
          <w:sz w:val="24"/>
          <w:szCs w:val="24"/>
          <w:lang w:val="en-US"/>
        </w:rPr>
        <w:t xml:space="preserve"> Village </w:t>
      </w:r>
      <w:proofErr w:type="spellStart"/>
      <w:r w:rsidR="00A755A3" w:rsidRPr="00684360">
        <w:rPr>
          <w:rFonts w:asciiTheme="minorHAnsi" w:hAnsiTheme="minorHAnsi" w:cs="Tahoma"/>
          <w:bCs/>
          <w:iCs/>
          <w:color w:val="000000" w:themeColor="text1"/>
          <w:sz w:val="24"/>
          <w:szCs w:val="24"/>
          <w:lang w:val="en-US"/>
        </w:rPr>
        <w:t>Kigamboni</w:t>
      </w:r>
      <w:proofErr w:type="spellEnd"/>
      <w:r w:rsidR="00A755A3" w:rsidRPr="00684360">
        <w:rPr>
          <w:rFonts w:asciiTheme="minorHAnsi" w:hAnsiTheme="minorHAnsi" w:cs="Tahoma"/>
          <w:bCs/>
          <w:iCs/>
          <w:color w:val="000000" w:themeColor="text1"/>
          <w:sz w:val="24"/>
          <w:szCs w:val="24"/>
          <w:lang w:val="en-US"/>
        </w:rPr>
        <w:t xml:space="preserve"> District and </w:t>
      </w:r>
      <w:proofErr w:type="spellStart"/>
      <w:r w:rsidRPr="00684360">
        <w:rPr>
          <w:rFonts w:asciiTheme="minorHAnsi" w:hAnsiTheme="minorHAnsi" w:cs="Tahoma"/>
          <w:bCs/>
          <w:iCs/>
          <w:color w:val="000000" w:themeColor="text1"/>
          <w:sz w:val="24"/>
          <w:szCs w:val="24"/>
          <w:lang w:val="en-US"/>
        </w:rPr>
        <w:t>Pugu</w:t>
      </w:r>
      <w:proofErr w:type="spellEnd"/>
      <w:r w:rsidR="00784355">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Kinyamwezi</w:t>
      </w:r>
      <w:proofErr w:type="spellEnd"/>
      <w:r w:rsidRPr="00684360">
        <w:rPr>
          <w:rFonts w:asciiTheme="minorHAnsi" w:hAnsiTheme="minorHAnsi" w:cs="Tahoma"/>
          <w:bCs/>
          <w:iCs/>
          <w:color w:val="000000" w:themeColor="text1"/>
          <w:sz w:val="24"/>
          <w:szCs w:val="24"/>
          <w:lang w:val="en-US"/>
        </w:rPr>
        <w:t xml:space="preserve"> Farmers Training Centre at</w:t>
      </w:r>
      <w:r w:rsidR="00A755A3" w:rsidRPr="00684360">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Ilala</w:t>
      </w:r>
      <w:proofErr w:type="spellEnd"/>
      <w:r w:rsidR="00A755A3" w:rsidRPr="00684360">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District and</w:t>
      </w:r>
      <w:r w:rsidR="00C23D72" w:rsidRPr="00684360">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
          <w:bCs/>
          <w:iCs/>
          <w:color w:val="000000" w:themeColor="text1"/>
          <w:sz w:val="24"/>
          <w:szCs w:val="24"/>
          <w:lang w:val="en-US"/>
        </w:rPr>
        <w:t>Pwani</w:t>
      </w:r>
      <w:proofErr w:type="spellEnd"/>
      <w:r w:rsidR="00784355">
        <w:rPr>
          <w:rFonts w:asciiTheme="minorHAnsi" w:hAnsiTheme="minorHAnsi" w:cs="Tahoma"/>
          <w:b/>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w:t>
      </w:r>
      <w:proofErr w:type="spellStart"/>
      <w:r w:rsidRPr="00684360">
        <w:rPr>
          <w:rFonts w:asciiTheme="minorHAnsi" w:hAnsiTheme="minorHAnsi" w:cs="Tahoma"/>
          <w:bCs/>
          <w:iCs/>
          <w:color w:val="000000" w:themeColor="text1"/>
          <w:sz w:val="24"/>
          <w:szCs w:val="24"/>
          <w:lang w:val="en-US"/>
        </w:rPr>
        <w:t>Kiromo</w:t>
      </w:r>
      <w:proofErr w:type="spellEnd"/>
      <w:r w:rsidRPr="00684360">
        <w:rPr>
          <w:rFonts w:asciiTheme="minorHAnsi" w:hAnsiTheme="minorHAnsi" w:cs="Tahoma"/>
          <w:bCs/>
          <w:iCs/>
          <w:color w:val="000000" w:themeColor="text1"/>
          <w:sz w:val="24"/>
          <w:szCs w:val="24"/>
          <w:lang w:val="en-US"/>
        </w:rPr>
        <w:t xml:space="preserve"> Village at </w:t>
      </w:r>
      <w:proofErr w:type="spellStart"/>
      <w:r w:rsidR="00A755A3" w:rsidRPr="00684360">
        <w:rPr>
          <w:rFonts w:asciiTheme="minorHAnsi" w:hAnsiTheme="minorHAnsi" w:cs="Tahoma"/>
          <w:bCs/>
          <w:iCs/>
          <w:color w:val="000000" w:themeColor="text1"/>
          <w:sz w:val="24"/>
          <w:szCs w:val="24"/>
          <w:lang w:val="en-US"/>
        </w:rPr>
        <w:t>Bagamoyo</w:t>
      </w:r>
      <w:proofErr w:type="spellEnd"/>
      <w:r w:rsidR="00A755A3" w:rsidRPr="00684360">
        <w:rPr>
          <w:rFonts w:asciiTheme="minorHAnsi" w:hAnsiTheme="minorHAnsi" w:cs="Tahoma"/>
          <w:bCs/>
          <w:iCs/>
          <w:color w:val="000000" w:themeColor="text1"/>
          <w:sz w:val="24"/>
          <w:szCs w:val="24"/>
          <w:lang w:val="en-US"/>
        </w:rPr>
        <w:t xml:space="preserve"> </w:t>
      </w:r>
      <w:r w:rsidR="00784355" w:rsidRPr="00684360">
        <w:rPr>
          <w:rFonts w:asciiTheme="minorHAnsi" w:hAnsiTheme="minorHAnsi" w:cs="Tahoma"/>
          <w:bCs/>
          <w:iCs/>
          <w:color w:val="000000" w:themeColor="text1"/>
          <w:sz w:val="24"/>
          <w:szCs w:val="24"/>
          <w:lang w:val="en-US"/>
        </w:rPr>
        <w:t>District. The</w:t>
      </w:r>
      <w:r w:rsidRPr="00684360">
        <w:rPr>
          <w:rFonts w:asciiTheme="minorHAnsi" w:hAnsiTheme="minorHAnsi" w:cs="Tahoma"/>
          <w:bCs/>
          <w:iCs/>
          <w:color w:val="000000" w:themeColor="text1"/>
          <w:sz w:val="24"/>
          <w:szCs w:val="24"/>
          <w:lang w:val="en-US"/>
        </w:rPr>
        <w:t xml:space="preserve"> aim of these FFDs were to showcase technologies to farmers </w:t>
      </w:r>
      <w:r w:rsidRPr="00684360">
        <w:rPr>
          <w:rFonts w:asciiTheme="minorHAnsi" w:hAnsiTheme="minorHAnsi" w:cs="Tahoma"/>
          <w:b/>
          <w:bCs/>
          <w:iCs/>
          <w:color w:val="000000" w:themeColor="text1"/>
          <w:sz w:val="24"/>
          <w:szCs w:val="24"/>
          <w:lang w:val="en-US"/>
        </w:rPr>
        <w:t>on intercropping coconuts</w:t>
      </w:r>
      <w:r w:rsidRPr="00684360">
        <w:rPr>
          <w:rFonts w:asciiTheme="minorHAnsi" w:hAnsiTheme="minorHAnsi" w:cs="Tahoma"/>
          <w:bCs/>
          <w:iCs/>
          <w:color w:val="000000" w:themeColor="text1"/>
          <w:sz w:val="24"/>
          <w:szCs w:val="24"/>
          <w:lang w:val="en-US"/>
        </w:rPr>
        <w:t xml:space="preserve"> with </w:t>
      </w:r>
      <w:r w:rsidRPr="00684360">
        <w:rPr>
          <w:rFonts w:asciiTheme="minorHAnsi" w:hAnsiTheme="minorHAnsi" w:cs="Tahoma"/>
          <w:b/>
          <w:bCs/>
          <w:iCs/>
          <w:color w:val="000000" w:themeColor="text1"/>
          <w:sz w:val="24"/>
          <w:szCs w:val="24"/>
          <w:lang w:val="en-US"/>
        </w:rPr>
        <w:t>Improved Vegetable Varieties</w:t>
      </w:r>
      <w:r w:rsidR="005C713D" w:rsidRPr="00684360">
        <w:rPr>
          <w:rFonts w:asciiTheme="minorHAnsi" w:hAnsiTheme="minorHAnsi" w:cs="Tahoma"/>
          <w:b/>
          <w:bCs/>
          <w:iCs/>
          <w:color w:val="000000" w:themeColor="text1"/>
          <w:sz w:val="24"/>
          <w:szCs w:val="24"/>
          <w:lang w:val="en-US"/>
        </w:rPr>
        <w:t>:</w:t>
      </w:r>
      <w:r w:rsidR="005C713D" w:rsidRPr="00684360">
        <w:rPr>
          <w:rFonts w:asciiTheme="minorHAnsi" w:hAnsiTheme="minorHAnsi" w:cs="Tahoma"/>
          <w:bCs/>
          <w:iCs/>
          <w:color w:val="000000" w:themeColor="text1"/>
          <w:sz w:val="24"/>
          <w:szCs w:val="24"/>
        </w:rPr>
        <w:t xml:space="preserve"> There</w:t>
      </w:r>
      <w:r w:rsidRPr="00684360">
        <w:rPr>
          <w:rFonts w:asciiTheme="minorHAnsi" w:hAnsiTheme="minorHAnsi" w:cs="Tahoma"/>
          <w:bCs/>
          <w:iCs/>
          <w:color w:val="000000" w:themeColor="text1"/>
          <w:sz w:val="24"/>
          <w:szCs w:val="24"/>
        </w:rPr>
        <w:t xml:space="preserve"> are three improved varieties of </w:t>
      </w:r>
      <w:proofErr w:type="spellStart"/>
      <w:r w:rsidRPr="00684360">
        <w:rPr>
          <w:rFonts w:asciiTheme="minorHAnsi" w:hAnsiTheme="minorHAnsi" w:cs="Tahoma"/>
          <w:bCs/>
          <w:iCs/>
          <w:color w:val="000000" w:themeColor="text1"/>
          <w:sz w:val="24"/>
          <w:szCs w:val="24"/>
        </w:rPr>
        <w:t>Amaranthus</w:t>
      </w:r>
      <w:proofErr w:type="spellEnd"/>
      <w:r w:rsidRPr="00684360">
        <w:rPr>
          <w:rFonts w:asciiTheme="minorHAnsi" w:hAnsiTheme="minorHAnsi" w:cs="Tahoma"/>
          <w:bCs/>
          <w:iCs/>
          <w:color w:val="000000" w:themeColor="text1"/>
          <w:sz w:val="24"/>
          <w:szCs w:val="24"/>
        </w:rPr>
        <w:t xml:space="preserve"> (</w:t>
      </w:r>
      <w:proofErr w:type="spellStart"/>
      <w:r w:rsidRPr="00684360">
        <w:rPr>
          <w:rFonts w:asciiTheme="minorHAnsi" w:hAnsiTheme="minorHAnsi" w:cs="Tahoma"/>
          <w:bCs/>
          <w:iCs/>
          <w:color w:val="000000" w:themeColor="text1"/>
          <w:sz w:val="24"/>
          <w:szCs w:val="24"/>
        </w:rPr>
        <w:t>Poli</w:t>
      </w:r>
      <w:proofErr w:type="spellEnd"/>
      <w:r w:rsidRPr="00684360">
        <w:rPr>
          <w:rFonts w:asciiTheme="minorHAnsi" w:hAnsiTheme="minorHAnsi" w:cs="Tahoma"/>
          <w:bCs/>
          <w:iCs/>
          <w:color w:val="000000" w:themeColor="text1"/>
          <w:sz w:val="24"/>
          <w:szCs w:val="24"/>
        </w:rPr>
        <w:t xml:space="preserve">, </w:t>
      </w:r>
      <w:proofErr w:type="spellStart"/>
      <w:r w:rsidRPr="00684360">
        <w:rPr>
          <w:rFonts w:asciiTheme="minorHAnsi" w:hAnsiTheme="minorHAnsi" w:cs="Tahoma"/>
          <w:bCs/>
          <w:iCs/>
          <w:color w:val="000000" w:themeColor="text1"/>
          <w:sz w:val="24"/>
          <w:szCs w:val="24"/>
        </w:rPr>
        <w:t>Nguruma</w:t>
      </w:r>
      <w:proofErr w:type="spellEnd"/>
      <w:r w:rsidRPr="00684360">
        <w:rPr>
          <w:rFonts w:asciiTheme="minorHAnsi" w:hAnsiTheme="minorHAnsi" w:cs="Tahoma"/>
          <w:bCs/>
          <w:iCs/>
          <w:color w:val="000000" w:themeColor="text1"/>
          <w:sz w:val="24"/>
          <w:szCs w:val="24"/>
        </w:rPr>
        <w:t xml:space="preserve"> and </w:t>
      </w:r>
      <w:proofErr w:type="spellStart"/>
      <w:r w:rsidRPr="00684360">
        <w:rPr>
          <w:rFonts w:asciiTheme="minorHAnsi" w:hAnsiTheme="minorHAnsi" w:cs="Tahoma"/>
          <w:bCs/>
          <w:iCs/>
          <w:color w:val="000000" w:themeColor="text1"/>
          <w:sz w:val="24"/>
          <w:szCs w:val="24"/>
        </w:rPr>
        <w:t>Akeri</w:t>
      </w:r>
      <w:proofErr w:type="spellEnd"/>
      <w:r w:rsidRPr="00684360">
        <w:rPr>
          <w:rFonts w:asciiTheme="minorHAnsi" w:hAnsiTheme="minorHAnsi" w:cs="Tahoma"/>
          <w:bCs/>
          <w:iCs/>
          <w:color w:val="000000" w:themeColor="text1"/>
          <w:sz w:val="24"/>
          <w:szCs w:val="24"/>
        </w:rPr>
        <w:t xml:space="preserve">), One variety of African nightshade </w:t>
      </w:r>
      <w:r w:rsidRPr="00684360">
        <w:rPr>
          <w:rFonts w:asciiTheme="minorHAnsi" w:hAnsiTheme="minorHAnsi" w:cs="Tahoma"/>
          <w:bCs/>
          <w:iCs/>
          <w:color w:val="000000" w:themeColor="text1"/>
          <w:sz w:val="24"/>
          <w:szCs w:val="24"/>
        </w:rPr>
        <w:lastRenderedPageBreak/>
        <w:t>(</w:t>
      </w:r>
      <w:proofErr w:type="spellStart"/>
      <w:r w:rsidRPr="00684360">
        <w:rPr>
          <w:rFonts w:asciiTheme="minorHAnsi" w:hAnsiTheme="minorHAnsi" w:cs="Tahoma"/>
          <w:bCs/>
          <w:iCs/>
          <w:color w:val="000000" w:themeColor="text1"/>
          <w:sz w:val="24"/>
          <w:szCs w:val="24"/>
        </w:rPr>
        <w:t>Ambureni</w:t>
      </w:r>
      <w:proofErr w:type="spellEnd"/>
      <w:r w:rsidRPr="00684360">
        <w:rPr>
          <w:rFonts w:asciiTheme="minorHAnsi" w:hAnsiTheme="minorHAnsi" w:cs="Tahoma"/>
          <w:bCs/>
          <w:iCs/>
          <w:color w:val="000000" w:themeColor="text1"/>
          <w:sz w:val="24"/>
          <w:szCs w:val="24"/>
        </w:rPr>
        <w:t>) and two varieties of African Eggplant (</w:t>
      </w:r>
      <w:proofErr w:type="spellStart"/>
      <w:r w:rsidRPr="00684360">
        <w:rPr>
          <w:rFonts w:asciiTheme="minorHAnsi" w:hAnsiTheme="minorHAnsi" w:cs="Tahoma"/>
          <w:bCs/>
          <w:iCs/>
          <w:color w:val="000000" w:themeColor="text1"/>
          <w:sz w:val="24"/>
          <w:szCs w:val="24"/>
        </w:rPr>
        <w:t>Tengeru</w:t>
      </w:r>
      <w:proofErr w:type="spellEnd"/>
      <w:r w:rsidRPr="00684360">
        <w:rPr>
          <w:rFonts w:asciiTheme="minorHAnsi" w:hAnsiTheme="minorHAnsi" w:cs="Tahoma"/>
          <w:bCs/>
          <w:iCs/>
          <w:color w:val="000000" w:themeColor="text1"/>
          <w:sz w:val="24"/>
          <w:szCs w:val="24"/>
        </w:rPr>
        <w:t xml:space="preserve"> white and DB3).  Other technologies demonstrated are: </w:t>
      </w:r>
      <w:r w:rsidRPr="00684360">
        <w:rPr>
          <w:rFonts w:asciiTheme="minorHAnsi" w:hAnsiTheme="minorHAnsi" w:cs="Tahoma"/>
          <w:b/>
          <w:bCs/>
          <w:iCs/>
          <w:color w:val="000000" w:themeColor="text1"/>
          <w:sz w:val="24"/>
          <w:szCs w:val="24"/>
        </w:rPr>
        <w:t xml:space="preserve">Good Agronomic Practices (GPAs) </w:t>
      </w:r>
      <w:r w:rsidRPr="00684360">
        <w:rPr>
          <w:rFonts w:asciiTheme="minorHAnsi" w:hAnsiTheme="minorHAnsi" w:cs="Tahoma"/>
          <w:bCs/>
          <w:iCs/>
          <w:color w:val="000000" w:themeColor="text1"/>
          <w:sz w:val="24"/>
          <w:szCs w:val="24"/>
        </w:rPr>
        <w:t>which are establishment and management of nurseries, spacing, harvesting, post-harvest methods and proper management practices.</w:t>
      </w:r>
    </w:p>
    <w:p w:rsidR="00E31B64" w:rsidRPr="00684360" w:rsidRDefault="00E31B64" w:rsidP="00E31B64">
      <w:pPr>
        <w:pStyle w:val="ListParagraph"/>
        <w:spacing w:after="0" w:line="240" w:lineRule="auto"/>
        <w:ind w:left="0"/>
        <w:jc w:val="both"/>
        <w:rPr>
          <w:rFonts w:asciiTheme="minorHAnsi" w:hAnsiTheme="minorHAnsi" w:cs="Tahoma"/>
          <w:bCs/>
          <w:iCs/>
          <w:color w:val="000000" w:themeColor="text1"/>
          <w:sz w:val="24"/>
          <w:szCs w:val="24"/>
        </w:rPr>
      </w:pPr>
    </w:p>
    <w:p w:rsidR="00E31B64" w:rsidRPr="00684360" w:rsidRDefault="00E31B64" w:rsidP="00E31B64">
      <w:pPr>
        <w:pStyle w:val="ListParagraph"/>
        <w:spacing w:after="0" w:line="240" w:lineRule="auto"/>
        <w:ind w:left="0"/>
        <w:jc w:val="both"/>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Farmers Field Days to showcase the farmers on improved vegetable varieties in different districts   are shown on pictures below:</w:t>
      </w:r>
    </w:p>
    <w:p w:rsidR="00784355" w:rsidRDefault="00E31B64" w:rsidP="00E31B64">
      <w:pPr>
        <w:pStyle w:val="ListParagraph"/>
        <w:spacing w:after="0" w:line="240" w:lineRule="auto"/>
        <w:ind w:left="0"/>
        <w:jc w:val="both"/>
        <w:rPr>
          <w:rFonts w:asciiTheme="minorHAnsi" w:hAnsiTheme="minorHAnsi" w:cs="Tahoma"/>
          <w:b/>
          <w:bCs/>
          <w:i/>
          <w:iCs/>
          <w:color w:val="000000" w:themeColor="text1"/>
          <w:sz w:val="24"/>
          <w:szCs w:val="24"/>
          <w:lang w:val="en-US"/>
        </w:rPr>
      </w:pPr>
      <w:r w:rsidRPr="00684360">
        <w:rPr>
          <w:rFonts w:asciiTheme="minorHAnsi" w:hAnsiTheme="minorHAnsi" w:cs="Tahoma"/>
          <w:bCs/>
          <w:iCs/>
          <w:noProof/>
          <w:color w:val="000000" w:themeColor="text1"/>
          <w:sz w:val="24"/>
          <w:szCs w:val="24"/>
          <w:lang w:val="en-US"/>
        </w:rPr>
        <w:drawing>
          <wp:inline distT="0" distB="0" distL="0" distR="0">
            <wp:extent cx="5728579" cy="2578338"/>
            <wp:effectExtent l="19050" t="0" r="5471" b="0"/>
            <wp:docPr id="12" name="Picture 4" descr="C:\Users\VIDAH YOSIA MAHAVA\Downloads\20221220_1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AH YOSIA MAHAVA\Downloads\20221220_102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502" cy="2581454"/>
                    </a:xfrm>
                    <a:prstGeom prst="rect">
                      <a:avLst/>
                    </a:prstGeom>
                    <a:noFill/>
                    <a:ln>
                      <a:noFill/>
                    </a:ln>
                  </pic:spPr>
                </pic:pic>
              </a:graphicData>
            </a:graphic>
          </wp:inline>
        </w:drawing>
      </w:r>
      <w:r w:rsidR="00F05398" w:rsidRPr="00684360">
        <w:rPr>
          <w:rFonts w:asciiTheme="minorHAnsi" w:hAnsiTheme="minorHAnsi" w:cs="Tahoma"/>
          <w:b/>
          <w:bCs/>
          <w:i/>
          <w:iCs/>
          <w:color w:val="000000" w:themeColor="text1"/>
          <w:sz w:val="24"/>
          <w:szCs w:val="24"/>
          <w:lang w:val="en-US"/>
        </w:rPr>
        <w:t xml:space="preserve"> </w:t>
      </w:r>
      <w:r w:rsidR="0051139A" w:rsidRPr="00684360">
        <w:rPr>
          <w:rFonts w:asciiTheme="minorHAnsi" w:hAnsiTheme="minorHAnsi" w:cs="Tahoma"/>
          <w:b/>
          <w:bCs/>
          <w:i/>
          <w:iCs/>
          <w:color w:val="000000" w:themeColor="text1"/>
          <w:sz w:val="24"/>
          <w:szCs w:val="24"/>
          <w:lang w:val="en-US"/>
        </w:rPr>
        <w:t>Picture 9</w:t>
      </w:r>
      <w:r w:rsidR="00784355" w:rsidRPr="00684360">
        <w:rPr>
          <w:rFonts w:asciiTheme="minorHAnsi" w:hAnsiTheme="minorHAnsi" w:cs="Tahoma"/>
          <w:b/>
          <w:bCs/>
          <w:i/>
          <w:iCs/>
          <w:color w:val="000000" w:themeColor="text1"/>
          <w:sz w:val="24"/>
          <w:szCs w:val="24"/>
          <w:lang w:val="en-US"/>
        </w:rPr>
        <w:t>: Farmer</w:t>
      </w:r>
      <w:r w:rsidR="003335AA" w:rsidRPr="00684360">
        <w:rPr>
          <w:rFonts w:asciiTheme="minorHAnsi" w:hAnsiTheme="minorHAnsi" w:cs="Tahoma"/>
          <w:b/>
          <w:bCs/>
          <w:i/>
          <w:iCs/>
          <w:color w:val="000000" w:themeColor="text1"/>
          <w:sz w:val="24"/>
          <w:szCs w:val="24"/>
          <w:lang w:val="en-US"/>
        </w:rPr>
        <w:t xml:space="preserve"> Field Day </w:t>
      </w:r>
      <w:proofErr w:type="spellStart"/>
      <w:r w:rsidR="003335AA" w:rsidRPr="00684360">
        <w:rPr>
          <w:rFonts w:asciiTheme="minorHAnsi" w:hAnsiTheme="minorHAnsi" w:cs="Tahoma"/>
          <w:b/>
          <w:bCs/>
          <w:i/>
          <w:iCs/>
          <w:color w:val="000000" w:themeColor="text1"/>
          <w:sz w:val="24"/>
          <w:szCs w:val="24"/>
          <w:lang w:val="en-US"/>
        </w:rPr>
        <w:t>Kiromo</w:t>
      </w:r>
      <w:proofErr w:type="spellEnd"/>
      <w:r w:rsidR="00784355">
        <w:rPr>
          <w:rFonts w:asciiTheme="minorHAnsi" w:hAnsiTheme="minorHAnsi" w:cs="Tahoma"/>
          <w:b/>
          <w:bCs/>
          <w:i/>
          <w:iCs/>
          <w:color w:val="000000" w:themeColor="text1"/>
          <w:sz w:val="24"/>
          <w:szCs w:val="24"/>
          <w:lang w:val="en-US"/>
        </w:rPr>
        <w:t xml:space="preserve"> </w:t>
      </w:r>
      <w:r w:rsidR="003335AA" w:rsidRPr="00684360">
        <w:rPr>
          <w:rFonts w:asciiTheme="minorHAnsi" w:hAnsiTheme="minorHAnsi" w:cs="Tahoma"/>
          <w:b/>
          <w:bCs/>
          <w:i/>
          <w:iCs/>
          <w:color w:val="000000" w:themeColor="text1"/>
          <w:sz w:val="24"/>
          <w:szCs w:val="24"/>
          <w:lang w:val="en-US"/>
        </w:rPr>
        <w:t xml:space="preserve">Village at </w:t>
      </w:r>
      <w:proofErr w:type="spellStart"/>
      <w:r w:rsidR="00797A5E">
        <w:rPr>
          <w:rFonts w:asciiTheme="minorHAnsi" w:hAnsiTheme="minorHAnsi" w:cs="Tahoma"/>
          <w:b/>
          <w:bCs/>
          <w:i/>
          <w:iCs/>
          <w:color w:val="000000" w:themeColor="text1"/>
          <w:sz w:val="24"/>
          <w:szCs w:val="24"/>
          <w:lang w:val="en-US"/>
        </w:rPr>
        <w:t>Bagamoyo</w:t>
      </w:r>
      <w:proofErr w:type="spellEnd"/>
      <w:r w:rsidR="00797A5E">
        <w:rPr>
          <w:rFonts w:asciiTheme="minorHAnsi" w:hAnsiTheme="minorHAnsi" w:cs="Tahoma"/>
          <w:b/>
          <w:bCs/>
          <w:i/>
          <w:iCs/>
          <w:color w:val="000000" w:themeColor="text1"/>
          <w:sz w:val="24"/>
          <w:szCs w:val="24"/>
          <w:lang w:val="en-US"/>
        </w:rPr>
        <w:t xml:space="preserve"> District o</w:t>
      </w:r>
      <w:bookmarkStart w:id="1" w:name="_GoBack"/>
      <w:bookmarkEnd w:id="1"/>
      <w:r w:rsidR="00F05398" w:rsidRPr="00684360">
        <w:rPr>
          <w:rFonts w:asciiTheme="minorHAnsi" w:hAnsiTheme="minorHAnsi" w:cs="Tahoma"/>
          <w:b/>
          <w:bCs/>
          <w:i/>
          <w:iCs/>
          <w:color w:val="000000" w:themeColor="text1"/>
          <w:sz w:val="24"/>
          <w:szCs w:val="24"/>
          <w:lang w:val="en-US"/>
        </w:rPr>
        <w:t>n 20</w:t>
      </w:r>
      <w:r w:rsidR="00F05398" w:rsidRPr="00684360">
        <w:rPr>
          <w:rFonts w:asciiTheme="minorHAnsi" w:hAnsiTheme="minorHAnsi" w:cs="Tahoma"/>
          <w:b/>
          <w:bCs/>
          <w:i/>
          <w:iCs/>
          <w:color w:val="000000" w:themeColor="text1"/>
          <w:sz w:val="24"/>
          <w:szCs w:val="24"/>
          <w:vertAlign w:val="superscript"/>
          <w:lang w:val="en-US"/>
        </w:rPr>
        <w:t>th</w:t>
      </w:r>
      <w:r w:rsidR="00F05398" w:rsidRPr="00684360">
        <w:rPr>
          <w:rFonts w:asciiTheme="minorHAnsi" w:hAnsiTheme="minorHAnsi" w:cs="Tahoma"/>
          <w:b/>
          <w:bCs/>
          <w:i/>
          <w:iCs/>
          <w:color w:val="000000" w:themeColor="text1"/>
          <w:sz w:val="24"/>
          <w:szCs w:val="24"/>
          <w:lang w:val="en-US"/>
        </w:rPr>
        <w:t xml:space="preserve"> December </w:t>
      </w:r>
      <w:r w:rsidR="00C073BF" w:rsidRPr="00684360">
        <w:rPr>
          <w:rFonts w:asciiTheme="minorHAnsi" w:hAnsiTheme="minorHAnsi" w:cs="Tahoma"/>
          <w:b/>
          <w:bCs/>
          <w:i/>
          <w:iCs/>
          <w:color w:val="000000" w:themeColor="text1"/>
          <w:sz w:val="24"/>
          <w:szCs w:val="24"/>
          <w:lang w:val="en-US"/>
        </w:rPr>
        <w:t>2022</w:t>
      </w:r>
    </w:p>
    <w:p w:rsidR="00E31B64" w:rsidRPr="00684360" w:rsidRDefault="00E31B64" w:rsidP="00E31B64">
      <w:pPr>
        <w:pStyle w:val="ListParagraph"/>
        <w:spacing w:after="0" w:line="240" w:lineRule="auto"/>
        <w:ind w:left="0"/>
        <w:jc w:val="both"/>
        <w:rPr>
          <w:rFonts w:asciiTheme="minorHAnsi" w:hAnsiTheme="minorHAnsi" w:cs="Tahoma"/>
          <w:bCs/>
          <w:iCs/>
          <w:color w:val="000000" w:themeColor="text1"/>
          <w:sz w:val="24"/>
          <w:szCs w:val="24"/>
          <w:lang w:val="en-US"/>
        </w:rPr>
      </w:pPr>
      <w:r w:rsidRPr="00684360">
        <w:rPr>
          <w:rFonts w:asciiTheme="minorHAnsi" w:hAnsiTheme="minorHAnsi" w:cs="Tahoma"/>
          <w:bCs/>
          <w:iCs/>
          <w:noProof/>
          <w:color w:val="000000" w:themeColor="text1"/>
          <w:sz w:val="24"/>
          <w:szCs w:val="24"/>
          <w:lang w:val="en-US"/>
        </w:rPr>
        <w:drawing>
          <wp:inline distT="0" distB="0" distL="0" distR="0">
            <wp:extent cx="5731510" cy="2581454"/>
            <wp:effectExtent l="19050" t="0" r="2540" b="0"/>
            <wp:docPr id="13" name="Picture 5" descr="C:\Users\VIDAH YOSIA MAHAVA\Downloads\20221220_1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AH YOSIA MAHAVA\Downloads\20221220_101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81454"/>
                    </a:xfrm>
                    <a:prstGeom prst="rect">
                      <a:avLst/>
                    </a:prstGeom>
                    <a:noFill/>
                    <a:ln>
                      <a:noFill/>
                    </a:ln>
                  </pic:spPr>
                </pic:pic>
              </a:graphicData>
            </a:graphic>
          </wp:inline>
        </w:drawing>
      </w:r>
    </w:p>
    <w:p w:rsidR="00E31B64" w:rsidRPr="00684360" w:rsidRDefault="0051139A" w:rsidP="00E31B64">
      <w:pPr>
        <w:pStyle w:val="HTMLPreformatted"/>
        <w:shd w:val="clear" w:color="auto" w:fill="F8F9FA"/>
        <w:jc w:val="both"/>
        <w:rPr>
          <w:rFonts w:asciiTheme="minorHAnsi" w:hAnsiTheme="minorHAnsi" w:cs="Tahoma"/>
          <w:b/>
          <w:bCs/>
          <w:i/>
          <w:iCs/>
          <w:color w:val="000000" w:themeColor="text1"/>
          <w:sz w:val="24"/>
          <w:szCs w:val="24"/>
          <w:lang w:val="en-US"/>
        </w:rPr>
      </w:pPr>
      <w:r w:rsidRPr="00684360">
        <w:rPr>
          <w:rFonts w:asciiTheme="minorHAnsi" w:hAnsiTheme="minorHAnsi" w:cs="Tahoma"/>
          <w:b/>
          <w:bCs/>
          <w:i/>
          <w:iCs/>
          <w:color w:val="000000" w:themeColor="text1"/>
          <w:sz w:val="24"/>
          <w:szCs w:val="24"/>
          <w:lang w:val="en-US"/>
        </w:rPr>
        <w:t>Picture 10</w:t>
      </w:r>
      <w:r w:rsidR="00E31B64" w:rsidRPr="00684360">
        <w:rPr>
          <w:rFonts w:asciiTheme="minorHAnsi" w:hAnsiTheme="minorHAnsi" w:cs="Tahoma"/>
          <w:b/>
          <w:bCs/>
          <w:i/>
          <w:iCs/>
          <w:color w:val="000000" w:themeColor="text1"/>
          <w:sz w:val="24"/>
          <w:szCs w:val="24"/>
          <w:lang w:val="en-US"/>
        </w:rPr>
        <w:t xml:space="preserve">: Scientists from TARI </w:t>
      </w:r>
      <w:proofErr w:type="spellStart"/>
      <w:r w:rsidR="00E31B64" w:rsidRPr="00684360">
        <w:rPr>
          <w:rFonts w:asciiTheme="minorHAnsi" w:hAnsiTheme="minorHAnsi" w:cs="Tahoma"/>
          <w:b/>
          <w:bCs/>
          <w:i/>
          <w:iCs/>
          <w:color w:val="000000" w:themeColor="text1"/>
          <w:sz w:val="24"/>
          <w:szCs w:val="24"/>
          <w:lang w:val="en-US"/>
        </w:rPr>
        <w:t>Mikocheni</w:t>
      </w:r>
      <w:proofErr w:type="spellEnd"/>
      <w:r w:rsidR="00E31B64" w:rsidRPr="00684360">
        <w:rPr>
          <w:rFonts w:asciiTheme="minorHAnsi" w:hAnsiTheme="minorHAnsi" w:cs="Tahoma"/>
          <w:b/>
          <w:bCs/>
          <w:i/>
          <w:iCs/>
          <w:color w:val="000000" w:themeColor="text1"/>
          <w:sz w:val="24"/>
          <w:szCs w:val="24"/>
          <w:lang w:val="en-US"/>
        </w:rPr>
        <w:t xml:space="preserve">, Councilor, Agricultural Field Officers, farmers, Ward Executives, processors, journalists and other stakeholders participating in FFD at </w:t>
      </w:r>
      <w:proofErr w:type="spellStart"/>
      <w:r w:rsidR="00E31B64" w:rsidRPr="00684360">
        <w:rPr>
          <w:rFonts w:asciiTheme="minorHAnsi" w:hAnsiTheme="minorHAnsi" w:cs="Tahoma"/>
          <w:b/>
          <w:bCs/>
          <w:i/>
          <w:iCs/>
          <w:color w:val="000000" w:themeColor="text1"/>
          <w:sz w:val="24"/>
          <w:szCs w:val="24"/>
          <w:lang w:val="en-US"/>
        </w:rPr>
        <w:t>Kiromo</w:t>
      </w:r>
      <w:proofErr w:type="spellEnd"/>
      <w:r w:rsidR="00E31B64" w:rsidRPr="00684360">
        <w:rPr>
          <w:rFonts w:asciiTheme="minorHAnsi" w:hAnsiTheme="minorHAnsi" w:cs="Tahoma"/>
          <w:b/>
          <w:bCs/>
          <w:i/>
          <w:iCs/>
          <w:color w:val="000000" w:themeColor="text1"/>
          <w:sz w:val="24"/>
          <w:szCs w:val="24"/>
          <w:lang w:val="en-US"/>
        </w:rPr>
        <w:t xml:space="preserve"> Village- </w:t>
      </w:r>
      <w:proofErr w:type="spellStart"/>
      <w:r w:rsidR="00E31B64" w:rsidRPr="00684360">
        <w:rPr>
          <w:rFonts w:asciiTheme="minorHAnsi" w:hAnsiTheme="minorHAnsi" w:cs="Tahoma"/>
          <w:b/>
          <w:bCs/>
          <w:i/>
          <w:iCs/>
          <w:color w:val="000000" w:themeColor="text1"/>
          <w:sz w:val="24"/>
          <w:szCs w:val="24"/>
          <w:lang w:val="en-US"/>
        </w:rPr>
        <w:t>Bagamoyo</w:t>
      </w:r>
      <w:proofErr w:type="spellEnd"/>
      <w:r w:rsidR="00E31B64" w:rsidRPr="00684360">
        <w:rPr>
          <w:rFonts w:asciiTheme="minorHAnsi" w:hAnsiTheme="minorHAnsi" w:cs="Tahoma"/>
          <w:b/>
          <w:bCs/>
          <w:i/>
          <w:iCs/>
          <w:color w:val="000000" w:themeColor="text1"/>
          <w:sz w:val="24"/>
          <w:szCs w:val="24"/>
          <w:lang w:val="en-US"/>
        </w:rPr>
        <w:t xml:space="preserve"> District</w:t>
      </w:r>
    </w:p>
    <w:p w:rsidR="00E31B64" w:rsidRPr="00684360" w:rsidRDefault="00E31B64" w:rsidP="00E31B64">
      <w:pPr>
        <w:pStyle w:val="HTMLPreformatted"/>
        <w:shd w:val="clear" w:color="auto" w:fill="F8F9FA"/>
        <w:jc w:val="both"/>
        <w:rPr>
          <w:rFonts w:asciiTheme="minorHAnsi" w:hAnsiTheme="minorHAnsi" w:cs="Tahoma"/>
          <w:b/>
          <w:bCs/>
          <w:i/>
          <w:iCs/>
          <w:color w:val="000000" w:themeColor="text1"/>
          <w:sz w:val="24"/>
          <w:szCs w:val="24"/>
          <w:lang w:val="en-US"/>
        </w:rPr>
      </w:pPr>
      <w:r w:rsidRPr="00684360">
        <w:rPr>
          <w:rFonts w:asciiTheme="minorHAnsi" w:hAnsiTheme="minorHAnsi" w:cs="Tahoma"/>
          <w:b/>
          <w:bCs/>
          <w:i/>
          <w:iCs/>
          <w:noProof/>
          <w:color w:val="000000" w:themeColor="text1"/>
          <w:sz w:val="24"/>
          <w:szCs w:val="24"/>
          <w:lang w:val="en-US"/>
        </w:rPr>
        <w:lastRenderedPageBreak/>
        <w:drawing>
          <wp:inline distT="0" distB="0" distL="0" distR="0">
            <wp:extent cx="5449765" cy="2276691"/>
            <wp:effectExtent l="19050" t="0" r="0" b="0"/>
            <wp:docPr id="14" name="Picture 2" descr="C:\Users\VIDAH YOSIA MAHAVA\Desktop\Pugu Kinyamw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AH YOSIA MAHAVA\Desktop\Pugu Kinyamwez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5849" cy="2279233"/>
                    </a:xfrm>
                    <a:prstGeom prst="rect">
                      <a:avLst/>
                    </a:prstGeom>
                    <a:noFill/>
                    <a:ln>
                      <a:noFill/>
                    </a:ln>
                  </pic:spPr>
                </pic:pic>
              </a:graphicData>
            </a:graphic>
          </wp:inline>
        </w:drawing>
      </w:r>
    </w:p>
    <w:p w:rsidR="003335AA" w:rsidRPr="00684360" w:rsidRDefault="003335AA" w:rsidP="003335AA">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
          <w:iCs/>
          <w:color w:val="000000" w:themeColor="text1"/>
          <w:sz w:val="24"/>
          <w:szCs w:val="24"/>
        </w:rPr>
        <w:t>Pictur</w:t>
      </w:r>
      <w:r w:rsidR="0051139A" w:rsidRPr="00684360">
        <w:rPr>
          <w:rFonts w:asciiTheme="minorHAnsi" w:hAnsiTheme="minorHAnsi" w:cs="Tahoma"/>
          <w:b/>
          <w:bCs/>
          <w:i/>
          <w:iCs/>
          <w:color w:val="000000" w:themeColor="text1"/>
          <w:sz w:val="24"/>
          <w:szCs w:val="24"/>
        </w:rPr>
        <w:t>e 11</w:t>
      </w:r>
      <w:r w:rsidRPr="00684360">
        <w:rPr>
          <w:rFonts w:asciiTheme="minorHAnsi" w:hAnsiTheme="minorHAnsi" w:cs="Tahoma"/>
          <w:b/>
          <w:bCs/>
          <w:i/>
          <w:iCs/>
          <w:color w:val="000000" w:themeColor="text1"/>
          <w:sz w:val="24"/>
          <w:szCs w:val="24"/>
        </w:rPr>
        <w:t xml:space="preserve">: FFD at </w:t>
      </w:r>
      <w:proofErr w:type="spellStart"/>
      <w:r w:rsidRPr="00684360">
        <w:rPr>
          <w:rFonts w:asciiTheme="minorHAnsi" w:hAnsiTheme="minorHAnsi" w:cs="Tahoma"/>
          <w:b/>
          <w:bCs/>
          <w:i/>
          <w:iCs/>
          <w:color w:val="000000" w:themeColor="text1"/>
          <w:sz w:val="24"/>
          <w:szCs w:val="24"/>
        </w:rPr>
        <w:t>Pugu</w:t>
      </w:r>
      <w:proofErr w:type="spellEnd"/>
      <w:r w:rsidR="00784355">
        <w:rPr>
          <w:rFonts w:asciiTheme="minorHAnsi" w:hAnsiTheme="minorHAnsi" w:cs="Tahoma"/>
          <w:b/>
          <w:bCs/>
          <w:i/>
          <w:iCs/>
          <w:color w:val="000000" w:themeColor="text1"/>
          <w:sz w:val="24"/>
          <w:szCs w:val="24"/>
        </w:rPr>
        <w:t xml:space="preserve"> </w:t>
      </w:r>
      <w:proofErr w:type="spellStart"/>
      <w:r w:rsidRPr="00684360">
        <w:rPr>
          <w:rFonts w:asciiTheme="minorHAnsi" w:hAnsiTheme="minorHAnsi" w:cs="Tahoma"/>
          <w:b/>
          <w:bCs/>
          <w:i/>
          <w:iCs/>
          <w:color w:val="000000" w:themeColor="text1"/>
          <w:sz w:val="24"/>
          <w:szCs w:val="24"/>
        </w:rPr>
        <w:t>Kinyamwezi</w:t>
      </w:r>
      <w:proofErr w:type="spellEnd"/>
      <w:r w:rsidRPr="00684360">
        <w:rPr>
          <w:rFonts w:asciiTheme="minorHAnsi" w:hAnsiTheme="minorHAnsi" w:cs="Tahoma"/>
          <w:b/>
          <w:bCs/>
          <w:i/>
          <w:iCs/>
          <w:color w:val="000000" w:themeColor="text1"/>
          <w:sz w:val="24"/>
          <w:szCs w:val="24"/>
        </w:rPr>
        <w:t xml:space="preserve"> Farmers Training Centre in </w:t>
      </w:r>
      <w:proofErr w:type="spellStart"/>
      <w:r w:rsidRPr="00684360">
        <w:rPr>
          <w:rFonts w:asciiTheme="minorHAnsi" w:hAnsiTheme="minorHAnsi" w:cs="Tahoma"/>
          <w:b/>
          <w:bCs/>
          <w:i/>
          <w:iCs/>
          <w:color w:val="000000" w:themeColor="text1"/>
          <w:sz w:val="24"/>
          <w:szCs w:val="24"/>
        </w:rPr>
        <w:t>Ilala</w:t>
      </w:r>
      <w:proofErr w:type="spellEnd"/>
      <w:r w:rsidRPr="00684360">
        <w:rPr>
          <w:rFonts w:asciiTheme="minorHAnsi" w:hAnsiTheme="minorHAnsi" w:cs="Tahoma"/>
          <w:b/>
          <w:bCs/>
          <w:i/>
          <w:iCs/>
          <w:color w:val="000000" w:themeColor="text1"/>
          <w:sz w:val="24"/>
          <w:szCs w:val="24"/>
        </w:rPr>
        <w:t xml:space="preserve"> District on 29</w:t>
      </w:r>
      <w:r w:rsidRPr="00684360">
        <w:rPr>
          <w:rFonts w:asciiTheme="minorHAnsi" w:hAnsiTheme="minorHAnsi" w:cs="Tahoma"/>
          <w:b/>
          <w:bCs/>
          <w:i/>
          <w:iCs/>
          <w:color w:val="000000" w:themeColor="text1"/>
          <w:sz w:val="24"/>
          <w:szCs w:val="24"/>
          <w:vertAlign w:val="superscript"/>
        </w:rPr>
        <w:t>th</w:t>
      </w:r>
      <w:r w:rsidRPr="00684360">
        <w:rPr>
          <w:rFonts w:asciiTheme="minorHAnsi" w:hAnsiTheme="minorHAnsi" w:cs="Tahoma"/>
          <w:b/>
          <w:bCs/>
          <w:i/>
          <w:iCs/>
          <w:color w:val="000000" w:themeColor="text1"/>
          <w:sz w:val="24"/>
          <w:szCs w:val="24"/>
        </w:rPr>
        <w:t xml:space="preserve"> December 2022</w:t>
      </w:r>
    </w:p>
    <w:p w:rsidR="00E31B64" w:rsidRPr="00684360" w:rsidRDefault="00E31B64" w:rsidP="00E31B64">
      <w:pPr>
        <w:spacing w:before="120" w:after="120" w:line="240" w:lineRule="auto"/>
        <w:jc w:val="both"/>
        <w:rPr>
          <w:rFonts w:asciiTheme="minorHAnsi" w:hAnsiTheme="minorHAnsi" w:cs="Tahoma"/>
          <w:b/>
          <w:bCs/>
          <w:iCs/>
          <w:color w:val="000000" w:themeColor="text1"/>
          <w:sz w:val="24"/>
          <w:szCs w:val="24"/>
        </w:rPr>
      </w:pPr>
    </w:p>
    <w:p w:rsidR="00E31B64" w:rsidRPr="00684360" w:rsidRDefault="00E31B64" w:rsidP="00E31B64">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Cs/>
          <w:noProof/>
          <w:color w:val="000000" w:themeColor="text1"/>
          <w:sz w:val="24"/>
          <w:szCs w:val="24"/>
          <w:lang w:val="en-US"/>
        </w:rPr>
        <w:drawing>
          <wp:inline distT="0" distB="0" distL="0" distR="0">
            <wp:extent cx="5882261" cy="3054860"/>
            <wp:effectExtent l="0" t="0" r="0" b="0"/>
            <wp:docPr id="15" name="Picture 3" descr="C:\Users\VIDAH YOSIA MAHAVA\Desktop\Pugu Kinyawezi with Dr. Tairo and Viol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AH YOSIA MAHAVA\Desktop\Pugu Kinyawezi with Dr. Tairo and Violet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6333" cy="3062168"/>
                    </a:xfrm>
                    <a:prstGeom prst="rect">
                      <a:avLst/>
                    </a:prstGeom>
                    <a:noFill/>
                    <a:ln>
                      <a:noFill/>
                    </a:ln>
                  </pic:spPr>
                </pic:pic>
              </a:graphicData>
            </a:graphic>
          </wp:inline>
        </w:drawing>
      </w:r>
    </w:p>
    <w:p w:rsidR="00E31B64" w:rsidRPr="00684360" w:rsidRDefault="0051139A" w:rsidP="00E31B64">
      <w:pPr>
        <w:spacing w:before="120" w:after="120" w:line="240" w:lineRule="auto"/>
        <w:jc w:val="both"/>
        <w:rPr>
          <w:rFonts w:asciiTheme="minorHAnsi" w:hAnsiTheme="minorHAnsi" w:cs="Tahoma"/>
          <w:b/>
          <w:bCs/>
          <w:i/>
          <w:iCs/>
          <w:color w:val="000000" w:themeColor="text1"/>
          <w:sz w:val="24"/>
          <w:szCs w:val="24"/>
        </w:rPr>
      </w:pPr>
      <w:r w:rsidRPr="00684360">
        <w:rPr>
          <w:rFonts w:asciiTheme="minorHAnsi" w:hAnsiTheme="minorHAnsi" w:cs="Tahoma"/>
          <w:b/>
          <w:bCs/>
          <w:i/>
          <w:iCs/>
          <w:color w:val="000000" w:themeColor="text1"/>
          <w:sz w:val="24"/>
          <w:szCs w:val="24"/>
        </w:rPr>
        <w:t>Picture 12</w:t>
      </w:r>
      <w:r w:rsidR="00E31B64" w:rsidRPr="00684360">
        <w:rPr>
          <w:rFonts w:asciiTheme="minorHAnsi" w:hAnsiTheme="minorHAnsi" w:cs="Tahoma"/>
          <w:b/>
          <w:bCs/>
          <w:i/>
          <w:iCs/>
          <w:color w:val="000000" w:themeColor="text1"/>
          <w:sz w:val="24"/>
          <w:szCs w:val="24"/>
        </w:rPr>
        <w:t xml:space="preserve">: </w:t>
      </w:r>
      <w:proofErr w:type="spellStart"/>
      <w:r w:rsidR="00E31B64" w:rsidRPr="00684360">
        <w:rPr>
          <w:rFonts w:asciiTheme="minorHAnsi" w:hAnsiTheme="minorHAnsi" w:cs="Tahoma"/>
          <w:b/>
          <w:bCs/>
          <w:i/>
          <w:iCs/>
          <w:color w:val="000000" w:themeColor="text1"/>
          <w:sz w:val="24"/>
          <w:szCs w:val="24"/>
        </w:rPr>
        <w:t>Dr.</w:t>
      </w:r>
      <w:proofErr w:type="spellEnd"/>
      <w:r w:rsidR="00E31B64" w:rsidRPr="00684360">
        <w:rPr>
          <w:rFonts w:asciiTheme="minorHAnsi" w:hAnsiTheme="minorHAnsi" w:cs="Tahoma"/>
          <w:b/>
          <w:bCs/>
          <w:i/>
          <w:iCs/>
          <w:color w:val="000000" w:themeColor="text1"/>
          <w:sz w:val="24"/>
          <w:szCs w:val="24"/>
        </w:rPr>
        <w:t xml:space="preserve"> Fred </w:t>
      </w:r>
      <w:proofErr w:type="spellStart"/>
      <w:r w:rsidR="00E31B64" w:rsidRPr="00684360">
        <w:rPr>
          <w:rFonts w:asciiTheme="minorHAnsi" w:hAnsiTheme="minorHAnsi" w:cs="Tahoma"/>
          <w:b/>
          <w:bCs/>
          <w:i/>
          <w:iCs/>
          <w:color w:val="000000" w:themeColor="text1"/>
          <w:sz w:val="24"/>
          <w:szCs w:val="24"/>
        </w:rPr>
        <w:t>Tairo</w:t>
      </w:r>
      <w:proofErr w:type="spellEnd"/>
      <w:r w:rsidR="00E31B64" w:rsidRPr="00684360">
        <w:rPr>
          <w:rFonts w:asciiTheme="minorHAnsi" w:hAnsiTheme="minorHAnsi" w:cs="Tahoma"/>
          <w:b/>
          <w:bCs/>
          <w:i/>
          <w:iCs/>
          <w:color w:val="000000" w:themeColor="text1"/>
          <w:sz w:val="24"/>
          <w:szCs w:val="24"/>
        </w:rPr>
        <w:t xml:space="preserve"> (Centre Manager- TARI </w:t>
      </w:r>
      <w:proofErr w:type="spellStart"/>
      <w:r w:rsidR="00E31B64" w:rsidRPr="00684360">
        <w:rPr>
          <w:rFonts w:asciiTheme="minorHAnsi" w:hAnsiTheme="minorHAnsi" w:cs="Tahoma"/>
          <w:b/>
          <w:bCs/>
          <w:i/>
          <w:iCs/>
          <w:color w:val="000000" w:themeColor="text1"/>
          <w:sz w:val="24"/>
          <w:szCs w:val="24"/>
        </w:rPr>
        <w:t>Mikocheni</w:t>
      </w:r>
      <w:proofErr w:type="spellEnd"/>
      <w:r w:rsidR="00E31B64" w:rsidRPr="00684360">
        <w:rPr>
          <w:rFonts w:asciiTheme="minorHAnsi" w:hAnsiTheme="minorHAnsi" w:cs="Tahoma"/>
          <w:b/>
          <w:bCs/>
          <w:i/>
          <w:iCs/>
          <w:color w:val="000000" w:themeColor="text1"/>
          <w:sz w:val="24"/>
          <w:szCs w:val="24"/>
        </w:rPr>
        <w:t xml:space="preserve"> at the left, </w:t>
      </w:r>
      <w:proofErr w:type="spellStart"/>
      <w:r w:rsidR="00E31B64" w:rsidRPr="00684360">
        <w:rPr>
          <w:rFonts w:asciiTheme="minorHAnsi" w:hAnsiTheme="minorHAnsi" w:cs="Tahoma"/>
          <w:b/>
          <w:bCs/>
          <w:i/>
          <w:iCs/>
          <w:color w:val="000000" w:themeColor="text1"/>
          <w:sz w:val="24"/>
          <w:szCs w:val="24"/>
        </w:rPr>
        <w:t>Ms.</w:t>
      </w:r>
      <w:proofErr w:type="spellEnd"/>
      <w:r w:rsidR="00E31B64" w:rsidRPr="00684360">
        <w:rPr>
          <w:rFonts w:asciiTheme="minorHAnsi" w:hAnsiTheme="minorHAnsi" w:cs="Tahoma"/>
          <w:b/>
          <w:bCs/>
          <w:i/>
          <w:iCs/>
          <w:color w:val="000000" w:themeColor="text1"/>
          <w:sz w:val="24"/>
          <w:szCs w:val="24"/>
        </w:rPr>
        <w:t xml:space="preserve"> Violet </w:t>
      </w:r>
      <w:proofErr w:type="spellStart"/>
      <w:r w:rsidR="00E31B64" w:rsidRPr="00684360">
        <w:rPr>
          <w:rFonts w:asciiTheme="minorHAnsi" w:hAnsiTheme="minorHAnsi" w:cs="Tahoma"/>
          <w:b/>
          <w:bCs/>
          <w:i/>
          <w:iCs/>
          <w:color w:val="000000" w:themeColor="text1"/>
          <w:sz w:val="24"/>
          <w:szCs w:val="24"/>
        </w:rPr>
        <w:t>Mwaijande</w:t>
      </w:r>
      <w:proofErr w:type="spellEnd"/>
      <w:r w:rsidR="00E31B64" w:rsidRPr="00684360">
        <w:rPr>
          <w:rFonts w:asciiTheme="minorHAnsi" w:hAnsiTheme="minorHAnsi" w:cs="Tahoma"/>
          <w:b/>
          <w:bCs/>
          <w:i/>
          <w:iCs/>
          <w:color w:val="000000" w:themeColor="text1"/>
          <w:sz w:val="24"/>
          <w:szCs w:val="24"/>
        </w:rPr>
        <w:t xml:space="preserve"> fourth from left explaining on different technologies demonstrated during the FFD at </w:t>
      </w:r>
      <w:proofErr w:type="spellStart"/>
      <w:r w:rsidR="00E31B64" w:rsidRPr="00684360">
        <w:rPr>
          <w:rFonts w:asciiTheme="minorHAnsi" w:hAnsiTheme="minorHAnsi" w:cs="Tahoma"/>
          <w:b/>
          <w:bCs/>
          <w:i/>
          <w:iCs/>
          <w:color w:val="000000" w:themeColor="text1"/>
          <w:sz w:val="24"/>
          <w:szCs w:val="24"/>
        </w:rPr>
        <w:t>Pugu</w:t>
      </w:r>
      <w:proofErr w:type="spellEnd"/>
      <w:r w:rsidR="00784355">
        <w:rPr>
          <w:rFonts w:asciiTheme="minorHAnsi" w:hAnsiTheme="minorHAnsi" w:cs="Tahoma"/>
          <w:b/>
          <w:bCs/>
          <w:i/>
          <w:iCs/>
          <w:color w:val="000000" w:themeColor="text1"/>
          <w:sz w:val="24"/>
          <w:szCs w:val="24"/>
        </w:rPr>
        <w:t xml:space="preserve"> </w:t>
      </w:r>
      <w:proofErr w:type="spellStart"/>
      <w:r w:rsidR="00E31B64" w:rsidRPr="00684360">
        <w:rPr>
          <w:rFonts w:asciiTheme="minorHAnsi" w:hAnsiTheme="minorHAnsi" w:cs="Tahoma"/>
          <w:b/>
          <w:bCs/>
          <w:i/>
          <w:iCs/>
          <w:color w:val="000000" w:themeColor="text1"/>
          <w:sz w:val="24"/>
          <w:szCs w:val="24"/>
        </w:rPr>
        <w:t>Kinyamwezi</w:t>
      </w:r>
      <w:proofErr w:type="spellEnd"/>
      <w:r w:rsidR="00E31B64" w:rsidRPr="00684360">
        <w:rPr>
          <w:rFonts w:asciiTheme="minorHAnsi" w:hAnsiTheme="minorHAnsi" w:cs="Tahoma"/>
          <w:b/>
          <w:bCs/>
          <w:i/>
          <w:iCs/>
          <w:color w:val="000000" w:themeColor="text1"/>
          <w:sz w:val="24"/>
          <w:szCs w:val="24"/>
        </w:rPr>
        <w:t xml:space="preserve"> Farmers Training Centre in </w:t>
      </w:r>
      <w:proofErr w:type="spellStart"/>
      <w:r w:rsidR="00E31B64" w:rsidRPr="00684360">
        <w:rPr>
          <w:rFonts w:asciiTheme="minorHAnsi" w:hAnsiTheme="minorHAnsi" w:cs="Tahoma"/>
          <w:b/>
          <w:bCs/>
          <w:i/>
          <w:iCs/>
          <w:color w:val="000000" w:themeColor="text1"/>
          <w:sz w:val="24"/>
          <w:szCs w:val="24"/>
        </w:rPr>
        <w:t>Ilala</w:t>
      </w:r>
      <w:proofErr w:type="spellEnd"/>
      <w:r w:rsidR="00E31B64" w:rsidRPr="00684360">
        <w:rPr>
          <w:rFonts w:asciiTheme="minorHAnsi" w:hAnsiTheme="minorHAnsi" w:cs="Tahoma"/>
          <w:b/>
          <w:bCs/>
          <w:i/>
          <w:iCs/>
          <w:color w:val="000000" w:themeColor="text1"/>
          <w:sz w:val="24"/>
          <w:szCs w:val="24"/>
        </w:rPr>
        <w:t xml:space="preserve"> District </w:t>
      </w:r>
    </w:p>
    <w:p w:rsidR="00E31B64" w:rsidRPr="00684360" w:rsidRDefault="00E31B64" w:rsidP="00E31B64">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noProof/>
          <w:sz w:val="24"/>
          <w:szCs w:val="24"/>
          <w:lang w:val="en-US"/>
        </w:rPr>
        <w:lastRenderedPageBreak/>
        <w:drawing>
          <wp:inline distT="0" distB="0" distL="0" distR="0">
            <wp:extent cx="5722326" cy="2699238"/>
            <wp:effectExtent l="19050" t="0" r="0" b="0"/>
            <wp:docPr id="5" name="Picture 4" descr="C:\Users\DORAH\AppData\Local\Microsoft\Windows\Temporary Internet Files\Content.Word\IMG-202212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AH\AppData\Local\Microsoft\Windows\Temporary Internet Files\Content.Word\IMG-20221230-WA0023.jpg"/>
                    <pic:cNvPicPr>
                      <a:picLocks noChangeAspect="1" noChangeArrowheads="1"/>
                    </pic:cNvPicPr>
                  </pic:nvPicPr>
                  <pic:blipFill>
                    <a:blip r:embed="rId21"/>
                    <a:srcRect/>
                    <a:stretch>
                      <a:fillRect/>
                    </a:stretch>
                  </pic:blipFill>
                  <pic:spPr bwMode="auto">
                    <a:xfrm>
                      <a:off x="0" y="0"/>
                      <a:ext cx="5731510" cy="2703570"/>
                    </a:xfrm>
                    <a:prstGeom prst="rect">
                      <a:avLst/>
                    </a:prstGeom>
                    <a:noFill/>
                    <a:ln w="9525">
                      <a:noFill/>
                      <a:miter lim="800000"/>
                      <a:headEnd/>
                      <a:tailEnd/>
                    </a:ln>
                  </pic:spPr>
                </pic:pic>
              </a:graphicData>
            </a:graphic>
          </wp:inline>
        </w:drawing>
      </w:r>
      <w:r w:rsidR="003335AA" w:rsidRPr="00684360">
        <w:rPr>
          <w:rFonts w:asciiTheme="minorHAnsi" w:hAnsiTheme="minorHAnsi" w:cs="Tahoma"/>
          <w:b/>
          <w:bCs/>
          <w:i/>
          <w:iCs/>
          <w:color w:val="000000" w:themeColor="text1"/>
          <w:sz w:val="24"/>
          <w:szCs w:val="24"/>
        </w:rPr>
        <w:t xml:space="preserve"> </w:t>
      </w:r>
      <w:r w:rsidR="0051139A" w:rsidRPr="00684360">
        <w:rPr>
          <w:rFonts w:asciiTheme="minorHAnsi" w:hAnsiTheme="minorHAnsi" w:cs="Tahoma"/>
          <w:b/>
          <w:bCs/>
          <w:i/>
          <w:iCs/>
          <w:color w:val="000000" w:themeColor="text1"/>
          <w:sz w:val="24"/>
          <w:szCs w:val="24"/>
        </w:rPr>
        <w:t>Picture 13</w:t>
      </w:r>
      <w:r w:rsidR="003335AA" w:rsidRPr="00684360">
        <w:rPr>
          <w:rFonts w:asciiTheme="minorHAnsi" w:hAnsiTheme="minorHAnsi" w:cs="Tahoma"/>
          <w:b/>
          <w:bCs/>
          <w:i/>
          <w:iCs/>
          <w:color w:val="000000" w:themeColor="text1"/>
          <w:sz w:val="24"/>
          <w:szCs w:val="24"/>
        </w:rPr>
        <w:t xml:space="preserve">: FFD at </w:t>
      </w:r>
      <w:proofErr w:type="spellStart"/>
      <w:r w:rsidR="00784355" w:rsidRPr="00684360">
        <w:rPr>
          <w:rFonts w:asciiTheme="minorHAnsi" w:hAnsiTheme="minorHAnsi" w:cs="Tahoma"/>
          <w:b/>
          <w:bCs/>
          <w:i/>
          <w:iCs/>
          <w:color w:val="000000" w:themeColor="text1"/>
          <w:sz w:val="24"/>
          <w:szCs w:val="24"/>
        </w:rPr>
        <w:t>GezaUlole</w:t>
      </w:r>
      <w:proofErr w:type="spellEnd"/>
      <w:r w:rsidR="00784355" w:rsidRPr="00684360">
        <w:rPr>
          <w:rFonts w:asciiTheme="minorHAnsi" w:hAnsiTheme="minorHAnsi" w:cs="Tahoma"/>
          <w:b/>
          <w:bCs/>
          <w:i/>
          <w:iCs/>
          <w:color w:val="000000" w:themeColor="text1"/>
          <w:sz w:val="24"/>
          <w:szCs w:val="24"/>
        </w:rPr>
        <w:t xml:space="preserve"> Farmers</w:t>
      </w:r>
      <w:r w:rsidR="003335AA" w:rsidRPr="00684360">
        <w:rPr>
          <w:rFonts w:asciiTheme="minorHAnsi" w:hAnsiTheme="minorHAnsi" w:cs="Tahoma"/>
          <w:b/>
          <w:bCs/>
          <w:i/>
          <w:iCs/>
          <w:color w:val="000000" w:themeColor="text1"/>
          <w:sz w:val="24"/>
          <w:szCs w:val="24"/>
        </w:rPr>
        <w:t xml:space="preserve"> Training Centre in </w:t>
      </w:r>
      <w:proofErr w:type="spellStart"/>
      <w:r w:rsidR="003335AA" w:rsidRPr="00684360">
        <w:rPr>
          <w:rFonts w:asciiTheme="minorHAnsi" w:hAnsiTheme="minorHAnsi" w:cs="Tahoma"/>
          <w:b/>
          <w:bCs/>
          <w:i/>
          <w:iCs/>
          <w:color w:val="000000" w:themeColor="text1"/>
          <w:sz w:val="24"/>
          <w:szCs w:val="24"/>
        </w:rPr>
        <w:t>Kigamboni</w:t>
      </w:r>
      <w:proofErr w:type="spellEnd"/>
      <w:r w:rsidR="003335AA" w:rsidRPr="00684360">
        <w:rPr>
          <w:rFonts w:asciiTheme="minorHAnsi" w:hAnsiTheme="minorHAnsi" w:cs="Tahoma"/>
          <w:b/>
          <w:bCs/>
          <w:i/>
          <w:iCs/>
          <w:color w:val="000000" w:themeColor="text1"/>
          <w:sz w:val="24"/>
          <w:szCs w:val="24"/>
        </w:rPr>
        <w:t xml:space="preserve"> District on 30</w:t>
      </w:r>
      <w:r w:rsidR="003335AA" w:rsidRPr="00684360">
        <w:rPr>
          <w:rFonts w:asciiTheme="minorHAnsi" w:hAnsiTheme="minorHAnsi" w:cs="Tahoma"/>
          <w:b/>
          <w:bCs/>
          <w:i/>
          <w:iCs/>
          <w:color w:val="000000" w:themeColor="text1"/>
          <w:sz w:val="24"/>
          <w:szCs w:val="24"/>
          <w:vertAlign w:val="superscript"/>
        </w:rPr>
        <w:t>th</w:t>
      </w:r>
      <w:r w:rsidR="003335AA" w:rsidRPr="00684360">
        <w:rPr>
          <w:rFonts w:asciiTheme="minorHAnsi" w:hAnsiTheme="minorHAnsi" w:cs="Tahoma"/>
          <w:b/>
          <w:bCs/>
          <w:i/>
          <w:iCs/>
          <w:color w:val="000000" w:themeColor="text1"/>
          <w:sz w:val="24"/>
          <w:szCs w:val="24"/>
        </w:rPr>
        <w:t xml:space="preserve"> December 2022</w:t>
      </w:r>
    </w:p>
    <w:p w:rsidR="00B966DE" w:rsidRPr="00684360" w:rsidRDefault="00143E36" w:rsidP="00243E58">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noProof/>
          <w:sz w:val="24"/>
          <w:szCs w:val="24"/>
          <w:lang w:val="en-US"/>
        </w:rPr>
        <w:drawing>
          <wp:inline distT="0" distB="0" distL="0" distR="0">
            <wp:extent cx="5490566" cy="2611315"/>
            <wp:effectExtent l="19050" t="0" r="0" b="0"/>
            <wp:docPr id="4" name="Picture 1" descr="C:\Users\DORAH\AppData\Local\Microsoft\Windows\Temporary Internet Files\Content.Word\IMG-2023010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H\AppData\Local\Microsoft\Windows\Temporary Internet Files\Content.Word\IMG-20230101-WA0023.jpg"/>
                    <pic:cNvPicPr>
                      <a:picLocks noChangeAspect="1" noChangeArrowheads="1"/>
                    </pic:cNvPicPr>
                  </pic:nvPicPr>
                  <pic:blipFill>
                    <a:blip r:embed="rId22"/>
                    <a:srcRect/>
                    <a:stretch>
                      <a:fillRect/>
                    </a:stretch>
                  </pic:blipFill>
                  <pic:spPr bwMode="auto">
                    <a:xfrm>
                      <a:off x="0" y="0"/>
                      <a:ext cx="5496538" cy="2614155"/>
                    </a:xfrm>
                    <a:prstGeom prst="rect">
                      <a:avLst/>
                    </a:prstGeom>
                    <a:noFill/>
                    <a:ln w="9525">
                      <a:noFill/>
                      <a:miter lim="800000"/>
                      <a:headEnd/>
                      <a:tailEnd/>
                    </a:ln>
                  </pic:spPr>
                </pic:pic>
              </a:graphicData>
            </a:graphic>
          </wp:inline>
        </w:drawing>
      </w:r>
    </w:p>
    <w:p w:rsidR="000B2D17" w:rsidRPr="00684360" w:rsidRDefault="0051139A" w:rsidP="000B2D17">
      <w:pPr>
        <w:spacing w:before="120" w:after="120" w:line="240" w:lineRule="auto"/>
        <w:jc w:val="both"/>
        <w:rPr>
          <w:rFonts w:asciiTheme="minorHAnsi" w:hAnsiTheme="minorHAnsi" w:cs="Tahoma"/>
          <w:b/>
          <w:bCs/>
          <w:i/>
          <w:iCs/>
          <w:color w:val="000000" w:themeColor="text1"/>
          <w:sz w:val="24"/>
          <w:szCs w:val="24"/>
        </w:rPr>
      </w:pPr>
      <w:r w:rsidRPr="00684360">
        <w:rPr>
          <w:rFonts w:asciiTheme="minorHAnsi" w:hAnsiTheme="minorHAnsi" w:cs="Tahoma"/>
          <w:b/>
          <w:bCs/>
          <w:i/>
          <w:iCs/>
          <w:color w:val="000000" w:themeColor="text1"/>
          <w:sz w:val="24"/>
          <w:szCs w:val="24"/>
        </w:rPr>
        <w:t>Picture 14</w:t>
      </w:r>
      <w:r w:rsidR="000B2D17" w:rsidRPr="00684360">
        <w:rPr>
          <w:rFonts w:asciiTheme="minorHAnsi" w:hAnsiTheme="minorHAnsi" w:cs="Tahoma"/>
          <w:b/>
          <w:bCs/>
          <w:i/>
          <w:iCs/>
          <w:color w:val="000000" w:themeColor="text1"/>
          <w:sz w:val="24"/>
          <w:szCs w:val="24"/>
        </w:rPr>
        <w:t>:</w:t>
      </w:r>
      <w:r w:rsidR="00784355">
        <w:rPr>
          <w:rFonts w:asciiTheme="minorHAnsi" w:hAnsiTheme="minorHAnsi" w:cs="Tahoma"/>
          <w:b/>
          <w:bCs/>
          <w:i/>
          <w:iCs/>
          <w:color w:val="000000" w:themeColor="text1"/>
          <w:sz w:val="24"/>
          <w:szCs w:val="24"/>
        </w:rPr>
        <w:t xml:space="preserve"> </w:t>
      </w:r>
      <w:proofErr w:type="spellStart"/>
      <w:r w:rsidR="00FB5E8C" w:rsidRPr="00684360">
        <w:rPr>
          <w:rFonts w:asciiTheme="minorHAnsi" w:hAnsiTheme="minorHAnsi" w:cs="Tahoma"/>
          <w:b/>
          <w:bCs/>
          <w:i/>
          <w:iCs/>
          <w:color w:val="000000" w:themeColor="text1"/>
          <w:sz w:val="24"/>
          <w:szCs w:val="24"/>
        </w:rPr>
        <w:t>Dr.</w:t>
      </w:r>
      <w:proofErr w:type="spellEnd"/>
      <w:r w:rsidR="00FB5E8C" w:rsidRPr="00684360">
        <w:rPr>
          <w:rFonts w:asciiTheme="minorHAnsi" w:hAnsiTheme="minorHAnsi" w:cs="Tahoma"/>
          <w:b/>
          <w:bCs/>
          <w:i/>
          <w:iCs/>
          <w:color w:val="000000" w:themeColor="text1"/>
          <w:sz w:val="24"/>
          <w:szCs w:val="24"/>
        </w:rPr>
        <w:t xml:space="preserve"> Fred </w:t>
      </w:r>
      <w:proofErr w:type="spellStart"/>
      <w:r w:rsidR="00FB5E8C" w:rsidRPr="00684360">
        <w:rPr>
          <w:rFonts w:asciiTheme="minorHAnsi" w:hAnsiTheme="minorHAnsi" w:cs="Tahoma"/>
          <w:b/>
          <w:bCs/>
          <w:i/>
          <w:iCs/>
          <w:color w:val="000000" w:themeColor="text1"/>
          <w:sz w:val="24"/>
          <w:szCs w:val="24"/>
        </w:rPr>
        <w:t>Tairo</w:t>
      </w:r>
      <w:proofErr w:type="spellEnd"/>
      <w:r w:rsidR="00FB5E8C" w:rsidRPr="00684360">
        <w:rPr>
          <w:rFonts w:asciiTheme="minorHAnsi" w:hAnsiTheme="minorHAnsi" w:cs="Tahoma"/>
          <w:b/>
          <w:bCs/>
          <w:i/>
          <w:iCs/>
          <w:color w:val="000000" w:themeColor="text1"/>
          <w:sz w:val="24"/>
          <w:szCs w:val="24"/>
        </w:rPr>
        <w:t xml:space="preserve"> (Centre Manager- TARI </w:t>
      </w:r>
      <w:proofErr w:type="spellStart"/>
      <w:r w:rsidR="00FB5E8C" w:rsidRPr="00684360">
        <w:rPr>
          <w:rFonts w:asciiTheme="minorHAnsi" w:hAnsiTheme="minorHAnsi" w:cs="Tahoma"/>
          <w:b/>
          <w:bCs/>
          <w:i/>
          <w:iCs/>
          <w:color w:val="000000" w:themeColor="text1"/>
          <w:sz w:val="24"/>
          <w:szCs w:val="24"/>
        </w:rPr>
        <w:t>Mikocheni</w:t>
      </w:r>
      <w:proofErr w:type="spellEnd"/>
      <w:r w:rsidR="00FB5E8C" w:rsidRPr="00684360">
        <w:rPr>
          <w:rFonts w:asciiTheme="minorHAnsi" w:hAnsiTheme="minorHAnsi" w:cs="Tahoma"/>
          <w:b/>
          <w:bCs/>
          <w:i/>
          <w:iCs/>
          <w:color w:val="000000" w:themeColor="text1"/>
          <w:sz w:val="24"/>
          <w:szCs w:val="24"/>
        </w:rPr>
        <w:t xml:space="preserve"> at the centre explaining different technologies to farmers,Depurty Mayor of </w:t>
      </w:r>
      <w:proofErr w:type="spellStart"/>
      <w:r w:rsidR="00FB5E8C" w:rsidRPr="00684360">
        <w:rPr>
          <w:rFonts w:asciiTheme="minorHAnsi" w:hAnsiTheme="minorHAnsi" w:cs="Tahoma"/>
          <w:b/>
          <w:bCs/>
          <w:i/>
          <w:iCs/>
          <w:color w:val="000000" w:themeColor="text1"/>
          <w:sz w:val="24"/>
          <w:szCs w:val="24"/>
        </w:rPr>
        <w:t>Kigamboni</w:t>
      </w:r>
      <w:proofErr w:type="spellEnd"/>
      <w:r w:rsidR="00FB5E8C" w:rsidRPr="00684360">
        <w:rPr>
          <w:rFonts w:asciiTheme="minorHAnsi" w:hAnsiTheme="minorHAnsi" w:cs="Tahoma"/>
          <w:b/>
          <w:bCs/>
          <w:i/>
          <w:iCs/>
          <w:color w:val="000000" w:themeColor="text1"/>
          <w:sz w:val="24"/>
          <w:szCs w:val="24"/>
        </w:rPr>
        <w:t xml:space="preserve"> </w:t>
      </w:r>
      <w:proofErr w:type="spellStart"/>
      <w:r w:rsidR="00FB5E8C" w:rsidRPr="00684360">
        <w:rPr>
          <w:rFonts w:asciiTheme="minorHAnsi" w:hAnsiTheme="minorHAnsi" w:cs="Tahoma"/>
          <w:b/>
          <w:bCs/>
          <w:i/>
          <w:iCs/>
          <w:color w:val="000000" w:themeColor="text1"/>
          <w:sz w:val="24"/>
          <w:szCs w:val="24"/>
        </w:rPr>
        <w:t>Dr.Stephano</w:t>
      </w:r>
      <w:proofErr w:type="spellEnd"/>
      <w:r w:rsidR="00FB5E8C" w:rsidRPr="00684360">
        <w:rPr>
          <w:rFonts w:asciiTheme="minorHAnsi" w:hAnsiTheme="minorHAnsi" w:cs="Tahoma"/>
          <w:b/>
          <w:bCs/>
          <w:i/>
          <w:iCs/>
          <w:color w:val="000000" w:themeColor="text1"/>
          <w:sz w:val="24"/>
          <w:szCs w:val="24"/>
        </w:rPr>
        <w:t xml:space="preserve"> </w:t>
      </w:r>
      <w:proofErr w:type="spellStart"/>
      <w:r w:rsidR="00FB5E8C" w:rsidRPr="00684360">
        <w:rPr>
          <w:rFonts w:asciiTheme="minorHAnsi" w:hAnsiTheme="minorHAnsi" w:cs="Tahoma"/>
          <w:b/>
          <w:bCs/>
          <w:i/>
          <w:iCs/>
          <w:color w:val="000000" w:themeColor="text1"/>
          <w:sz w:val="24"/>
          <w:szCs w:val="24"/>
        </w:rPr>
        <w:t>Warioba</w:t>
      </w:r>
      <w:proofErr w:type="spellEnd"/>
      <w:r w:rsidR="00FB5E8C" w:rsidRPr="00684360">
        <w:rPr>
          <w:rFonts w:asciiTheme="minorHAnsi" w:hAnsiTheme="minorHAnsi" w:cs="Tahoma"/>
          <w:b/>
          <w:bCs/>
          <w:i/>
          <w:iCs/>
          <w:color w:val="000000" w:themeColor="text1"/>
          <w:sz w:val="24"/>
          <w:szCs w:val="24"/>
        </w:rPr>
        <w:t xml:space="preserve"> sixth from left,</w:t>
      </w:r>
      <w:r w:rsidR="00784355">
        <w:rPr>
          <w:rFonts w:asciiTheme="minorHAnsi" w:hAnsiTheme="minorHAnsi" w:cs="Tahoma"/>
          <w:b/>
          <w:bCs/>
          <w:i/>
          <w:iCs/>
          <w:color w:val="000000" w:themeColor="text1"/>
          <w:sz w:val="24"/>
          <w:szCs w:val="24"/>
        </w:rPr>
        <w:t xml:space="preserve"> </w:t>
      </w:r>
      <w:r w:rsidR="00FB5E8C" w:rsidRPr="00684360">
        <w:rPr>
          <w:rFonts w:asciiTheme="minorHAnsi" w:hAnsiTheme="minorHAnsi" w:cs="Tahoma"/>
          <w:b/>
          <w:bCs/>
          <w:i/>
          <w:iCs/>
          <w:color w:val="000000" w:themeColor="text1"/>
          <w:sz w:val="24"/>
          <w:szCs w:val="24"/>
        </w:rPr>
        <w:t xml:space="preserve">DAICO from </w:t>
      </w:r>
      <w:proofErr w:type="spellStart"/>
      <w:r w:rsidR="00FB5E8C" w:rsidRPr="00684360">
        <w:rPr>
          <w:rFonts w:asciiTheme="minorHAnsi" w:hAnsiTheme="minorHAnsi" w:cs="Tahoma"/>
          <w:b/>
          <w:bCs/>
          <w:i/>
          <w:iCs/>
          <w:color w:val="000000" w:themeColor="text1"/>
          <w:sz w:val="24"/>
          <w:szCs w:val="24"/>
        </w:rPr>
        <w:t>Kigamboni</w:t>
      </w:r>
      <w:proofErr w:type="spellEnd"/>
      <w:r w:rsidR="00FB5E8C" w:rsidRPr="00684360">
        <w:rPr>
          <w:rFonts w:asciiTheme="minorHAnsi" w:hAnsiTheme="minorHAnsi" w:cs="Tahoma"/>
          <w:b/>
          <w:bCs/>
          <w:i/>
          <w:iCs/>
          <w:color w:val="000000" w:themeColor="text1"/>
          <w:sz w:val="24"/>
          <w:szCs w:val="24"/>
        </w:rPr>
        <w:t xml:space="preserve"> Municipal </w:t>
      </w:r>
      <w:proofErr w:type="spellStart"/>
      <w:r w:rsidR="00FB5E8C" w:rsidRPr="00684360">
        <w:rPr>
          <w:rFonts w:asciiTheme="minorHAnsi" w:hAnsiTheme="minorHAnsi" w:cs="Tahoma"/>
          <w:b/>
          <w:bCs/>
          <w:i/>
          <w:iCs/>
          <w:color w:val="000000" w:themeColor="text1"/>
          <w:sz w:val="24"/>
          <w:szCs w:val="24"/>
        </w:rPr>
        <w:t>Ms.</w:t>
      </w:r>
      <w:proofErr w:type="spellEnd"/>
      <w:r w:rsidR="00784355">
        <w:rPr>
          <w:rFonts w:asciiTheme="minorHAnsi" w:hAnsiTheme="minorHAnsi" w:cs="Tahoma"/>
          <w:b/>
          <w:bCs/>
          <w:i/>
          <w:iCs/>
          <w:color w:val="000000" w:themeColor="text1"/>
          <w:sz w:val="24"/>
          <w:szCs w:val="24"/>
        </w:rPr>
        <w:t xml:space="preserve"> </w:t>
      </w:r>
      <w:r w:rsidR="00FB5E8C" w:rsidRPr="00684360">
        <w:rPr>
          <w:rFonts w:asciiTheme="minorHAnsi" w:hAnsiTheme="minorHAnsi" w:cs="Tahoma"/>
          <w:b/>
          <w:bCs/>
          <w:i/>
          <w:iCs/>
          <w:color w:val="000000" w:themeColor="text1"/>
          <w:sz w:val="24"/>
          <w:szCs w:val="24"/>
        </w:rPr>
        <w:t xml:space="preserve">Priscilla </w:t>
      </w:r>
      <w:proofErr w:type="spellStart"/>
      <w:r w:rsidR="00FB5E8C" w:rsidRPr="00684360">
        <w:rPr>
          <w:rFonts w:asciiTheme="minorHAnsi" w:hAnsiTheme="minorHAnsi" w:cs="Tahoma"/>
          <w:b/>
          <w:bCs/>
          <w:i/>
          <w:iCs/>
          <w:color w:val="000000" w:themeColor="text1"/>
          <w:sz w:val="24"/>
          <w:szCs w:val="24"/>
        </w:rPr>
        <w:t>Mhina</w:t>
      </w:r>
      <w:proofErr w:type="spellEnd"/>
      <w:r w:rsidR="00FB5E8C" w:rsidRPr="00684360">
        <w:rPr>
          <w:rFonts w:asciiTheme="minorHAnsi" w:hAnsiTheme="minorHAnsi" w:cs="Tahoma"/>
          <w:b/>
          <w:bCs/>
          <w:i/>
          <w:iCs/>
          <w:color w:val="000000" w:themeColor="text1"/>
          <w:sz w:val="24"/>
          <w:szCs w:val="24"/>
        </w:rPr>
        <w:t xml:space="preserve"> third</w:t>
      </w:r>
      <w:r w:rsidR="000B2D17" w:rsidRPr="00684360">
        <w:rPr>
          <w:rFonts w:asciiTheme="minorHAnsi" w:hAnsiTheme="minorHAnsi" w:cs="Tahoma"/>
          <w:b/>
          <w:bCs/>
          <w:i/>
          <w:iCs/>
          <w:color w:val="000000" w:themeColor="text1"/>
          <w:sz w:val="24"/>
          <w:szCs w:val="24"/>
        </w:rPr>
        <w:t xml:space="preserve"> </w:t>
      </w:r>
      <w:r w:rsidR="00FB5E8C" w:rsidRPr="00684360">
        <w:rPr>
          <w:rFonts w:asciiTheme="minorHAnsi" w:hAnsiTheme="minorHAnsi" w:cs="Tahoma"/>
          <w:b/>
          <w:bCs/>
          <w:i/>
          <w:iCs/>
          <w:color w:val="000000" w:themeColor="text1"/>
          <w:sz w:val="24"/>
          <w:szCs w:val="24"/>
        </w:rPr>
        <w:t xml:space="preserve">from left and Project Coordinator second from left </w:t>
      </w:r>
      <w:proofErr w:type="spellStart"/>
      <w:r w:rsidR="00FB5E8C" w:rsidRPr="00684360">
        <w:rPr>
          <w:rFonts w:asciiTheme="minorHAnsi" w:hAnsiTheme="minorHAnsi" w:cs="Tahoma"/>
          <w:b/>
          <w:bCs/>
          <w:i/>
          <w:iCs/>
          <w:color w:val="000000" w:themeColor="text1"/>
          <w:sz w:val="24"/>
          <w:szCs w:val="24"/>
        </w:rPr>
        <w:t>Ms.Violet</w:t>
      </w:r>
      <w:proofErr w:type="spellEnd"/>
      <w:r w:rsidR="00FB5E8C" w:rsidRPr="00684360">
        <w:rPr>
          <w:rFonts w:asciiTheme="minorHAnsi" w:hAnsiTheme="minorHAnsi" w:cs="Tahoma"/>
          <w:b/>
          <w:bCs/>
          <w:i/>
          <w:iCs/>
          <w:color w:val="000000" w:themeColor="text1"/>
          <w:sz w:val="24"/>
          <w:szCs w:val="24"/>
        </w:rPr>
        <w:t xml:space="preserve"> </w:t>
      </w:r>
      <w:proofErr w:type="spellStart"/>
      <w:r w:rsidR="00FB5E8C" w:rsidRPr="00684360">
        <w:rPr>
          <w:rFonts w:asciiTheme="minorHAnsi" w:hAnsiTheme="minorHAnsi" w:cs="Tahoma"/>
          <w:b/>
          <w:bCs/>
          <w:i/>
          <w:iCs/>
          <w:color w:val="000000" w:themeColor="text1"/>
          <w:sz w:val="24"/>
          <w:szCs w:val="24"/>
        </w:rPr>
        <w:t>Mwaijande</w:t>
      </w:r>
      <w:proofErr w:type="spellEnd"/>
      <w:r w:rsidR="000B2D17" w:rsidRPr="00684360">
        <w:rPr>
          <w:rFonts w:asciiTheme="minorHAnsi" w:hAnsiTheme="minorHAnsi" w:cs="Tahoma"/>
          <w:b/>
          <w:bCs/>
          <w:i/>
          <w:iCs/>
          <w:color w:val="000000" w:themeColor="text1"/>
          <w:sz w:val="24"/>
          <w:szCs w:val="24"/>
        </w:rPr>
        <w:t xml:space="preserve"> during the FFD at </w:t>
      </w:r>
      <w:proofErr w:type="spellStart"/>
      <w:r w:rsidR="000B2D17" w:rsidRPr="00684360">
        <w:rPr>
          <w:rFonts w:asciiTheme="minorHAnsi" w:hAnsiTheme="minorHAnsi" w:cs="Tahoma"/>
          <w:b/>
          <w:bCs/>
          <w:i/>
          <w:iCs/>
          <w:color w:val="000000" w:themeColor="text1"/>
          <w:sz w:val="24"/>
          <w:szCs w:val="24"/>
        </w:rPr>
        <w:t>GezaUlole</w:t>
      </w:r>
      <w:proofErr w:type="spellEnd"/>
      <w:r w:rsidR="000B2D17" w:rsidRPr="00684360">
        <w:rPr>
          <w:rFonts w:asciiTheme="minorHAnsi" w:hAnsiTheme="minorHAnsi" w:cs="Tahoma"/>
          <w:b/>
          <w:bCs/>
          <w:i/>
          <w:iCs/>
          <w:color w:val="000000" w:themeColor="text1"/>
          <w:sz w:val="24"/>
          <w:szCs w:val="24"/>
        </w:rPr>
        <w:t xml:space="preserve"> Farmers Traini</w:t>
      </w:r>
      <w:r w:rsidR="00784355">
        <w:rPr>
          <w:rFonts w:asciiTheme="minorHAnsi" w:hAnsiTheme="minorHAnsi" w:cs="Tahoma"/>
          <w:b/>
          <w:bCs/>
          <w:i/>
          <w:iCs/>
          <w:color w:val="000000" w:themeColor="text1"/>
          <w:sz w:val="24"/>
          <w:szCs w:val="24"/>
        </w:rPr>
        <w:t xml:space="preserve">ng Centre in </w:t>
      </w:r>
      <w:proofErr w:type="spellStart"/>
      <w:r w:rsidR="00784355">
        <w:rPr>
          <w:rFonts w:asciiTheme="minorHAnsi" w:hAnsiTheme="minorHAnsi" w:cs="Tahoma"/>
          <w:b/>
          <w:bCs/>
          <w:i/>
          <w:iCs/>
          <w:color w:val="000000" w:themeColor="text1"/>
          <w:sz w:val="24"/>
          <w:szCs w:val="24"/>
        </w:rPr>
        <w:t>Kigamboni</w:t>
      </w:r>
      <w:proofErr w:type="spellEnd"/>
      <w:r w:rsidR="00784355">
        <w:rPr>
          <w:rFonts w:asciiTheme="minorHAnsi" w:hAnsiTheme="minorHAnsi" w:cs="Tahoma"/>
          <w:b/>
          <w:bCs/>
          <w:i/>
          <w:iCs/>
          <w:color w:val="000000" w:themeColor="text1"/>
          <w:sz w:val="24"/>
          <w:szCs w:val="24"/>
        </w:rPr>
        <w:t xml:space="preserve"> District</w:t>
      </w:r>
      <w:r w:rsidR="000B2D17" w:rsidRPr="00684360">
        <w:rPr>
          <w:rFonts w:asciiTheme="minorHAnsi" w:hAnsiTheme="minorHAnsi" w:cs="Tahoma"/>
          <w:b/>
          <w:bCs/>
          <w:i/>
          <w:iCs/>
          <w:color w:val="000000" w:themeColor="text1"/>
          <w:sz w:val="24"/>
          <w:szCs w:val="24"/>
        </w:rPr>
        <w:t xml:space="preserve"> </w:t>
      </w:r>
    </w:p>
    <w:p w:rsidR="000D43E0" w:rsidRPr="00684360" w:rsidRDefault="000D43E0" w:rsidP="00243E58">
      <w:pPr>
        <w:spacing w:before="120" w:after="120" w:line="240" w:lineRule="auto"/>
        <w:jc w:val="both"/>
        <w:rPr>
          <w:rFonts w:asciiTheme="minorHAnsi" w:hAnsiTheme="minorHAnsi" w:cs="Tahoma"/>
          <w:b/>
          <w:bCs/>
          <w:iCs/>
          <w:color w:val="000000" w:themeColor="text1"/>
          <w:sz w:val="24"/>
          <w:szCs w:val="24"/>
        </w:rPr>
      </w:pPr>
    </w:p>
    <w:p w:rsidR="002213B6" w:rsidRPr="00684360" w:rsidRDefault="002213B6" w:rsidP="00B50A9E">
      <w:pPr>
        <w:spacing w:before="120" w:after="120" w:line="240" w:lineRule="auto"/>
        <w:jc w:val="both"/>
        <w:rPr>
          <w:rFonts w:asciiTheme="minorHAnsi" w:hAnsiTheme="minorHAnsi" w:cs="Tahoma"/>
          <w:b/>
          <w:bCs/>
          <w:iCs/>
          <w:color w:val="000000" w:themeColor="text1"/>
          <w:sz w:val="24"/>
          <w:szCs w:val="24"/>
        </w:rPr>
      </w:pPr>
      <w:r w:rsidRPr="00684360">
        <w:rPr>
          <w:rFonts w:asciiTheme="minorHAnsi" w:hAnsiTheme="minorHAnsi" w:cs="Tahoma"/>
          <w:b/>
          <w:bCs/>
          <w:iCs/>
          <w:color w:val="000000" w:themeColor="text1"/>
          <w:sz w:val="24"/>
          <w:szCs w:val="24"/>
        </w:rPr>
        <w:t>2</w:t>
      </w:r>
      <w:r w:rsidR="00243E58" w:rsidRPr="00684360">
        <w:rPr>
          <w:rFonts w:asciiTheme="minorHAnsi" w:hAnsiTheme="minorHAnsi" w:cs="Tahoma"/>
          <w:b/>
          <w:bCs/>
          <w:iCs/>
          <w:color w:val="000000" w:themeColor="text1"/>
          <w:sz w:val="24"/>
          <w:szCs w:val="24"/>
        </w:rPr>
        <w:t>.5</w:t>
      </w:r>
      <w:r w:rsidR="0051139A" w:rsidRPr="00684360">
        <w:rPr>
          <w:rFonts w:asciiTheme="minorHAnsi" w:hAnsiTheme="minorHAnsi" w:cs="Tahoma"/>
          <w:b/>
          <w:bCs/>
          <w:iCs/>
          <w:color w:val="000000" w:themeColor="text1"/>
          <w:sz w:val="24"/>
          <w:szCs w:val="24"/>
        </w:rPr>
        <w:t xml:space="preserve"> </w:t>
      </w:r>
      <w:r w:rsidRPr="00684360">
        <w:rPr>
          <w:rFonts w:asciiTheme="minorHAnsi" w:hAnsiTheme="minorHAnsi" w:cs="Tahoma"/>
          <w:b/>
          <w:bCs/>
          <w:iCs/>
          <w:color w:val="000000" w:themeColor="text1"/>
          <w:sz w:val="24"/>
          <w:szCs w:val="24"/>
        </w:rPr>
        <w:t>Stakeholders reached with improved technologies di</w:t>
      </w:r>
      <w:r w:rsidR="000E6A42" w:rsidRPr="00684360">
        <w:rPr>
          <w:rFonts w:asciiTheme="minorHAnsi" w:hAnsiTheme="minorHAnsi" w:cs="Tahoma"/>
          <w:b/>
          <w:bCs/>
          <w:iCs/>
          <w:color w:val="000000" w:themeColor="text1"/>
          <w:sz w:val="24"/>
          <w:szCs w:val="24"/>
        </w:rPr>
        <w:t>sseminated by TARI</w:t>
      </w:r>
      <w:r w:rsidR="002326AE" w:rsidRPr="00684360">
        <w:rPr>
          <w:rFonts w:asciiTheme="minorHAnsi" w:hAnsiTheme="minorHAnsi" w:cs="Tahoma"/>
          <w:b/>
          <w:bCs/>
          <w:iCs/>
          <w:color w:val="000000" w:themeColor="text1"/>
          <w:sz w:val="24"/>
          <w:szCs w:val="24"/>
        </w:rPr>
        <w:t xml:space="preserve"> </w:t>
      </w:r>
      <w:proofErr w:type="spellStart"/>
      <w:r w:rsidR="002326AE" w:rsidRPr="00684360">
        <w:rPr>
          <w:rFonts w:asciiTheme="minorHAnsi" w:hAnsiTheme="minorHAnsi" w:cs="Tahoma"/>
          <w:b/>
          <w:bCs/>
          <w:iCs/>
          <w:color w:val="000000" w:themeColor="text1"/>
          <w:sz w:val="24"/>
          <w:szCs w:val="24"/>
        </w:rPr>
        <w:t>Mikocheni</w:t>
      </w:r>
      <w:proofErr w:type="spellEnd"/>
    </w:p>
    <w:p w:rsidR="00BF55FD" w:rsidRDefault="0051139A" w:rsidP="00BF55FD">
      <w:pPr>
        <w:spacing w:after="0" w:line="240" w:lineRule="auto"/>
        <w:jc w:val="both"/>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In this reporting time t</w:t>
      </w:r>
      <w:r w:rsidR="008D4943" w:rsidRPr="00684360">
        <w:rPr>
          <w:rFonts w:asciiTheme="minorHAnsi" w:hAnsiTheme="minorHAnsi" w:cs="Tahoma"/>
          <w:bCs/>
          <w:iCs/>
          <w:color w:val="000000" w:themeColor="text1"/>
          <w:sz w:val="24"/>
          <w:szCs w:val="24"/>
          <w:lang w:val="en-US"/>
        </w:rPr>
        <w:t>otal number of</w:t>
      </w:r>
      <w:r w:rsidR="008E1E56">
        <w:rPr>
          <w:rFonts w:asciiTheme="minorHAnsi" w:hAnsiTheme="minorHAnsi" w:cs="Tahoma"/>
          <w:bCs/>
          <w:iCs/>
          <w:color w:val="000000" w:themeColor="text1"/>
          <w:sz w:val="24"/>
          <w:szCs w:val="24"/>
          <w:lang w:val="en-US"/>
        </w:rPr>
        <w:t xml:space="preserve"> </w:t>
      </w:r>
      <w:r w:rsidR="00A03851">
        <w:rPr>
          <w:rFonts w:asciiTheme="minorHAnsi" w:hAnsiTheme="minorHAnsi" w:cs="Tahoma"/>
          <w:b/>
          <w:bCs/>
          <w:iCs/>
          <w:color w:val="000000" w:themeColor="text1"/>
          <w:sz w:val="24"/>
          <w:szCs w:val="24"/>
          <w:lang w:val="en-US"/>
        </w:rPr>
        <w:t xml:space="preserve">421 </w:t>
      </w:r>
      <w:r w:rsidR="00A03851" w:rsidRPr="008E1E56">
        <w:rPr>
          <w:rFonts w:asciiTheme="minorHAnsi" w:hAnsiTheme="minorHAnsi" w:cs="Tahoma"/>
          <w:b/>
          <w:bCs/>
          <w:iCs/>
          <w:color w:val="000000" w:themeColor="text1"/>
          <w:sz w:val="24"/>
          <w:szCs w:val="24"/>
          <w:lang w:val="en-US"/>
        </w:rPr>
        <w:t>stakeholders</w:t>
      </w:r>
      <w:r w:rsidR="00A03851">
        <w:rPr>
          <w:rFonts w:asciiTheme="minorHAnsi" w:hAnsiTheme="minorHAnsi" w:cs="Tahoma"/>
          <w:b/>
          <w:bCs/>
          <w:iCs/>
          <w:color w:val="000000" w:themeColor="text1"/>
          <w:sz w:val="24"/>
          <w:szCs w:val="24"/>
          <w:lang w:val="en-US"/>
        </w:rPr>
        <w:t xml:space="preserve"> (233 Males and 188 Females)</w:t>
      </w:r>
      <w:r w:rsidR="008E1E56">
        <w:rPr>
          <w:rFonts w:asciiTheme="minorHAnsi" w:hAnsiTheme="minorHAnsi" w:cs="Tahoma"/>
          <w:bCs/>
          <w:iCs/>
          <w:color w:val="000000" w:themeColor="text1"/>
          <w:sz w:val="24"/>
          <w:szCs w:val="24"/>
          <w:lang w:val="en-US"/>
        </w:rPr>
        <w:t xml:space="preserve"> were reached on different technologies from TARI </w:t>
      </w:r>
      <w:proofErr w:type="spellStart"/>
      <w:r w:rsidR="008E1E56">
        <w:rPr>
          <w:rFonts w:asciiTheme="minorHAnsi" w:hAnsiTheme="minorHAnsi" w:cs="Tahoma"/>
          <w:bCs/>
          <w:iCs/>
          <w:color w:val="000000" w:themeColor="text1"/>
          <w:sz w:val="24"/>
          <w:szCs w:val="24"/>
          <w:lang w:val="en-US"/>
        </w:rPr>
        <w:t>Mikocheni</w:t>
      </w:r>
      <w:proofErr w:type="spellEnd"/>
      <w:r w:rsidR="008E1E56">
        <w:rPr>
          <w:rFonts w:asciiTheme="minorHAnsi" w:hAnsiTheme="minorHAnsi" w:cs="Tahoma"/>
          <w:bCs/>
          <w:iCs/>
          <w:color w:val="000000" w:themeColor="text1"/>
          <w:sz w:val="24"/>
          <w:szCs w:val="24"/>
          <w:lang w:val="en-US"/>
        </w:rPr>
        <w:t xml:space="preserve"> Centre and out of these, </w:t>
      </w:r>
      <w:r w:rsidR="008E1E56" w:rsidRPr="00684360">
        <w:rPr>
          <w:rFonts w:asciiTheme="minorHAnsi" w:hAnsiTheme="minorHAnsi" w:cs="Tahoma"/>
          <w:b/>
          <w:bCs/>
          <w:iCs/>
          <w:color w:val="000000" w:themeColor="text1"/>
          <w:sz w:val="24"/>
          <w:szCs w:val="24"/>
          <w:lang w:val="en-US"/>
        </w:rPr>
        <w:t>85</w:t>
      </w:r>
      <w:r w:rsidR="00784355">
        <w:rPr>
          <w:rFonts w:asciiTheme="minorHAnsi" w:hAnsiTheme="minorHAnsi" w:cs="Tahoma"/>
          <w:b/>
          <w:bCs/>
          <w:iCs/>
          <w:color w:val="000000" w:themeColor="text1"/>
          <w:sz w:val="24"/>
          <w:szCs w:val="24"/>
          <w:lang w:val="en-US"/>
        </w:rPr>
        <w:t xml:space="preserve"> </w:t>
      </w:r>
      <w:r w:rsidR="00784355" w:rsidRPr="00684360">
        <w:rPr>
          <w:rFonts w:asciiTheme="minorHAnsi" w:hAnsiTheme="minorHAnsi" w:cs="Tahoma"/>
          <w:b/>
          <w:bCs/>
          <w:iCs/>
          <w:color w:val="000000" w:themeColor="text1"/>
          <w:sz w:val="24"/>
          <w:szCs w:val="24"/>
          <w:lang w:val="en-US"/>
        </w:rPr>
        <w:t>farmers (</w:t>
      </w:r>
      <w:r w:rsidR="00E714D2" w:rsidRPr="00684360">
        <w:rPr>
          <w:rFonts w:asciiTheme="minorHAnsi" w:hAnsiTheme="minorHAnsi" w:cs="Tahoma"/>
          <w:b/>
          <w:bCs/>
          <w:iCs/>
          <w:color w:val="000000" w:themeColor="text1"/>
          <w:sz w:val="24"/>
          <w:szCs w:val="24"/>
          <w:lang w:val="en-US"/>
        </w:rPr>
        <w:t>45 Males and 40 Females)</w:t>
      </w:r>
      <w:r w:rsidR="00E714D2" w:rsidRPr="00684360">
        <w:rPr>
          <w:rFonts w:asciiTheme="minorHAnsi" w:hAnsiTheme="minorHAnsi" w:cs="Tahoma"/>
          <w:bCs/>
          <w:iCs/>
          <w:color w:val="000000" w:themeColor="text1"/>
          <w:sz w:val="24"/>
          <w:szCs w:val="24"/>
          <w:lang w:val="en-US"/>
        </w:rPr>
        <w:t xml:space="preserve"> visited </w:t>
      </w:r>
      <w:proofErr w:type="spellStart"/>
      <w:r w:rsidR="00E714D2" w:rsidRPr="00684360">
        <w:rPr>
          <w:rFonts w:asciiTheme="minorHAnsi" w:hAnsiTheme="minorHAnsi" w:cs="Tahoma"/>
          <w:bCs/>
          <w:iCs/>
          <w:color w:val="000000" w:themeColor="text1"/>
          <w:sz w:val="24"/>
          <w:szCs w:val="24"/>
          <w:lang w:val="en-US"/>
        </w:rPr>
        <w:t>Chambezi</w:t>
      </w:r>
      <w:proofErr w:type="spellEnd"/>
      <w:r w:rsidR="00E714D2" w:rsidRPr="00684360">
        <w:rPr>
          <w:rFonts w:asciiTheme="minorHAnsi" w:hAnsiTheme="minorHAnsi" w:cs="Tahoma"/>
          <w:bCs/>
          <w:iCs/>
          <w:color w:val="000000" w:themeColor="text1"/>
          <w:sz w:val="24"/>
          <w:szCs w:val="24"/>
          <w:lang w:val="en-US"/>
        </w:rPr>
        <w:t xml:space="preserve"> and </w:t>
      </w:r>
      <w:r w:rsidR="00E714D2" w:rsidRPr="00684360">
        <w:rPr>
          <w:rFonts w:asciiTheme="minorHAnsi" w:hAnsiTheme="minorHAnsi" w:cs="Tahoma"/>
          <w:b/>
          <w:bCs/>
          <w:iCs/>
          <w:color w:val="000000" w:themeColor="text1"/>
          <w:sz w:val="24"/>
          <w:szCs w:val="24"/>
          <w:lang w:val="en-US"/>
        </w:rPr>
        <w:t>44 farmers (36 Males and 8</w:t>
      </w:r>
      <w:r w:rsidR="00F11AEA" w:rsidRPr="00684360">
        <w:rPr>
          <w:rFonts w:asciiTheme="minorHAnsi" w:hAnsiTheme="minorHAnsi" w:cs="Tahoma"/>
          <w:b/>
          <w:bCs/>
          <w:iCs/>
          <w:color w:val="000000" w:themeColor="text1"/>
          <w:sz w:val="24"/>
          <w:szCs w:val="24"/>
          <w:lang w:val="en-US"/>
        </w:rPr>
        <w:t xml:space="preserve"> Femal</w:t>
      </w:r>
      <w:r w:rsidRPr="00684360">
        <w:rPr>
          <w:rFonts w:asciiTheme="minorHAnsi" w:hAnsiTheme="minorHAnsi" w:cs="Tahoma"/>
          <w:b/>
          <w:bCs/>
          <w:iCs/>
          <w:color w:val="000000" w:themeColor="text1"/>
          <w:sz w:val="24"/>
          <w:szCs w:val="24"/>
          <w:lang w:val="en-US"/>
        </w:rPr>
        <w:t>es)</w:t>
      </w:r>
      <w:r w:rsidRPr="00684360">
        <w:rPr>
          <w:rFonts w:asciiTheme="minorHAnsi" w:hAnsiTheme="minorHAnsi" w:cs="Tahoma"/>
          <w:bCs/>
          <w:iCs/>
          <w:color w:val="000000" w:themeColor="text1"/>
          <w:sz w:val="24"/>
          <w:szCs w:val="24"/>
          <w:lang w:val="en-US"/>
        </w:rPr>
        <w:t xml:space="preserve"> visited </w:t>
      </w:r>
      <w:proofErr w:type="spellStart"/>
      <w:r w:rsidRPr="00684360">
        <w:rPr>
          <w:rFonts w:asciiTheme="minorHAnsi" w:hAnsiTheme="minorHAnsi" w:cs="Tahoma"/>
          <w:bCs/>
          <w:iCs/>
          <w:color w:val="000000" w:themeColor="text1"/>
          <w:sz w:val="24"/>
          <w:szCs w:val="24"/>
          <w:lang w:val="en-US"/>
        </w:rPr>
        <w:t>Mkuranga</w:t>
      </w:r>
      <w:proofErr w:type="spellEnd"/>
      <w:r w:rsidRPr="00684360">
        <w:rPr>
          <w:rFonts w:asciiTheme="minorHAnsi" w:hAnsiTheme="minorHAnsi" w:cs="Tahoma"/>
          <w:bCs/>
          <w:iCs/>
          <w:color w:val="000000" w:themeColor="text1"/>
          <w:sz w:val="24"/>
          <w:szCs w:val="24"/>
          <w:lang w:val="en-US"/>
        </w:rPr>
        <w:t>.</w:t>
      </w:r>
      <w:r w:rsidR="00784355">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 xml:space="preserve">Farmers were interested </w:t>
      </w:r>
      <w:r w:rsidR="00784355" w:rsidRPr="00684360">
        <w:rPr>
          <w:rFonts w:asciiTheme="minorHAnsi" w:hAnsiTheme="minorHAnsi" w:cs="Tahoma"/>
          <w:bCs/>
          <w:iCs/>
          <w:color w:val="000000" w:themeColor="text1"/>
          <w:sz w:val="24"/>
          <w:szCs w:val="24"/>
          <w:lang w:val="en-US"/>
        </w:rPr>
        <w:t>on asking</w:t>
      </w:r>
      <w:r w:rsidR="00F11AEA" w:rsidRPr="00684360">
        <w:rPr>
          <w:rFonts w:asciiTheme="minorHAnsi" w:hAnsiTheme="minorHAnsi" w:cs="Tahoma"/>
          <w:bCs/>
          <w:iCs/>
          <w:color w:val="000000" w:themeColor="text1"/>
          <w:sz w:val="24"/>
          <w:szCs w:val="24"/>
          <w:lang w:val="en-US"/>
        </w:rPr>
        <w:t xml:space="preserve"> different questions concerning management of coconuts and pest control in coconut farming.</w:t>
      </w:r>
      <w:r w:rsidR="007D11AC" w:rsidRPr="00684360">
        <w:rPr>
          <w:rFonts w:asciiTheme="minorHAnsi" w:hAnsiTheme="minorHAnsi" w:cs="Tahoma"/>
          <w:bCs/>
          <w:iCs/>
          <w:color w:val="000000" w:themeColor="text1"/>
          <w:sz w:val="24"/>
          <w:szCs w:val="24"/>
          <w:lang w:val="en-US"/>
        </w:rPr>
        <w:t xml:space="preserve"> </w:t>
      </w:r>
    </w:p>
    <w:p w:rsidR="00784355" w:rsidRPr="00684360" w:rsidRDefault="00784355" w:rsidP="00BF55FD">
      <w:pPr>
        <w:spacing w:after="0" w:line="240" w:lineRule="auto"/>
        <w:jc w:val="both"/>
        <w:rPr>
          <w:rFonts w:asciiTheme="minorHAnsi" w:hAnsiTheme="minorHAnsi" w:cs="Tahoma"/>
          <w:bCs/>
          <w:iCs/>
          <w:color w:val="000000" w:themeColor="text1"/>
          <w:sz w:val="24"/>
          <w:szCs w:val="24"/>
          <w:lang w:val="en-US"/>
        </w:rPr>
      </w:pPr>
    </w:p>
    <w:p w:rsidR="00BF55FD" w:rsidRPr="00684360" w:rsidRDefault="00BF55FD" w:rsidP="00BF55FD">
      <w:pPr>
        <w:spacing w:after="0" w:line="240" w:lineRule="auto"/>
        <w:jc w:val="both"/>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lastRenderedPageBreak/>
        <w:t xml:space="preserve">Total number of </w:t>
      </w:r>
      <w:r w:rsidRPr="00684360">
        <w:rPr>
          <w:rFonts w:asciiTheme="minorHAnsi" w:hAnsiTheme="minorHAnsi" w:cs="Tahoma"/>
          <w:b/>
          <w:bCs/>
          <w:iCs/>
          <w:color w:val="000000" w:themeColor="text1"/>
          <w:sz w:val="24"/>
          <w:szCs w:val="24"/>
          <w:lang w:val="en-US"/>
        </w:rPr>
        <w:t>134</w:t>
      </w:r>
      <w:r w:rsidR="00B634D6">
        <w:rPr>
          <w:rFonts w:asciiTheme="minorHAnsi" w:hAnsiTheme="minorHAnsi" w:cs="Tahoma"/>
          <w:b/>
          <w:bCs/>
          <w:iCs/>
          <w:color w:val="000000" w:themeColor="text1"/>
          <w:sz w:val="24"/>
          <w:szCs w:val="24"/>
          <w:lang w:val="en-US"/>
        </w:rPr>
        <w:t xml:space="preserve"> </w:t>
      </w:r>
      <w:r w:rsidRPr="00684360">
        <w:rPr>
          <w:rFonts w:asciiTheme="minorHAnsi" w:hAnsiTheme="minorHAnsi" w:cs="Tahoma"/>
          <w:b/>
          <w:bCs/>
          <w:iCs/>
          <w:color w:val="000000" w:themeColor="text1"/>
          <w:sz w:val="24"/>
          <w:szCs w:val="24"/>
          <w:lang w:val="en-US"/>
        </w:rPr>
        <w:t>farmers (61 Males and 73 Females)</w:t>
      </w:r>
      <w:r w:rsidRPr="00684360">
        <w:rPr>
          <w:rFonts w:asciiTheme="minorHAnsi" w:hAnsiTheme="minorHAnsi" w:cs="Tahoma"/>
          <w:bCs/>
          <w:iCs/>
          <w:color w:val="000000" w:themeColor="text1"/>
          <w:sz w:val="24"/>
          <w:szCs w:val="24"/>
          <w:lang w:val="en-US"/>
        </w:rPr>
        <w:t xml:space="preserve"> from</w:t>
      </w:r>
      <w:r w:rsidR="00784355">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Bagamoyo</w:t>
      </w:r>
      <w:proofErr w:type="spellEnd"/>
      <w:r w:rsidR="00784355" w:rsidRPr="00684360">
        <w:rPr>
          <w:rFonts w:asciiTheme="minorHAnsi" w:hAnsiTheme="minorHAnsi" w:cs="Tahoma"/>
          <w:bCs/>
          <w:iCs/>
          <w:color w:val="000000" w:themeColor="text1"/>
          <w:sz w:val="24"/>
          <w:szCs w:val="24"/>
          <w:lang w:val="en-US"/>
        </w:rPr>
        <w:t>,</w:t>
      </w:r>
      <w:r w:rsidR="00784355" w:rsidRPr="00684360">
        <w:rPr>
          <w:rFonts w:asciiTheme="minorHAnsi" w:hAnsiTheme="minorHAnsi" w:cs="Tahoma"/>
          <w:b/>
          <w:bCs/>
          <w:iCs/>
          <w:color w:val="000000" w:themeColor="text1"/>
          <w:sz w:val="24"/>
          <w:szCs w:val="24"/>
          <w:lang w:val="en-US"/>
        </w:rPr>
        <w:t xml:space="preserve"> 72</w:t>
      </w:r>
      <w:r w:rsidRPr="00684360">
        <w:rPr>
          <w:rFonts w:asciiTheme="minorHAnsi" w:hAnsiTheme="minorHAnsi" w:cs="Tahoma"/>
          <w:b/>
          <w:bCs/>
          <w:iCs/>
          <w:color w:val="000000" w:themeColor="text1"/>
          <w:sz w:val="24"/>
          <w:szCs w:val="24"/>
          <w:lang w:val="en-US"/>
        </w:rPr>
        <w:t xml:space="preserve"> (31 Males and 41 Females)</w:t>
      </w:r>
      <w:r w:rsidRPr="00684360">
        <w:rPr>
          <w:rFonts w:asciiTheme="minorHAnsi" w:hAnsiTheme="minorHAnsi" w:cs="Tahoma"/>
          <w:bCs/>
          <w:iCs/>
          <w:color w:val="000000" w:themeColor="text1"/>
          <w:sz w:val="24"/>
          <w:szCs w:val="24"/>
          <w:lang w:val="en-US"/>
        </w:rPr>
        <w:t xml:space="preserve"> from </w:t>
      </w:r>
      <w:proofErr w:type="spellStart"/>
      <w:r w:rsidRPr="00684360">
        <w:rPr>
          <w:rFonts w:asciiTheme="minorHAnsi" w:hAnsiTheme="minorHAnsi" w:cs="Tahoma"/>
          <w:bCs/>
          <w:iCs/>
          <w:color w:val="000000" w:themeColor="text1"/>
          <w:sz w:val="24"/>
          <w:szCs w:val="24"/>
          <w:lang w:val="en-US"/>
        </w:rPr>
        <w:t>Kigamboni</w:t>
      </w:r>
      <w:proofErr w:type="spellEnd"/>
      <w:r w:rsidR="00784355" w:rsidRPr="00684360">
        <w:rPr>
          <w:rFonts w:asciiTheme="minorHAnsi" w:hAnsiTheme="minorHAnsi" w:cs="Tahoma"/>
          <w:bCs/>
          <w:iCs/>
          <w:color w:val="000000" w:themeColor="text1"/>
          <w:sz w:val="24"/>
          <w:szCs w:val="24"/>
          <w:lang w:val="en-US"/>
        </w:rPr>
        <w:t>,</w:t>
      </w:r>
      <w:r w:rsidR="00784355" w:rsidRPr="00684360">
        <w:rPr>
          <w:rFonts w:asciiTheme="minorHAnsi" w:hAnsiTheme="minorHAnsi" w:cs="Tahoma"/>
          <w:b/>
          <w:bCs/>
          <w:iCs/>
          <w:color w:val="000000" w:themeColor="text1"/>
          <w:sz w:val="24"/>
          <w:szCs w:val="24"/>
          <w:lang w:val="en-US"/>
        </w:rPr>
        <w:t xml:space="preserve"> 52</w:t>
      </w:r>
      <w:r w:rsidR="00B634D6">
        <w:rPr>
          <w:rFonts w:asciiTheme="minorHAnsi" w:hAnsiTheme="minorHAnsi" w:cs="Tahoma"/>
          <w:b/>
          <w:bCs/>
          <w:iCs/>
          <w:color w:val="000000" w:themeColor="text1"/>
          <w:sz w:val="24"/>
          <w:szCs w:val="24"/>
          <w:lang w:val="en-US"/>
        </w:rPr>
        <w:t xml:space="preserve"> </w:t>
      </w:r>
      <w:r w:rsidRPr="00684360">
        <w:rPr>
          <w:rFonts w:asciiTheme="minorHAnsi" w:hAnsiTheme="minorHAnsi" w:cs="Tahoma"/>
          <w:b/>
          <w:bCs/>
          <w:iCs/>
          <w:color w:val="000000" w:themeColor="text1"/>
          <w:sz w:val="24"/>
          <w:szCs w:val="24"/>
          <w:lang w:val="en-US"/>
        </w:rPr>
        <w:t>(39 Males and 13 Females</w:t>
      </w:r>
      <w:r w:rsidRPr="00684360">
        <w:rPr>
          <w:rFonts w:asciiTheme="minorHAnsi" w:hAnsiTheme="minorHAnsi" w:cs="Tahoma"/>
          <w:bCs/>
          <w:iCs/>
          <w:color w:val="000000" w:themeColor="text1"/>
          <w:sz w:val="24"/>
          <w:szCs w:val="24"/>
          <w:lang w:val="en-US"/>
        </w:rPr>
        <w:t>)</w:t>
      </w:r>
      <w:r w:rsidR="00784355">
        <w:rPr>
          <w:rFonts w:asciiTheme="minorHAnsi" w:hAnsiTheme="minorHAnsi" w:cs="Tahoma"/>
          <w:bCs/>
          <w:iCs/>
          <w:color w:val="000000" w:themeColor="text1"/>
          <w:sz w:val="24"/>
          <w:szCs w:val="24"/>
          <w:lang w:val="en-US"/>
        </w:rPr>
        <w:t xml:space="preserve"> </w:t>
      </w:r>
      <w:proofErr w:type="spellStart"/>
      <w:r w:rsidR="00A9155D" w:rsidRPr="00684360">
        <w:rPr>
          <w:rFonts w:asciiTheme="minorHAnsi" w:hAnsiTheme="minorHAnsi" w:cs="Tahoma"/>
          <w:bCs/>
          <w:iCs/>
          <w:color w:val="000000" w:themeColor="text1"/>
          <w:sz w:val="24"/>
          <w:szCs w:val="24"/>
          <w:lang w:val="en-US"/>
        </w:rPr>
        <w:t>Ilala</w:t>
      </w:r>
      <w:proofErr w:type="spellEnd"/>
      <w:r w:rsidR="00A9155D" w:rsidRPr="00684360">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Districts were reached</w:t>
      </w:r>
      <w:r w:rsidR="00A9155D" w:rsidRPr="00684360">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on improved vegetable varieties and postharvest handling and processing of vegetables.</w:t>
      </w:r>
    </w:p>
    <w:p w:rsidR="00BF55FD" w:rsidRPr="00684360" w:rsidRDefault="00BF55FD" w:rsidP="00BF55FD">
      <w:pPr>
        <w:pStyle w:val="ListParagraph"/>
        <w:spacing w:after="0" w:line="240" w:lineRule="auto"/>
        <w:ind w:left="0"/>
        <w:jc w:val="both"/>
        <w:rPr>
          <w:rFonts w:asciiTheme="minorHAnsi" w:hAnsiTheme="minorHAnsi" w:cs="Tahoma"/>
          <w:color w:val="000000" w:themeColor="text1"/>
          <w:sz w:val="24"/>
          <w:szCs w:val="24"/>
        </w:rPr>
      </w:pPr>
    </w:p>
    <w:p w:rsidR="00201917" w:rsidRPr="00684360" w:rsidRDefault="00BF55FD" w:rsidP="00201917">
      <w:pPr>
        <w:spacing w:before="120" w:after="120" w:line="240" w:lineRule="auto"/>
        <w:jc w:val="both"/>
        <w:rPr>
          <w:rFonts w:asciiTheme="minorHAnsi" w:hAnsiTheme="minorHAnsi" w:cs="Tahoma"/>
          <w:bCs/>
          <w:iCs/>
          <w:color w:val="000000" w:themeColor="text1"/>
          <w:sz w:val="24"/>
          <w:szCs w:val="24"/>
        </w:rPr>
      </w:pPr>
      <w:r w:rsidRPr="00684360">
        <w:rPr>
          <w:rFonts w:asciiTheme="minorHAnsi" w:eastAsia="Times New Roman" w:hAnsiTheme="minorHAnsi" w:cs="Tahoma"/>
          <w:bCs/>
          <w:kern w:val="36"/>
          <w:sz w:val="24"/>
          <w:szCs w:val="24"/>
        </w:rPr>
        <w:t xml:space="preserve">Total number </w:t>
      </w:r>
      <w:r w:rsidR="009D41F5" w:rsidRPr="00684360">
        <w:rPr>
          <w:rFonts w:asciiTheme="minorHAnsi" w:hAnsiTheme="minorHAnsi" w:cs="Tahoma"/>
          <w:b/>
          <w:bCs/>
          <w:iCs/>
          <w:color w:val="000000" w:themeColor="text1"/>
          <w:sz w:val="24"/>
          <w:szCs w:val="24"/>
          <w:lang w:val="en-US"/>
        </w:rPr>
        <w:t>29</w:t>
      </w:r>
      <w:r w:rsidR="00B634D6">
        <w:rPr>
          <w:rFonts w:asciiTheme="minorHAnsi" w:hAnsiTheme="minorHAnsi" w:cs="Tahoma"/>
          <w:b/>
          <w:bCs/>
          <w:iCs/>
          <w:color w:val="000000" w:themeColor="text1"/>
          <w:sz w:val="24"/>
          <w:szCs w:val="24"/>
          <w:lang w:val="en-US"/>
        </w:rPr>
        <w:t xml:space="preserve"> </w:t>
      </w:r>
      <w:r w:rsidR="009D41F5" w:rsidRPr="00684360">
        <w:rPr>
          <w:rFonts w:asciiTheme="minorHAnsi" w:hAnsiTheme="minorHAnsi" w:cs="Tahoma"/>
          <w:b/>
          <w:bCs/>
          <w:iCs/>
          <w:color w:val="000000" w:themeColor="text1"/>
          <w:sz w:val="24"/>
          <w:szCs w:val="24"/>
          <w:lang w:val="en-US"/>
        </w:rPr>
        <w:t>farmers</w:t>
      </w:r>
      <w:r w:rsidR="00B634D6">
        <w:rPr>
          <w:rFonts w:asciiTheme="minorHAnsi" w:hAnsiTheme="minorHAnsi" w:cs="Tahoma"/>
          <w:b/>
          <w:bCs/>
          <w:iCs/>
          <w:color w:val="000000" w:themeColor="text1"/>
          <w:sz w:val="24"/>
          <w:szCs w:val="24"/>
          <w:lang w:val="en-US"/>
        </w:rPr>
        <w:t xml:space="preserve"> </w:t>
      </w:r>
      <w:r w:rsidR="009D41F5" w:rsidRPr="00684360">
        <w:rPr>
          <w:rFonts w:asciiTheme="minorHAnsi" w:hAnsiTheme="minorHAnsi" w:cs="Tahoma"/>
          <w:b/>
          <w:bCs/>
          <w:iCs/>
          <w:color w:val="000000" w:themeColor="text1"/>
          <w:sz w:val="24"/>
          <w:szCs w:val="24"/>
          <w:lang w:val="en-US"/>
        </w:rPr>
        <w:t>(15</w:t>
      </w:r>
      <w:r w:rsidR="008E1E56">
        <w:rPr>
          <w:rFonts w:asciiTheme="minorHAnsi" w:hAnsiTheme="minorHAnsi" w:cs="Tahoma"/>
          <w:b/>
          <w:bCs/>
          <w:iCs/>
          <w:color w:val="000000" w:themeColor="text1"/>
          <w:sz w:val="24"/>
          <w:szCs w:val="24"/>
          <w:lang w:val="en-US"/>
        </w:rPr>
        <w:t xml:space="preserve"> </w:t>
      </w:r>
      <w:r w:rsidR="009D41F5" w:rsidRPr="00684360">
        <w:rPr>
          <w:rFonts w:asciiTheme="minorHAnsi" w:hAnsiTheme="minorHAnsi" w:cs="Tahoma"/>
          <w:b/>
          <w:bCs/>
          <w:iCs/>
          <w:color w:val="000000" w:themeColor="text1"/>
          <w:sz w:val="24"/>
          <w:szCs w:val="24"/>
          <w:lang w:val="en-US"/>
        </w:rPr>
        <w:t>Males and 13</w:t>
      </w:r>
      <w:r w:rsidR="008E1E56">
        <w:rPr>
          <w:rFonts w:asciiTheme="minorHAnsi" w:hAnsiTheme="minorHAnsi" w:cs="Tahoma"/>
          <w:b/>
          <w:bCs/>
          <w:iCs/>
          <w:color w:val="000000" w:themeColor="text1"/>
          <w:sz w:val="24"/>
          <w:szCs w:val="24"/>
          <w:lang w:val="en-US"/>
        </w:rPr>
        <w:t xml:space="preserve"> </w:t>
      </w:r>
      <w:r w:rsidR="001C4660" w:rsidRPr="00684360">
        <w:rPr>
          <w:rFonts w:asciiTheme="minorHAnsi" w:hAnsiTheme="minorHAnsi" w:cs="Tahoma"/>
          <w:b/>
          <w:bCs/>
          <w:iCs/>
          <w:color w:val="000000" w:themeColor="text1"/>
          <w:sz w:val="24"/>
          <w:szCs w:val="24"/>
          <w:lang w:val="en-US"/>
        </w:rPr>
        <w:t>Females</w:t>
      </w:r>
      <w:r w:rsidR="001C4660" w:rsidRPr="00684360">
        <w:rPr>
          <w:rFonts w:asciiTheme="minorHAnsi" w:hAnsiTheme="minorHAnsi" w:cs="Tahoma"/>
          <w:bCs/>
          <w:iCs/>
          <w:color w:val="000000" w:themeColor="text1"/>
          <w:sz w:val="24"/>
          <w:szCs w:val="24"/>
          <w:lang w:val="en-US"/>
        </w:rPr>
        <w:t xml:space="preserve">) </w:t>
      </w:r>
      <w:r w:rsidR="00AF17D2" w:rsidRPr="00684360">
        <w:rPr>
          <w:rFonts w:asciiTheme="minorHAnsi" w:hAnsiTheme="minorHAnsi" w:cs="Tahoma"/>
          <w:bCs/>
          <w:iCs/>
          <w:color w:val="000000" w:themeColor="text1"/>
          <w:sz w:val="24"/>
          <w:szCs w:val="24"/>
          <w:lang w:val="en-US"/>
        </w:rPr>
        <w:t>from</w:t>
      </w:r>
      <w:r w:rsidR="001C4660" w:rsidRPr="00684360">
        <w:rPr>
          <w:rFonts w:asciiTheme="minorHAnsi" w:hAnsiTheme="minorHAnsi" w:cs="Tahoma"/>
          <w:bCs/>
          <w:iCs/>
          <w:color w:val="000000" w:themeColor="text1"/>
          <w:sz w:val="24"/>
          <w:szCs w:val="24"/>
          <w:lang w:val="en-US"/>
        </w:rPr>
        <w:t xml:space="preserve"> </w:t>
      </w:r>
      <w:proofErr w:type="spellStart"/>
      <w:r w:rsidR="001C4660" w:rsidRPr="00684360">
        <w:rPr>
          <w:rFonts w:asciiTheme="minorHAnsi" w:hAnsiTheme="minorHAnsi" w:cs="Tahoma"/>
          <w:bCs/>
          <w:iCs/>
          <w:color w:val="000000" w:themeColor="text1"/>
          <w:sz w:val="24"/>
          <w:szCs w:val="24"/>
          <w:lang w:val="en-US"/>
        </w:rPr>
        <w:t>Madeke</w:t>
      </w:r>
      <w:proofErr w:type="spellEnd"/>
      <w:r w:rsidR="00FF5B70">
        <w:rPr>
          <w:rFonts w:asciiTheme="minorHAnsi" w:hAnsiTheme="minorHAnsi" w:cs="Tahoma"/>
          <w:bCs/>
          <w:iCs/>
          <w:color w:val="000000" w:themeColor="text1"/>
          <w:sz w:val="24"/>
          <w:szCs w:val="24"/>
          <w:lang w:val="en-US"/>
        </w:rPr>
        <w:t xml:space="preserve"> V</w:t>
      </w:r>
      <w:r w:rsidR="00FB22FC" w:rsidRPr="00684360">
        <w:rPr>
          <w:rFonts w:asciiTheme="minorHAnsi" w:hAnsiTheme="minorHAnsi" w:cs="Tahoma"/>
          <w:bCs/>
          <w:iCs/>
          <w:color w:val="000000" w:themeColor="text1"/>
          <w:sz w:val="24"/>
          <w:szCs w:val="24"/>
          <w:lang w:val="en-US"/>
        </w:rPr>
        <w:t xml:space="preserve">illage </w:t>
      </w:r>
      <w:r w:rsidR="00AF17D2" w:rsidRPr="00684360">
        <w:rPr>
          <w:rFonts w:asciiTheme="minorHAnsi" w:hAnsiTheme="minorHAnsi" w:cs="Tahoma"/>
          <w:bCs/>
          <w:iCs/>
          <w:color w:val="000000" w:themeColor="text1"/>
          <w:sz w:val="24"/>
          <w:szCs w:val="24"/>
          <w:lang w:val="en-US"/>
        </w:rPr>
        <w:t xml:space="preserve">at </w:t>
      </w:r>
      <w:proofErr w:type="spellStart"/>
      <w:r w:rsidR="00AF17D2" w:rsidRPr="00684360">
        <w:rPr>
          <w:rFonts w:asciiTheme="minorHAnsi" w:hAnsiTheme="minorHAnsi" w:cs="Tahoma"/>
          <w:bCs/>
          <w:iCs/>
          <w:color w:val="000000" w:themeColor="text1"/>
          <w:sz w:val="24"/>
          <w:szCs w:val="24"/>
          <w:lang w:val="en-US"/>
        </w:rPr>
        <w:t>Mfriga</w:t>
      </w:r>
      <w:proofErr w:type="spellEnd"/>
      <w:r w:rsidR="001362D6" w:rsidRPr="00684360">
        <w:rPr>
          <w:rFonts w:asciiTheme="minorHAnsi" w:hAnsiTheme="minorHAnsi" w:cs="Tahoma"/>
          <w:bCs/>
          <w:iCs/>
          <w:color w:val="000000" w:themeColor="text1"/>
          <w:sz w:val="24"/>
          <w:szCs w:val="24"/>
          <w:lang w:val="en-US"/>
        </w:rPr>
        <w:t xml:space="preserve"> </w:t>
      </w:r>
      <w:r w:rsidR="00FF5B70">
        <w:rPr>
          <w:rFonts w:asciiTheme="minorHAnsi" w:hAnsiTheme="minorHAnsi" w:cs="Tahoma"/>
          <w:bCs/>
          <w:iCs/>
          <w:color w:val="000000" w:themeColor="text1"/>
          <w:sz w:val="24"/>
          <w:szCs w:val="24"/>
          <w:lang w:val="en-US"/>
        </w:rPr>
        <w:t>W</w:t>
      </w:r>
      <w:r w:rsidR="00FB22FC" w:rsidRPr="00684360">
        <w:rPr>
          <w:rFonts w:asciiTheme="minorHAnsi" w:hAnsiTheme="minorHAnsi" w:cs="Tahoma"/>
          <w:bCs/>
          <w:iCs/>
          <w:color w:val="000000" w:themeColor="text1"/>
          <w:sz w:val="24"/>
          <w:szCs w:val="24"/>
          <w:lang w:val="en-US"/>
        </w:rPr>
        <w:t>ard</w:t>
      </w:r>
      <w:r w:rsidR="003E465E" w:rsidRPr="00684360">
        <w:rPr>
          <w:rFonts w:asciiTheme="minorHAnsi" w:hAnsiTheme="minorHAnsi" w:cs="Tahoma"/>
          <w:bCs/>
          <w:iCs/>
          <w:color w:val="000000" w:themeColor="text1"/>
          <w:sz w:val="24"/>
          <w:szCs w:val="24"/>
          <w:lang w:val="en-US"/>
        </w:rPr>
        <w:t xml:space="preserve"> </w:t>
      </w:r>
      <w:r w:rsidR="005C713D" w:rsidRPr="00684360">
        <w:rPr>
          <w:rFonts w:asciiTheme="minorHAnsi" w:hAnsiTheme="minorHAnsi" w:cs="Tahoma"/>
          <w:bCs/>
          <w:iCs/>
          <w:color w:val="000000" w:themeColor="text1"/>
          <w:sz w:val="24"/>
          <w:szCs w:val="24"/>
          <w:lang w:val="en-US"/>
        </w:rPr>
        <w:t xml:space="preserve">in </w:t>
      </w:r>
      <w:proofErr w:type="spellStart"/>
      <w:r w:rsidR="005C713D" w:rsidRPr="00684360">
        <w:rPr>
          <w:rFonts w:asciiTheme="minorHAnsi" w:hAnsiTheme="minorHAnsi" w:cs="Tahoma"/>
          <w:bCs/>
          <w:iCs/>
          <w:color w:val="000000" w:themeColor="text1"/>
          <w:sz w:val="24"/>
          <w:szCs w:val="24"/>
          <w:lang w:val="en-US"/>
        </w:rPr>
        <w:t>Njombe</w:t>
      </w:r>
      <w:proofErr w:type="spellEnd"/>
      <w:r w:rsidR="001C4660" w:rsidRPr="00684360">
        <w:rPr>
          <w:rFonts w:asciiTheme="minorHAnsi" w:hAnsiTheme="minorHAnsi" w:cs="Tahoma"/>
          <w:bCs/>
          <w:iCs/>
          <w:color w:val="000000" w:themeColor="text1"/>
          <w:sz w:val="24"/>
          <w:szCs w:val="24"/>
          <w:lang w:val="en-US"/>
        </w:rPr>
        <w:t xml:space="preserve"> </w:t>
      </w:r>
      <w:r w:rsidR="005C713D" w:rsidRPr="00684360">
        <w:rPr>
          <w:rFonts w:asciiTheme="minorHAnsi" w:hAnsiTheme="minorHAnsi" w:cs="Tahoma"/>
          <w:bCs/>
          <w:iCs/>
          <w:color w:val="000000" w:themeColor="text1"/>
          <w:sz w:val="24"/>
          <w:szCs w:val="24"/>
          <w:lang w:val="en-US"/>
        </w:rPr>
        <w:t xml:space="preserve">District </w:t>
      </w:r>
      <w:r w:rsidR="005C713D" w:rsidRPr="00684360">
        <w:rPr>
          <w:rFonts w:asciiTheme="minorHAnsi" w:eastAsia="Times New Roman" w:hAnsiTheme="minorHAnsi" w:cs="Tahoma"/>
          <w:bCs/>
          <w:kern w:val="36"/>
          <w:sz w:val="24"/>
          <w:szCs w:val="24"/>
        </w:rPr>
        <w:t>and 5</w:t>
      </w:r>
      <w:r w:rsidR="0051139A" w:rsidRPr="00684360">
        <w:rPr>
          <w:rFonts w:asciiTheme="minorHAnsi" w:hAnsiTheme="minorHAnsi" w:cs="Tahoma"/>
          <w:b/>
          <w:bCs/>
          <w:iCs/>
          <w:color w:val="000000" w:themeColor="text1"/>
          <w:sz w:val="24"/>
          <w:szCs w:val="24"/>
          <w:lang w:val="en-US"/>
        </w:rPr>
        <w:t xml:space="preserve"> </w:t>
      </w:r>
      <w:r w:rsidR="003D17AD" w:rsidRPr="00684360">
        <w:rPr>
          <w:rFonts w:asciiTheme="minorHAnsi" w:hAnsiTheme="minorHAnsi" w:cs="Tahoma"/>
          <w:b/>
          <w:bCs/>
          <w:iCs/>
          <w:color w:val="000000" w:themeColor="text1"/>
          <w:sz w:val="24"/>
          <w:szCs w:val="24"/>
          <w:lang w:val="en-US"/>
        </w:rPr>
        <w:t xml:space="preserve">Males </w:t>
      </w:r>
      <w:r w:rsidR="005C713D" w:rsidRPr="00684360">
        <w:rPr>
          <w:rFonts w:asciiTheme="minorHAnsi" w:hAnsiTheme="minorHAnsi" w:cs="Tahoma"/>
          <w:bCs/>
          <w:iCs/>
          <w:color w:val="000000" w:themeColor="text1"/>
          <w:sz w:val="24"/>
          <w:szCs w:val="24"/>
          <w:lang w:val="en-US"/>
        </w:rPr>
        <w:t>farmers from</w:t>
      </w:r>
      <w:r w:rsidR="003D17AD" w:rsidRPr="00684360">
        <w:rPr>
          <w:rFonts w:asciiTheme="minorHAnsi" w:hAnsiTheme="minorHAnsi" w:cs="Tahoma"/>
          <w:bCs/>
          <w:iCs/>
          <w:color w:val="000000" w:themeColor="text1"/>
          <w:sz w:val="24"/>
          <w:szCs w:val="24"/>
          <w:lang w:val="en-US"/>
        </w:rPr>
        <w:t xml:space="preserve"> </w:t>
      </w:r>
      <w:proofErr w:type="spellStart"/>
      <w:r w:rsidR="003D17AD" w:rsidRPr="00684360">
        <w:rPr>
          <w:rFonts w:asciiTheme="minorHAnsi" w:hAnsiTheme="minorHAnsi" w:cs="Tahoma"/>
          <w:bCs/>
          <w:iCs/>
          <w:color w:val="000000" w:themeColor="text1"/>
          <w:sz w:val="24"/>
          <w:szCs w:val="24"/>
          <w:lang w:val="en-US"/>
        </w:rPr>
        <w:t>Kisambwa</w:t>
      </w:r>
      <w:proofErr w:type="spellEnd"/>
      <w:r w:rsidR="003D17AD" w:rsidRPr="00684360">
        <w:rPr>
          <w:rFonts w:asciiTheme="minorHAnsi" w:hAnsiTheme="minorHAnsi" w:cs="Tahoma"/>
          <w:bCs/>
          <w:iCs/>
          <w:color w:val="000000" w:themeColor="text1"/>
          <w:sz w:val="24"/>
          <w:szCs w:val="24"/>
          <w:lang w:val="en-US"/>
        </w:rPr>
        <w:t xml:space="preserve"> </w:t>
      </w:r>
      <w:proofErr w:type="spellStart"/>
      <w:r w:rsidR="003D17AD" w:rsidRPr="00684360">
        <w:rPr>
          <w:rFonts w:asciiTheme="minorHAnsi" w:hAnsiTheme="minorHAnsi" w:cs="Tahoma"/>
          <w:bCs/>
          <w:iCs/>
          <w:color w:val="000000" w:themeColor="text1"/>
          <w:sz w:val="24"/>
          <w:szCs w:val="24"/>
          <w:lang w:val="en-US"/>
        </w:rPr>
        <w:t>Tandai</w:t>
      </w:r>
      <w:proofErr w:type="spellEnd"/>
      <w:r w:rsidR="003D17AD" w:rsidRPr="00684360">
        <w:rPr>
          <w:rFonts w:asciiTheme="minorHAnsi" w:hAnsiTheme="minorHAnsi" w:cs="Tahoma"/>
          <w:bCs/>
          <w:iCs/>
          <w:color w:val="000000" w:themeColor="text1"/>
          <w:sz w:val="24"/>
          <w:szCs w:val="24"/>
          <w:lang w:val="en-US"/>
        </w:rPr>
        <w:t xml:space="preserve"> </w:t>
      </w:r>
      <w:r w:rsidR="00FF5B70">
        <w:rPr>
          <w:rFonts w:asciiTheme="minorHAnsi" w:hAnsiTheme="minorHAnsi" w:cs="Tahoma"/>
          <w:bCs/>
          <w:iCs/>
          <w:color w:val="000000" w:themeColor="text1"/>
          <w:sz w:val="24"/>
          <w:szCs w:val="24"/>
          <w:lang w:val="en-US"/>
        </w:rPr>
        <w:t>V</w:t>
      </w:r>
      <w:r w:rsidR="005C713D" w:rsidRPr="00684360">
        <w:rPr>
          <w:rFonts w:asciiTheme="minorHAnsi" w:hAnsiTheme="minorHAnsi" w:cs="Tahoma"/>
          <w:bCs/>
          <w:iCs/>
          <w:color w:val="000000" w:themeColor="text1"/>
          <w:sz w:val="24"/>
          <w:szCs w:val="24"/>
          <w:lang w:val="en-US"/>
        </w:rPr>
        <w:t>illage at</w:t>
      </w:r>
      <w:r w:rsidR="00FF5B70">
        <w:rPr>
          <w:rFonts w:asciiTheme="minorHAnsi" w:hAnsiTheme="minorHAnsi" w:cs="Tahoma"/>
          <w:bCs/>
          <w:iCs/>
          <w:color w:val="000000" w:themeColor="text1"/>
          <w:sz w:val="24"/>
          <w:szCs w:val="24"/>
          <w:lang w:val="en-US"/>
        </w:rPr>
        <w:t xml:space="preserve"> </w:t>
      </w:r>
      <w:proofErr w:type="spellStart"/>
      <w:r w:rsidR="00FF5B70">
        <w:rPr>
          <w:rFonts w:asciiTheme="minorHAnsi" w:hAnsiTheme="minorHAnsi" w:cs="Tahoma"/>
          <w:bCs/>
          <w:iCs/>
          <w:color w:val="000000" w:themeColor="text1"/>
          <w:sz w:val="24"/>
          <w:szCs w:val="24"/>
          <w:lang w:val="en-US"/>
        </w:rPr>
        <w:t>Kinole</w:t>
      </w:r>
      <w:proofErr w:type="spellEnd"/>
      <w:r w:rsidR="00FF5B70">
        <w:rPr>
          <w:rFonts w:asciiTheme="minorHAnsi" w:hAnsiTheme="minorHAnsi" w:cs="Tahoma"/>
          <w:bCs/>
          <w:iCs/>
          <w:color w:val="000000" w:themeColor="text1"/>
          <w:sz w:val="24"/>
          <w:szCs w:val="24"/>
          <w:lang w:val="en-US"/>
        </w:rPr>
        <w:t xml:space="preserve"> W</w:t>
      </w:r>
      <w:r w:rsidR="003D17AD" w:rsidRPr="00684360">
        <w:rPr>
          <w:rFonts w:asciiTheme="minorHAnsi" w:hAnsiTheme="minorHAnsi" w:cs="Tahoma"/>
          <w:bCs/>
          <w:iCs/>
          <w:color w:val="000000" w:themeColor="text1"/>
          <w:sz w:val="24"/>
          <w:szCs w:val="24"/>
          <w:lang w:val="en-US"/>
        </w:rPr>
        <w:t xml:space="preserve">ard </w:t>
      </w:r>
      <w:r w:rsidR="005C713D" w:rsidRPr="00684360">
        <w:rPr>
          <w:rFonts w:asciiTheme="minorHAnsi" w:hAnsiTheme="minorHAnsi" w:cs="Tahoma"/>
          <w:bCs/>
          <w:iCs/>
          <w:color w:val="000000" w:themeColor="text1"/>
          <w:sz w:val="24"/>
          <w:szCs w:val="24"/>
          <w:lang w:val="en-US"/>
        </w:rPr>
        <w:t xml:space="preserve">in </w:t>
      </w:r>
      <w:proofErr w:type="spellStart"/>
      <w:r w:rsidR="005C713D" w:rsidRPr="00684360">
        <w:rPr>
          <w:rFonts w:asciiTheme="minorHAnsi" w:hAnsiTheme="minorHAnsi" w:cs="Tahoma"/>
          <w:bCs/>
          <w:iCs/>
          <w:color w:val="000000" w:themeColor="text1"/>
          <w:sz w:val="24"/>
          <w:szCs w:val="24"/>
          <w:lang w:val="en-US"/>
        </w:rPr>
        <w:t>Morogoro</w:t>
      </w:r>
      <w:proofErr w:type="spellEnd"/>
      <w:r w:rsidR="003D17AD" w:rsidRPr="00684360">
        <w:rPr>
          <w:rFonts w:asciiTheme="minorHAnsi" w:hAnsiTheme="minorHAnsi" w:cs="Tahoma"/>
          <w:bCs/>
          <w:iCs/>
          <w:color w:val="000000" w:themeColor="text1"/>
          <w:sz w:val="24"/>
          <w:szCs w:val="24"/>
          <w:lang w:val="en-US"/>
        </w:rPr>
        <w:t xml:space="preserve"> </w:t>
      </w:r>
      <w:r w:rsidR="005C713D" w:rsidRPr="00684360">
        <w:rPr>
          <w:rFonts w:asciiTheme="minorHAnsi" w:hAnsiTheme="minorHAnsi" w:cs="Tahoma"/>
          <w:bCs/>
          <w:iCs/>
          <w:color w:val="000000" w:themeColor="text1"/>
          <w:sz w:val="24"/>
          <w:szCs w:val="24"/>
          <w:lang w:val="en-US"/>
        </w:rPr>
        <w:t>Municipal were</w:t>
      </w:r>
      <w:r w:rsidR="001C4660" w:rsidRPr="00684360">
        <w:rPr>
          <w:rFonts w:asciiTheme="minorHAnsi" w:hAnsiTheme="minorHAnsi" w:cs="Tahoma"/>
          <w:bCs/>
          <w:iCs/>
          <w:color w:val="000000" w:themeColor="text1"/>
          <w:sz w:val="24"/>
          <w:szCs w:val="24"/>
          <w:lang w:val="en-US"/>
        </w:rPr>
        <w:t xml:space="preserve"> reaches on improved pineapple variety of MD2 produced </w:t>
      </w:r>
      <w:r w:rsidR="005C713D" w:rsidRPr="00684360">
        <w:rPr>
          <w:rFonts w:asciiTheme="minorHAnsi" w:hAnsiTheme="minorHAnsi" w:cs="Tahoma"/>
          <w:bCs/>
          <w:iCs/>
          <w:color w:val="000000" w:themeColor="text1"/>
          <w:sz w:val="24"/>
          <w:szCs w:val="24"/>
          <w:lang w:val="en-US"/>
        </w:rPr>
        <w:t>by the</w:t>
      </w:r>
      <w:r w:rsidR="00DC2FA9" w:rsidRPr="00684360">
        <w:rPr>
          <w:rFonts w:asciiTheme="minorHAnsi" w:hAnsiTheme="minorHAnsi" w:cs="Tahoma"/>
          <w:bCs/>
          <w:iCs/>
          <w:color w:val="000000" w:themeColor="text1"/>
          <w:sz w:val="24"/>
          <w:szCs w:val="24"/>
          <w:lang w:val="en-US"/>
        </w:rPr>
        <w:t xml:space="preserve"> </w:t>
      </w:r>
      <w:r w:rsidR="004C7487" w:rsidRPr="00684360">
        <w:rPr>
          <w:rFonts w:asciiTheme="minorHAnsi" w:hAnsiTheme="minorHAnsi" w:cs="Tahoma"/>
          <w:bCs/>
          <w:iCs/>
          <w:color w:val="000000" w:themeColor="text1"/>
          <w:sz w:val="24"/>
          <w:szCs w:val="24"/>
          <w:lang w:val="en-US"/>
        </w:rPr>
        <w:t>Centre through</w:t>
      </w:r>
      <w:r w:rsidR="001C4660" w:rsidRPr="00684360">
        <w:rPr>
          <w:rFonts w:asciiTheme="minorHAnsi" w:hAnsiTheme="minorHAnsi" w:cs="Tahoma"/>
          <w:bCs/>
          <w:iCs/>
          <w:color w:val="000000" w:themeColor="text1"/>
          <w:sz w:val="24"/>
          <w:szCs w:val="24"/>
          <w:lang w:val="en-US"/>
        </w:rPr>
        <w:t xml:space="preserve"> tissue culture</w:t>
      </w:r>
      <w:r w:rsidR="00201917" w:rsidRPr="00684360">
        <w:rPr>
          <w:rFonts w:asciiTheme="minorHAnsi" w:hAnsiTheme="minorHAnsi" w:cs="Tahoma"/>
          <w:bCs/>
          <w:iCs/>
          <w:color w:val="000000" w:themeColor="text1"/>
          <w:sz w:val="24"/>
          <w:szCs w:val="24"/>
          <w:lang w:val="en-US"/>
        </w:rPr>
        <w:t xml:space="preserve"> and</w:t>
      </w:r>
      <w:r w:rsidR="00201917" w:rsidRPr="00684360">
        <w:rPr>
          <w:rFonts w:asciiTheme="minorHAnsi" w:hAnsiTheme="minorHAnsi" w:cs="Tahoma"/>
          <w:bCs/>
          <w:iCs/>
          <w:color w:val="000000" w:themeColor="text1"/>
          <w:sz w:val="24"/>
          <w:szCs w:val="24"/>
        </w:rPr>
        <w:t xml:space="preserve"> Good Agronomic Practices (GPAs) </w:t>
      </w:r>
      <w:r w:rsidR="00857845" w:rsidRPr="00684360">
        <w:rPr>
          <w:rFonts w:asciiTheme="minorHAnsi" w:hAnsiTheme="minorHAnsi" w:cs="Tahoma"/>
          <w:bCs/>
          <w:iCs/>
          <w:color w:val="000000" w:themeColor="text1"/>
          <w:sz w:val="24"/>
          <w:szCs w:val="24"/>
        </w:rPr>
        <w:t xml:space="preserve">which are proper </w:t>
      </w:r>
      <w:r w:rsidR="00201024" w:rsidRPr="00684360">
        <w:rPr>
          <w:rFonts w:asciiTheme="minorHAnsi" w:hAnsiTheme="minorHAnsi" w:cs="Tahoma"/>
          <w:bCs/>
          <w:iCs/>
          <w:color w:val="000000" w:themeColor="text1"/>
          <w:sz w:val="24"/>
          <w:szCs w:val="24"/>
        </w:rPr>
        <w:t>demo plot</w:t>
      </w:r>
      <w:r w:rsidR="00857845" w:rsidRPr="00684360">
        <w:rPr>
          <w:rFonts w:asciiTheme="minorHAnsi" w:hAnsiTheme="minorHAnsi" w:cs="Tahoma"/>
          <w:bCs/>
          <w:iCs/>
          <w:color w:val="000000" w:themeColor="text1"/>
          <w:sz w:val="24"/>
          <w:szCs w:val="24"/>
        </w:rPr>
        <w:t xml:space="preserve"> establishment</w:t>
      </w:r>
      <w:r w:rsidR="00201917" w:rsidRPr="00684360">
        <w:rPr>
          <w:rFonts w:asciiTheme="minorHAnsi" w:hAnsiTheme="minorHAnsi" w:cs="Tahoma"/>
          <w:bCs/>
          <w:iCs/>
          <w:color w:val="000000" w:themeColor="text1"/>
          <w:sz w:val="24"/>
          <w:szCs w:val="24"/>
        </w:rPr>
        <w:t>, spacing and proper management practices.</w:t>
      </w:r>
    </w:p>
    <w:p w:rsidR="00BF55FD" w:rsidRPr="00684360" w:rsidRDefault="00A9155D" w:rsidP="00BF55FD">
      <w:pPr>
        <w:shd w:val="clear" w:color="auto" w:fill="FFFFFF"/>
        <w:spacing w:after="0" w:line="240" w:lineRule="auto"/>
        <w:jc w:val="both"/>
        <w:outlineLvl w:val="0"/>
        <w:rPr>
          <w:rFonts w:asciiTheme="minorHAnsi" w:eastAsia="Times New Roman" w:hAnsiTheme="minorHAnsi" w:cs="Tahoma"/>
          <w:bCs/>
          <w:kern w:val="36"/>
          <w:sz w:val="24"/>
          <w:szCs w:val="24"/>
        </w:rPr>
      </w:pPr>
      <w:r w:rsidRPr="00684360">
        <w:rPr>
          <w:rFonts w:asciiTheme="minorHAnsi" w:hAnsiTheme="minorHAnsi" w:cs="Tahoma"/>
          <w:bCs/>
          <w:iCs/>
          <w:color w:val="000000" w:themeColor="text1"/>
          <w:sz w:val="24"/>
          <w:szCs w:val="24"/>
          <w:lang w:val="en-US"/>
        </w:rPr>
        <w:t xml:space="preserve"> </w:t>
      </w:r>
    </w:p>
    <w:p w:rsidR="00530F7F" w:rsidRPr="00684360" w:rsidRDefault="00530F7F" w:rsidP="00530F7F">
      <w:pPr>
        <w:shd w:val="clear" w:color="auto" w:fill="FFFFFF"/>
        <w:spacing w:after="0" w:line="240" w:lineRule="auto"/>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rPr>
        <w:t>Table 3: Stakeholders reached with Improved Technologies</w:t>
      </w:r>
      <w:r w:rsidRPr="00684360">
        <w:rPr>
          <w:rFonts w:asciiTheme="minorHAnsi" w:hAnsiTheme="minorHAnsi" w:cs="Tahoma"/>
          <w:b/>
          <w:bCs/>
          <w:iCs/>
          <w:color w:val="000000" w:themeColor="text1"/>
          <w:sz w:val="24"/>
          <w:szCs w:val="24"/>
          <w:lang w:val="en-US"/>
        </w:rPr>
        <w:t xml:space="preserve"> Disseminated from TARI </w:t>
      </w:r>
      <w:proofErr w:type="spellStart"/>
      <w:r w:rsidRPr="00684360">
        <w:rPr>
          <w:rFonts w:asciiTheme="minorHAnsi" w:hAnsiTheme="minorHAnsi" w:cs="Tahoma"/>
          <w:b/>
          <w:bCs/>
          <w:iCs/>
          <w:color w:val="000000" w:themeColor="text1"/>
          <w:sz w:val="24"/>
          <w:szCs w:val="24"/>
          <w:lang w:val="en-US"/>
        </w:rPr>
        <w:t>Mikocheni</w:t>
      </w:r>
      <w:proofErr w:type="spellEnd"/>
      <w:r w:rsidRPr="00684360">
        <w:rPr>
          <w:rFonts w:asciiTheme="minorHAnsi" w:hAnsiTheme="minorHAnsi" w:cs="Tahoma"/>
          <w:b/>
          <w:bCs/>
          <w:iCs/>
          <w:color w:val="000000" w:themeColor="text1"/>
          <w:sz w:val="24"/>
          <w:szCs w:val="24"/>
          <w:lang w:val="en-US"/>
        </w:rPr>
        <w:t xml:space="preserve"> Centre to various places</w:t>
      </w:r>
    </w:p>
    <w:tbl>
      <w:tblPr>
        <w:tblStyle w:val="TableGrid"/>
        <w:tblW w:w="9468" w:type="dxa"/>
        <w:tblLook w:val="04A0" w:firstRow="1" w:lastRow="0" w:firstColumn="1" w:lastColumn="0" w:noHBand="0" w:noVBand="1"/>
      </w:tblPr>
      <w:tblGrid>
        <w:gridCol w:w="2672"/>
        <w:gridCol w:w="6"/>
        <w:gridCol w:w="2535"/>
        <w:gridCol w:w="7"/>
        <w:gridCol w:w="4248"/>
      </w:tblGrid>
      <w:tr w:rsidR="00530F7F" w:rsidRPr="00684360" w:rsidTr="003965F1">
        <w:trPr>
          <w:trHeight w:val="296"/>
        </w:trPr>
        <w:tc>
          <w:tcPr>
            <w:tcW w:w="2678" w:type="dxa"/>
            <w:gridSpan w:val="2"/>
          </w:tcPr>
          <w:p w:rsidR="00530F7F" w:rsidRPr="00684360" w:rsidRDefault="00530F7F" w:rsidP="003965F1">
            <w:pPr>
              <w:spacing w:after="300" w:line="240" w:lineRule="auto"/>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Place</w:t>
            </w:r>
          </w:p>
        </w:tc>
        <w:tc>
          <w:tcPr>
            <w:tcW w:w="2535" w:type="dxa"/>
          </w:tcPr>
          <w:p w:rsidR="00530F7F" w:rsidRPr="00684360" w:rsidRDefault="00530F7F" w:rsidP="003965F1">
            <w:pPr>
              <w:spacing w:after="300" w:line="240" w:lineRule="auto"/>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 xml:space="preserve"> Stakeholders</w:t>
            </w:r>
          </w:p>
        </w:tc>
        <w:tc>
          <w:tcPr>
            <w:tcW w:w="4255" w:type="dxa"/>
            <w:gridSpan w:val="2"/>
          </w:tcPr>
          <w:p w:rsidR="00530F7F" w:rsidRPr="00684360" w:rsidRDefault="00530F7F" w:rsidP="003965F1">
            <w:pPr>
              <w:spacing w:after="300" w:line="240" w:lineRule="auto"/>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Technologies disseminated</w:t>
            </w:r>
          </w:p>
        </w:tc>
      </w:tr>
      <w:tr w:rsidR="00530F7F" w:rsidRPr="00684360" w:rsidTr="003965F1">
        <w:trPr>
          <w:trHeight w:val="1581"/>
        </w:trPr>
        <w:tc>
          <w:tcPr>
            <w:tcW w:w="2678" w:type="dxa"/>
            <w:gridSpan w:val="2"/>
            <w:tcBorders>
              <w:bottom w:val="single" w:sz="4" w:space="0" w:color="auto"/>
            </w:tcBorders>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Bagamoyo</w:t>
            </w:r>
            <w:proofErr w:type="spellEnd"/>
            <w:r w:rsidR="00201024">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w:t>
            </w:r>
            <w:proofErr w:type="spellStart"/>
            <w:r w:rsidRPr="00684360">
              <w:rPr>
                <w:rFonts w:asciiTheme="minorHAnsi" w:hAnsiTheme="minorHAnsi" w:cs="Tahoma"/>
                <w:bCs/>
                <w:iCs/>
                <w:color w:val="000000" w:themeColor="text1"/>
                <w:sz w:val="24"/>
                <w:szCs w:val="24"/>
                <w:lang w:val="en-US"/>
              </w:rPr>
              <w:t>Kilomo</w:t>
            </w:r>
            <w:proofErr w:type="spellEnd"/>
            <w:r w:rsidRPr="00684360">
              <w:rPr>
                <w:rFonts w:asciiTheme="minorHAnsi" w:hAnsiTheme="minorHAnsi" w:cs="Tahoma"/>
                <w:bCs/>
                <w:iCs/>
                <w:color w:val="000000" w:themeColor="text1"/>
                <w:sz w:val="24"/>
                <w:szCs w:val="24"/>
                <w:lang w:val="en-US"/>
              </w:rPr>
              <w:t>)</w:t>
            </w:r>
          </w:p>
        </w:tc>
        <w:tc>
          <w:tcPr>
            <w:tcW w:w="2535" w:type="dxa"/>
            <w:tcBorders>
              <w:bottom w:val="single" w:sz="4" w:space="0" w:color="auto"/>
            </w:tcBorders>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134 (61 Males and 73 Females)</w:t>
            </w:r>
          </w:p>
        </w:tc>
        <w:tc>
          <w:tcPr>
            <w:tcW w:w="4255" w:type="dxa"/>
            <w:gridSpan w:val="2"/>
            <w:vMerge w:val="restart"/>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 xml:space="preserve">1. Improved vegetable varieties i.e. </w:t>
            </w:r>
            <w:r w:rsidR="00201024" w:rsidRPr="00684360">
              <w:rPr>
                <w:rFonts w:asciiTheme="minorHAnsi" w:hAnsiTheme="minorHAnsi" w:cs="Tahoma"/>
                <w:bCs/>
                <w:iCs/>
                <w:color w:val="000000" w:themeColor="text1"/>
                <w:sz w:val="24"/>
                <w:szCs w:val="24"/>
                <w:lang w:val="en-US"/>
              </w:rPr>
              <w:t>Amaranth (</w:t>
            </w:r>
            <w:proofErr w:type="spellStart"/>
            <w:r w:rsidRPr="00684360">
              <w:rPr>
                <w:rFonts w:asciiTheme="minorHAnsi" w:hAnsiTheme="minorHAnsi" w:cs="Tahoma"/>
                <w:bCs/>
                <w:iCs/>
                <w:color w:val="000000" w:themeColor="text1"/>
                <w:sz w:val="24"/>
                <w:szCs w:val="24"/>
                <w:lang w:val="en-US"/>
              </w:rPr>
              <w:t>Nguruma</w:t>
            </w:r>
            <w:proofErr w:type="spellEnd"/>
            <w:r w:rsidRPr="00684360">
              <w:rPr>
                <w:rFonts w:asciiTheme="minorHAnsi" w:hAnsiTheme="minorHAnsi" w:cs="Tahoma"/>
                <w:bCs/>
                <w:iCs/>
                <w:color w:val="000000" w:themeColor="text1"/>
                <w:sz w:val="24"/>
                <w:szCs w:val="24"/>
                <w:lang w:val="en-US"/>
              </w:rPr>
              <w:t>,</w:t>
            </w:r>
            <w:r w:rsidR="00201024">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Poli</w:t>
            </w:r>
            <w:proofErr w:type="spellEnd"/>
            <w:r w:rsidRPr="00684360">
              <w:rPr>
                <w:rFonts w:asciiTheme="minorHAnsi" w:hAnsiTheme="minorHAnsi" w:cs="Tahoma"/>
                <w:bCs/>
                <w:iCs/>
                <w:color w:val="000000" w:themeColor="text1"/>
                <w:sz w:val="24"/>
                <w:szCs w:val="24"/>
                <w:lang w:val="en-US"/>
              </w:rPr>
              <w:t xml:space="preserve"> and</w:t>
            </w:r>
            <w:r w:rsidR="00201024">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Akeri</w:t>
            </w:r>
            <w:proofErr w:type="spellEnd"/>
            <w:r w:rsidRPr="00684360">
              <w:rPr>
                <w:rFonts w:asciiTheme="minorHAnsi" w:hAnsiTheme="minorHAnsi" w:cs="Tahoma"/>
                <w:bCs/>
                <w:iCs/>
                <w:color w:val="000000" w:themeColor="text1"/>
                <w:sz w:val="24"/>
                <w:szCs w:val="24"/>
                <w:lang w:val="en-US"/>
              </w:rPr>
              <w:t>)</w:t>
            </w:r>
            <w:r w:rsidR="00201024" w:rsidRPr="00684360">
              <w:rPr>
                <w:rFonts w:asciiTheme="minorHAnsi" w:hAnsiTheme="minorHAnsi" w:cs="Tahoma"/>
                <w:bCs/>
                <w:iCs/>
                <w:color w:val="000000" w:themeColor="text1"/>
                <w:sz w:val="24"/>
                <w:szCs w:val="24"/>
                <w:lang w:val="en-US"/>
              </w:rPr>
              <w:t>, African</w:t>
            </w:r>
            <w:r w:rsidR="00201024">
              <w:rPr>
                <w:rFonts w:asciiTheme="minorHAnsi" w:hAnsiTheme="minorHAnsi" w:cs="Tahoma"/>
                <w:bCs/>
                <w:iCs/>
                <w:color w:val="000000" w:themeColor="text1"/>
                <w:sz w:val="24"/>
                <w:szCs w:val="24"/>
                <w:lang w:val="en-US"/>
              </w:rPr>
              <w:t xml:space="preserve"> </w:t>
            </w:r>
            <w:r w:rsidR="00201024" w:rsidRPr="00684360">
              <w:rPr>
                <w:rFonts w:asciiTheme="minorHAnsi" w:hAnsiTheme="minorHAnsi" w:cs="Tahoma"/>
                <w:bCs/>
                <w:iCs/>
                <w:color w:val="000000" w:themeColor="text1"/>
                <w:sz w:val="24"/>
                <w:szCs w:val="24"/>
                <w:lang w:val="en-US"/>
              </w:rPr>
              <w:t>nightshade (</w:t>
            </w:r>
            <w:proofErr w:type="spellStart"/>
            <w:r w:rsidRPr="00684360">
              <w:rPr>
                <w:rFonts w:asciiTheme="minorHAnsi" w:hAnsiTheme="minorHAnsi" w:cs="Tahoma"/>
                <w:bCs/>
                <w:iCs/>
                <w:color w:val="000000" w:themeColor="text1"/>
                <w:sz w:val="24"/>
                <w:szCs w:val="24"/>
                <w:lang w:val="en-US"/>
              </w:rPr>
              <w:t>Ambureni</w:t>
            </w:r>
            <w:proofErr w:type="spellEnd"/>
            <w:r w:rsidRPr="00684360">
              <w:rPr>
                <w:rFonts w:asciiTheme="minorHAnsi" w:hAnsiTheme="minorHAnsi" w:cs="Tahoma"/>
                <w:bCs/>
                <w:iCs/>
                <w:color w:val="000000" w:themeColor="text1"/>
                <w:sz w:val="24"/>
                <w:szCs w:val="24"/>
                <w:lang w:val="en-US"/>
              </w:rPr>
              <w:t xml:space="preserve">) and African </w:t>
            </w:r>
            <w:r w:rsidR="00201024" w:rsidRPr="00684360">
              <w:rPr>
                <w:rFonts w:asciiTheme="minorHAnsi" w:hAnsiTheme="minorHAnsi" w:cs="Tahoma"/>
                <w:bCs/>
                <w:iCs/>
                <w:color w:val="000000" w:themeColor="text1"/>
                <w:sz w:val="24"/>
                <w:szCs w:val="24"/>
                <w:lang w:val="en-US"/>
              </w:rPr>
              <w:t>eggplant (</w:t>
            </w:r>
            <w:r w:rsidRPr="00684360">
              <w:rPr>
                <w:rFonts w:asciiTheme="minorHAnsi" w:hAnsiTheme="minorHAnsi" w:cs="Tahoma"/>
                <w:bCs/>
                <w:iCs/>
                <w:color w:val="000000" w:themeColor="text1"/>
                <w:sz w:val="24"/>
                <w:szCs w:val="24"/>
                <w:lang w:val="en-US"/>
              </w:rPr>
              <w:t xml:space="preserve">DB3 and </w:t>
            </w:r>
            <w:proofErr w:type="spellStart"/>
            <w:r w:rsidRPr="00684360">
              <w:rPr>
                <w:rFonts w:asciiTheme="minorHAnsi" w:hAnsiTheme="minorHAnsi" w:cs="Tahoma"/>
                <w:bCs/>
                <w:iCs/>
                <w:color w:val="000000" w:themeColor="text1"/>
                <w:sz w:val="24"/>
                <w:szCs w:val="24"/>
                <w:lang w:val="en-US"/>
              </w:rPr>
              <w:t>Tengeru</w:t>
            </w:r>
            <w:proofErr w:type="spellEnd"/>
            <w:r w:rsidRPr="00684360">
              <w:rPr>
                <w:rFonts w:asciiTheme="minorHAnsi" w:hAnsiTheme="minorHAnsi" w:cs="Tahoma"/>
                <w:bCs/>
                <w:iCs/>
                <w:color w:val="000000" w:themeColor="text1"/>
                <w:sz w:val="24"/>
                <w:szCs w:val="24"/>
                <w:lang w:val="en-US"/>
              </w:rPr>
              <w:t>).</w:t>
            </w:r>
          </w:p>
          <w:p w:rsidR="00B30732" w:rsidRPr="00684360" w:rsidRDefault="00B30732" w:rsidP="00B30732">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 xml:space="preserve">2. </w:t>
            </w:r>
            <w:r w:rsidR="00201024" w:rsidRPr="00684360">
              <w:rPr>
                <w:rFonts w:asciiTheme="minorHAnsi" w:hAnsiTheme="minorHAnsi" w:cs="Tahoma"/>
                <w:bCs/>
                <w:iCs/>
                <w:color w:val="000000" w:themeColor="text1"/>
                <w:sz w:val="24"/>
                <w:szCs w:val="24"/>
                <w:lang w:val="en-US"/>
              </w:rPr>
              <w:t>Proper Transplanting</w:t>
            </w:r>
            <w:r w:rsidRPr="00684360">
              <w:rPr>
                <w:rFonts w:asciiTheme="minorHAnsi" w:hAnsiTheme="minorHAnsi" w:cs="Tahoma"/>
                <w:bCs/>
                <w:iCs/>
                <w:color w:val="000000" w:themeColor="text1"/>
                <w:sz w:val="24"/>
                <w:szCs w:val="24"/>
                <w:lang w:val="en-US"/>
              </w:rPr>
              <w:t xml:space="preserve"> (plants to be embedded with soil for faster root establishment).</w:t>
            </w:r>
          </w:p>
          <w:p w:rsidR="00B30732" w:rsidRPr="00684360" w:rsidRDefault="00B30732" w:rsidP="00B30732">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3.Demoplot preparation(Well measured demo plots with proper edges)</w:t>
            </w:r>
          </w:p>
          <w:p w:rsidR="00B30732" w:rsidRPr="00684360" w:rsidRDefault="00B30732" w:rsidP="00B30732">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4. Proper Spacing for (Amaranth 40cmx30cm, African night shade60 cmx30 cm and African eggplant 60cmx50cm).</w:t>
            </w:r>
          </w:p>
          <w:p w:rsidR="00530F7F" w:rsidRPr="00684360" w:rsidRDefault="00B30732" w:rsidP="00B30732">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 xml:space="preserve">5. Proper management practices like </w:t>
            </w:r>
            <w:r w:rsidR="00201024" w:rsidRPr="00684360">
              <w:rPr>
                <w:rFonts w:asciiTheme="minorHAnsi" w:hAnsiTheme="minorHAnsi" w:cs="Tahoma"/>
                <w:bCs/>
                <w:iCs/>
                <w:color w:val="000000" w:themeColor="text1"/>
                <w:sz w:val="24"/>
                <w:szCs w:val="24"/>
                <w:lang w:val="en-US"/>
              </w:rPr>
              <w:t>irrigation, weeding</w:t>
            </w:r>
            <w:r w:rsidRPr="00684360">
              <w:rPr>
                <w:rFonts w:asciiTheme="minorHAnsi" w:hAnsiTheme="minorHAnsi" w:cs="Tahoma"/>
                <w:bCs/>
                <w:iCs/>
                <w:color w:val="000000" w:themeColor="text1"/>
                <w:sz w:val="24"/>
                <w:szCs w:val="24"/>
                <w:lang w:val="en-US"/>
              </w:rPr>
              <w:t xml:space="preserve"> and fertilizer application.</w:t>
            </w:r>
          </w:p>
          <w:p w:rsidR="00530F7F" w:rsidRPr="00684360" w:rsidRDefault="00B30732" w:rsidP="003965F1">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6</w:t>
            </w:r>
            <w:r w:rsidR="00530F7F" w:rsidRPr="00684360">
              <w:rPr>
                <w:rFonts w:asciiTheme="minorHAnsi" w:hAnsiTheme="minorHAnsi" w:cs="Tahoma"/>
                <w:bCs/>
                <w:iCs/>
                <w:color w:val="000000" w:themeColor="text1"/>
                <w:sz w:val="24"/>
                <w:szCs w:val="24"/>
                <w:lang w:val="en-US"/>
              </w:rPr>
              <w:t>.Proper harvesting methods of vegetable in the field to encourage vegetative growth</w:t>
            </w:r>
          </w:p>
          <w:p w:rsidR="00530F7F" w:rsidRPr="00684360" w:rsidRDefault="00B30732" w:rsidP="003965F1">
            <w:pPr>
              <w:spacing w:after="300" w:line="240" w:lineRule="auto"/>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Cs/>
                <w:iCs/>
                <w:color w:val="000000" w:themeColor="text1"/>
                <w:sz w:val="24"/>
                <w:szCs w:val="24"/>
                <w:lang w:val="en-US"/>
              </w:rPr>
              <w:t>7</w:t>
            </w:r>
            <w:r w:rsidR="00530F7F" w:rsidRPr="00684360">
              <w:rPr>
                <w:rFonts w:asciiTheme="minorHAnsi" w:hAnsiTheme="minorHAnsi" w:cs="Tahoma"/>
                <w:bCs/>
                <w:iCs/>
                <w:color w:val="000000" w:themeColor="text1"/>
                <w:sz w:val="24"/>
                <w:szCs w:val="24"/>
                <w:lang w:val="en-US"/>
              </w:rPr>
              <w:t>.Postharverst processing of harvested Amaranth seeds for various uses</w:t>
            </w:r>
          </w:p>
          <w:p w:rsidR="00530F7F" w:rsidRPr="00684360" w:rsidRDefault="00530F7F" w:rsidP="003965F1">
            <w:pPr>
              <w:spacing w:after="300"/>
              <w:jc w:val="both"/>
              <w:outlineLvl w:val="0"/>
              <w:rPr>
                <w:rFonts w:asciiTheme="minorHAnsi" w:hAnsiTheme="minorHAnsi" w:cs="Tahoma"/>
                <w:b/>
                <w:bCs/>
                <w:iCs/>
                <w:color w:val="000000" w:themeColor="text1"/>
                <w:sz w:val="24"/>
                <w:szCs w:val="24"/>
                <w:lang w:val="en-US"/>
              </w:rPr>
            </w:pPr>
          </w:p>
        </w:tc>
      </w:tr>
      <w:tr w:rsidR="00530F7F" w:rsidRPr="00684360" w:rsidTr="003965F1">
        <w:trPr>
          <w:trHeight w:val="1814"/>
        </w:trPr>
        <w:tc>
          <w:tcPr>
            <w:tcW w:w="2678" w:type="dxa"/>
            <w:gridSpan w:val="2"/>
            <w:tcBorders>
              <w:top w:val="single" w:sz="4" w:space="0" w:color="auto"/>
              <w:bottom w:val="single" w:sz="4" w:space="0" w:color="auto"/>
            </w:tcBorders>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Kigamboni</w:t>
            </w:r>
            <w:proofErr w:type="spellEnd"/>
            <w:r w:rsidR="00201024">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w:t>
            </w:r>
            <w:proofErr w:type="spellStart"/>
            <w:r w:rsidRPr="00684360">
              <w:rPr>
                <w:rFonts w:asciiTheme="minorHAnsi" w:hAnsiTheme="minorHAnsi" w:cs="Tahoma"/>
                <w:bCs/>
                <w:iCs/>
                <w:color w:val="000000" w:themeColor="text1"/>
                <w:sz w:val="24"/>
                <w:szCs w:val="24"/>
                <w:lang w:val="en-US"/>
              </w:rPr>
              <w:t>GezaUlole</w:t>
            </w:r>
            <w:proofErr w:type="spellEnd"/>
            <w:r w:rsidRPr="00684360">
              <w:rPr>
                <w:rFonts w:asciiTheme="minorHAnsi" w:hAnsiTheme="minorHAnsi" w:cs="Tahoma"/>
                <w:bCs/>
                <w:iCs/>
                <w:color w:val="000000" w:themeColor="text1"/>
                <w:sz w:val="24"/>
                <w:szCs w:val="24"/>
                <w:lang w:val="en-US"/>
              </w:rPr>
              <w:t>)</w:t>
            </w:r>
          </w:p>
        </w:tc>
        <w:tc>
          <w:tcPr>
            <w:tcW w:w="2535" w:type="dxa"/>
            <w:tcBorders>
              <w:top w:val="single" w:sz="4" w:space="0" w:color="auto"/>
              <w:bottom w:val="single" w:sz="4" w:space="0" w:color="auto"/>
            </w:tcBorders>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72 (31 Males and 41 Females)</w:t>
            </w:r>
          </w:p>
        </w:tc>
        <w:tc>
          <w:tcPr>
            <w:tcW w:w="4255" w:type="dxa"/>
            <w:gridSpan w:val="2"/>
            <w:vMerge/>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
        </w:tc>
      </w:tr>
      <w:tr w:rsidR="00530F7F" w:rsidRPr="00684360" w:rsidTr="003965F1">
        <w:trPr>
          <w:trHeight w:val="1080"/>
        </w:trPr>
        <w:tc>
          <w:tcPr>
            <w:tcW w:w="2678" w:type="dxa"/>
            <w:gridSpan w:val="2"/>
            <w:tcBorders>
              <w:top w:val="single" w:sz="4" w:space="0" w:color="auto"/>
              <w:bottom w:val="single" w:sz="4" w:space="0" w:color="auto"/>
            </w:tcBorders>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Ilala</w:t>
            </w:r>
            <w:proofErr w:type="spellEnd"/>
            <w:r w:rsidR="00201024">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w:t>
            </w:r>
            <w:proofErr w:type="spellStart"/>
            <w:r w:rsidRPr="00684360">
              <w:rPr>
                <w:rFonts w:asciiTheme="minorHAnsi" w:hAnsiTheme="minorHAnsi" w:cs="Tahoma"/>
                <w:bCs/>
                <w:iCs/>
                <w:color w:val="000000" w:themeColor="text1"/>
                <w:sz w:val="24"/>
                <w:szCs w:val="24"/>
                <w:lang w:val="en-US"/>
              </w:rPr>
              <w:t>PuguKinyamwezi</w:t>
            </w:r>
            <w:proofErr w:type="spellEnd"/>
            <w:r w:rsidRPr="00684360">
              <w:rPr>
                <w:rFonts w:asciiTheme="minorHAnsi" w:hAnsiTheme="minorHAnsi" w:cs="Tahoma"/>
                <w:bCs/>
                <w:iCs/>
                <w:color w:val="000000" w:themeColor="text1"/>
                <w:sz w:val="24"/>
                <w:szCs w:val="24"/>
                <w:lang w:val="en-US"/>
              </w:rPr>
              <w:t xml:space="preserve"> Farmers Centre)</w:t>
            </w:r>
          </w:p>
        </w:tc>
        <w:tc>
          <w:tcPr>
            <w:tcW w:w="2535" w:type="dxa"/>
            <w:tcBorders>
              <w:top w:val="single" w:sz="4" w:space="0" w:color="auto"/>
              <w:bottom w:val="single" w:sz="4" w:space="0" w:color="auto"/>
            </w:tcBorders>
          </w:tcPr>
          <w:p w:rsidR="00530F7F" w:rsidRPr="00684360" w:rsidRDefault="00530F7F" w:rsidP="003965F1">
            <w:pPr>
              <w:spacing w:after="0" w:line="240" w:lineRule="auto"/>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52</w:t>
            </w:r>
            <w:r w:rsidR="008E1E56">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(39 Males and 13 Females)</w:t>
            </w:r>
          </w:p>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
        </w:tc>
        <w:tc>
          <w:tcPr>
            <w:tcW w:w="4255" w:type="dxa"/>
            <w:gridSpan w:val="2"/>
            <w:vMerge/>
            <w:tcBorders>
              <w:bottom w:val="single" w:sz="4" w:space="0" w:color="auto"/>
            </w:tcBorders>
          </w:tcPr>
          <w:p w:rsidR="00530F7F" w:rsidRPr="00684360" w:rsidRDefault="00530F7F" w:rsidP="003965F1">
            <w:pPr>
              <w:spacing w:after="300" w:line="240" w:lineRule="auto"/>
              <w:jc w:val="both"/>
              <w:outlineLvl w:val="0"/>
              <w:rPr>
                <w:rFonts w:asciiTheme="minorHAnsi" w:hAnsiTheme="minorHAnsi" w:cs="Tahoma"/>
                <w:bCs/>
                <w:iCs/>
                <w:color w:val="000000" w:themeColor="text1"/>
                <w:sz w:val="24"/>
                <w:szCs w:val="24"/>
                <w:lang w:val="en-US"/>
              </w:rPr>
            </w:pPr>
          </w:p>
        </w:tc>
      </w:tr>
      <w:tr w:rsidR="00530F7F" w:rsidRPr="00684360" w:rsidTr="00396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78"/>
        </w:trPr>
        <w:tc>
          <w:tcPr>
            <w:tcW w:w="2672" w:type="dxa"/>
          </w:tcPr>
          <w:p w:rsidR="00530F7F" w:rsidRPr="00684360" w:rsidRDefault="00530F7F" w:rsidP="003965F1">
            <w:pPr>
              <w:shd w:val="clear" w:color="auto" w:fill="FFFFFF"/>
              <w:spacing w:after="300"/>
              <w:ind w:left="108"/>
              <w:jc w:val="both"/>
              <w:outlineLvl w:val="0"/>
              <w:rPr>
                <w:rFonts w:asciiTheme="minorHAnsi" w:hAnsiTheme="minorHAnsi" w:cs="Tahoma"/>
                <w:b/>
                <w:bCs/>
                <w:iCs/>
                <w:color w:val="000000" w:themeColor="text1"/>
                <w:sz w:val="24"/>
                <w:szCs w:val="24"/>
                <w:lang w:val="en-US"/>
              </w:rPr>
            </w:pPr>
          </w:p>
          <w:p w:rsidR="00530F7F" w:rsidRPr="00684360" w:rsidRDefault="00530F7F" w:rsidP="003965F1">
            <w:pPr>
              <w:shd w:val="clear" w:color="auto" w:fill="FFFFFF"/>
              <w:spacing w:after="300"/>
              <w:ind w:left="108"/>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Chambezi</w:t>
            </w:r>
            <w:proofErr w:type="spellEnd"/>
          </w:p>
        </w:tc>
        <w:tc>
          <w:tcPr>
            <w:tcW w:w="2548" w:type="dxa"/>
            <w:gridSpan w:val="3"/>
          </w:tcPr>
          <w:p w:rsidR="00530F7F" w:rsidRPr="00684360" w:rsidRDefault="00530F7F" w:rsidP="003965F1">
            <w:pPr>
              <w:spacing w:after="0" w:line="240" w:lineRule="auto"/>
              <w:rPr>
                <w:rFonts w:asciiTheme="minorHAnsi" w:hAnsiTheme="minorHAnsi" w:cs="Tahoma"/>
                <w:b/>
                <w:bCs/>
                <w:iCs/>
                <w:color w:val="000000" w:themeColor="text1"/>
                <w:sz w:val="24"/>
                <w:szCs w:val="24"/>
                <w:lang w:val="en-US"/>
              </w:rPr>
            </w:pPr>
          </w:p>
          <w:p w:rsidR="00530F7F" w:rsidRPr="00684360" w:rsidRDefault="00530F7F" w:rsidP="003965F1">
            <w:pPr>
              <w:spacing w:after="0" w:line="240" w:lineRule="auto"/>
              <w:rPr>
                <w:rFonts w:asciiTheme="minorHAnsi" w:hAnsiTheme="minorHAnsi" w:cs="Tahoma"/>
                <w:b/>
                <w:bCs/>
                <w:iCs/>
                <w:color w:val="000000" w:themeColor="text1"/>
                <w:sz w:val="24"/>
                <w:szCs w:val="24"/>
                <w:lang w:val="en-US"/>
              </w:rPr>
            </w:pPr>
          </w:p>
          <w:p w:rsidR="00530F7F" w:rsidRPr="00A03851" w:rsidRDefault="00A03851" w:rsidP="00A03851">
            <w:pPr>
              <w:spacing w:after="0" w:line="240" w:lineRule="auto"/>
              <w:rPr>
                <w:rFonts w:asciiTheme="minorHAnsi" w:hAnsiTheme="minorHAnsi" w:cs="Tahoma"/>
                <w:bCs/>
                <w:iCs/>
                <w:color w:val="000000" w:themeColor="text1"/>
                <w:sz w:val="24"/>
                <w:szCs w:val="24"/>
                <w:lang w:val="en-US"/>
              </w:rPr>
            </w:pPr>
            <w:r w:rsidRPr="00A03851">
              <w:rPr>
                <w:rFonts w:asciiTheme="minorHAnsi" w:hAnsiTheme="minorHAnsi" w:cs="Tahoma"/>
                <w:bCs/>
                <w:iCs/>
                <w:color w:val="000000" w:themeColor="text1"/>
                <w:sz w:val="24"/>
                <w:szCs w:val="24"/>
                <w:lang w:val="en-US"/>
              </w:rPr>
              <w:t>85 farmers (45 Males and 40 Females)</w:t>
            </w:r>
          </w:p>
        </w:tc>
        <w:tc>
          <w:tcPr>
            <w:tcW w:w="4248" w:type="dxa"/>
          </w:tcPr>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Coconuts intercropped with mangoes and orange to control pests through weaver ants which feed on </w:t>
            </w:r>
            <w:proofErr w:type="spellStart"/>
            <w:r w:rsidRPr="00684360">
              <w:rPr>
                <w:rFonts w:asciiTheme="minorHAnsi" w:hAnsiTheme="minorHAnsi" w:cs="Tahoma"/>
                <w:color w:val="000000" w:themeColor="text1"/>
                <w:sz w:val="24"/>
                <w:szCs w:val="24"/>
              </w:rPr>
              <w:t>coreid</w:t>
            </w:r>
            <w:proofErr w:type="spellEnd"/>
            <w:r w:rsidRPr="00684360">
              <w:rPr>
                <w:rFonts w:asciiTheme="minorHAnsi" w:hAnsiTheme="minorHAnsi" w:cs="Tahoma"/>
                <w:color w:val="000000" w:themeColor="text1"/>
                <w:sz w:val="24"/>
                <w:szCs w:val="24"/>
              </w:rPr>
              <w:t xml:space="preserve"> bugs.</w:t>
            </w:r>
          </w:p>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 Mechanical remover of beetles using hook.</w:t>
            </w:r>
          </w:p>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3. Cultural control by cleaning field removing dead logs which are breeding site for beetles.</w:t>
            </w:r>
          </w:p>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 Using of Traps (Pheromones,</w:t>
            </w:r>
            <w:r w:rsidR="00201024">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PVC Pipe and Tin) to trap beetles.</w:t>
            </w:r>
          </w:p>
          <w:p w:rsidR="00530F7F" w:rsidRPr="00684360" w:rsidRDefault="00530F7F" w:rsidP="003965F1">
            <w:pPr>
              <w:pStyle w:val="ListParagraph"/>
              <w:ind w:left="0"/>
              <w:jc w:val="both"/>
              <w:rPr>
                <w:rFonts w:asciiTheme="minorHAnsi" w:hAnsiTheme="minorHAnsi" w:cs="Tahoma"/>
                <w:color w:val="000000" w:themeColor="text1"/>
                <w:sz w:val="24"/>
                <w:szCs w:val="24"/>
              </w:rPr>
            </w:pPr>
          </w:p>
        </w:tc>
      </w:tr>
      <w:tr w:rsidR="00530F7F" w:rsidRPr="00684360" w:rsidTr="00396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2672" w:type="dxa"/>
          </w:tcPr>
          <w:p w:rsidR="00530F7F" w:rsidRPr="00684360" w:rsidRDefault="00530F7F" w:rsidP="003965F1">
            <w:pPr>
              <w:shd w:val="clear" w:color="auto" w:fill="FFFFFF"/>
              <w:spacing w:after="300"/>
              <w:ind w:left="108"/>
              <w:jc w:val="both"/>
              <w:outlineLvl w:val="0"/>
              <w:rPr>
                <w:rFonts w:asciiTheme="minorHAnsi" w:hAnsiTheme="minorHAnsi" w:cs="Tahoma"/>
                <w:b/>
                <w:bCs/>
                <w:iCs/>
                <w:color w:val="000000" w:themeColor="text1"/>
                <w:sz w:val="24"/>
                <w:szCs w:val="24"/>
                <w:lang w:val="en-US"/>
              </w:rPr>
            </w:pPr>
          </w:p>
          <w:p w:rsidR="00530F7F" w:rsidRPr="00684360" w:rsidRDefault="00530F7F" w:rsidP="003965F1">
            <w:pPr>
              <w:shd w:val="clear" w:color="auto" w:fill="FFFFFF"/>
              <w:spacing w:after="300"/>
              <w:ind w:left="108"/>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Mkuranga</w:t>
            </w:r>
            <w:proofErr w:type="spellEnd"/>
          </w:p>
          <w:p w:rsidR="00530F7F" w:rsidRPr="00684360" w:rsidRDefault="00530F7F" w:rsidP="003965F1">
            <w:pPr>
              <w:shd w:val="clear" w:color="auto" w:fill="FFFFFF"/>
              <w:spacing w:after="300"/>
              <w:ind w:left="108"/>
              <w:jc w:val="both"/>
              <w:outlineLvl w:val="0"/>
              <w:rPr>
                <w:rFonts w:asciiTheme="minorHAnsi" w:hAnsiTheme="minorHAnsi" w:cs="Tahoma"/>
                <w:b/>
                <w:bCs/>
                <w:iCs/>
                <w:color w:val="000000" w:themeColor="text1"/>
                <w:sz w:val="24"/>
                <w:szCs w:val="24"/>
                <w:lang w:val="en-US"/>
              </w:rPr>
            </w:pPr>
          </w:p>
        </w:tc>
        <w:tc>
          <w:tcPr>
            <w:tcW w:w="2548" w:type="dxa"/>
            <w:gridSpan w:val="3"/>
          </w:tcPr>
          <w:p w:rsidR="00530F7F" w:rsidRPr="00684360" w:rsidRDefault="00530F7F" w:rsidP="003965F1">
            <w:pPr>
              <w:shd w:val="clear" w:color="auto" w:fill="FFFFFF"/>
              <w:spacing w:after="300"/>
              <w:jc w:val="both"/>
              <w:outlineLvl w:val="0"/>
              <w:rPr>
                <w:rFonts w:asciiTheme="minorHAnsi" w:hAnsiTheme="minorHAnsi" w:cs="Tahoma"/>
                <w:bCs/>
                <w:iCs/>
                <w:color w:val="000000" w:themeColor="text1"/>
                <w:sz w:val="24"/>
                <w:szCs w:val="24"/>
                <w:lang w:val="en-US"/>
              </w:rPr>
            </w:pPr>
          </w:p>
          <w:p w:rsidR="00530F7F" w:rsidRPr="00A03851" w:rsidRDefault="00A03851" w:rsidP="003965F1">
            <w:pPr>
              <w:shd w:val="clear" w:color="auto" w:fill="FFFFFF"/>
              <w:spacing w:after="300"/>
              <w:jc w:val="both"/>
              <w:outlineLvl w:val="0"/>
              <w:rPr>
                <w:rFonts w:asciiTheme="minorHAnsi" w:hAnsiTheme="minorHAnsi" w:cs="Tahoma"/>
                <w:bCs/>
                <w:iCs/>
                <w:color w:val="000000" w:themeColor="text1"/>
                <w:sz w:val="24"/>
                <w:szCs w:val="24"/>
                <w:lang w:val="en-US"/>
              </w:rPr>
            </w:pPr>
            <w:r w:rsidRPr="00A03851">
              <w:rPr>
                <w:rFonts w:asciiTheme="minorHAnsi" w:hAnsiTheme="minorHAnsi" w:cs="Tahoma"/>
                <w:bCs/>
                <w:iCs/>
                <w:color w:val="000000" w:themeColor="text1"/>
                <w:sz w:val="24"/>
                <w:szCs w:val="24"/>
                <w:lang w:val="en-US"/>
              </w:rPr>
              <w:t>44 farmers (36 Males and 8 Females)</w:t>
            </w:r>
          </w:p>
        </w:tc>
        <w:tc>
          <w:tcPr>
            <w:tcW w:w="4248" w:type="dxa"/>
          </w:tcPr>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Coconuts intercropped with mangoes and orange to control pests through weaver ants which feed on </w:t>
            </w:r>
            <w:proofErr w:type="spellStart"/>
            <w:r w:rsidRPr="00684360">
              <w:rPr>
                <w:rFonts w:asciiTheme="minorHAnsi" w:hAnsiTheme="minorHAnsi" w:cs="Tahoma"/>
                <w:color w:val="000000" w:themeColor="text1"/>
                <w:sz w:val="24"/>
                <w:szCs w:val="24"/>
              </w:rPr>
              <w:t>coreid</w:t>
            </w:r>
            <w:proofErr w:type="spellEnd"/>
            <w:r w:rsidRPr="00684360">
              <w:rPr>
                <w:rFonts w:asciiTheme="minorHAnsi" w:hAnsiTheme="minorHAnsi" w:cs="Tahoma"/>
                <w:color w:val="000000" w:themeColor="text1"/>
                <w:sz w:val="24"/>
                <w:szCs w:val="24"/>
              </w:rPr>
              <w:t xml:space="preserve"> bugs.</w:t>
            </w:r>
          </w:p>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 Mechanical remover of beetles using hook.</w:t>
            </w:r>
          </w:p>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3. Cultural control by cleaning field removing dead logs which are breeding site for beetles.</w:t>
            </w:r>
          </w:p>
          <w:p w:rsidR="00530F7F" w:rsidRPr="00684360" w:rsidRDefault="00530F7F" w:rsidP="003965F1">
            <w:pPr>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4.Using of Traps(Pheromones,</w:t>
            </w:r>
            <w:r w:rsidR="00201024">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PVC Pipe and Tin) to trap beetles</w:t>
            </w:r>
          </w:p>
          <w:p w:rsidR="00530F7F" w:rsidRPr="00684360" w:rsidRDefault="00530F7F" w:rsidP="003965F1">
            <w:pPr>
              <w:rPr>
                <w:rFonts w:asciiTheme="minorHAnsi" w:hAnsiTheme="minorHAnsi" w:cs="Tahoma"/>
                <w:b/>
                <w:bCs/>
                <w:iCs/>
                <w:color w:val="000000" w:themeColor="text1"/>
                <w:sz w:val="24"/>
                <w:szCs w:val="24"/>
                <w:lang w:val="en-US"/>
              </w:rPr>
            </w:pPr>
            <w:r w:rsidRPr="00684360">
              <w:rPr>
                <w:rFonts w:asciiTheme="minorHAnsi" w:hAnsiTheme="minorHAnsi" w:cs="Tahoma"/>
                <w:color w:val="000000" w:themeColor="text1"/>
                <w:sz w:val="24"/>
                <w:szCs w:val="24"/>
              </w:rPr>
              <w:t>5. Coconuts</w:t>
            </w:r>
            <w:r w:rsidR="00201024">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intercropped with Improved vegetables varieties</w:t>
            </w:r>
            <w:r w:rsidRPr="00684360">
              <w:rPr>
                <w:rFonts w:asciiTheme="minorHAnsi" w:hAnsiTheme="minorHAnsi" w:cs="Tahoma"/>
                <w:bCs/>
                <w:iCs/>
                <w:color w:val="000000" w:themeColor="text1"/>
                <w:sz w:val="24"/>
                <w:szCs w:val="24"/>
                <w:lang w:val="en-US"/>
              </w:rPr>
              <w:t xml:space="preserve"> Amaranth</w:t>
            </w:r>
            <w:r w:rsidR="00201024">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w:t>
            </w:r>
            <w:proofErr w:type="spellStart"/>
            <w:r w:rsidRPr="00684360">
              <w:rPr>
                <w:rFonts w:asciiTheme="minorHAnsi" w:hAnsiTheme="minorHAnsi" w:cs="Tahoma"/>
                <w:bCs/>
                <w:iCs/>
                <w:color w:val="000000" w:themeColor="text1"/>
                <w:sz w:val="24"/>
                <w:szCs w:val="24"/>
                <w:lang w:val="en-US"/>
              </w:rPr>
              <w:t>Nguruma</w:t>
            </w:r>
            <w:proofErr w:type="spellEnd"/>
            <w:r w:rsidRPr="00684360">
              <w:rPr>
                <w:rFonts w:asciiTheme="minorHAnsi" w:hAnsiTheme="minorHAnsi" w:cs="Tahoma"/>
                <w:bCs/>
                <w:iCs/>
                <w:color w:val="000000" w:themeColor="text1"/>
                <w:sz w:val="24"/>
                <w:szCs w:val="24"/>
                <w:lang w:val="en-US"/>
              </w:rPr>
              <w:t>,</w:t>
            </w:r>
            <w:r w:rsidR="00201024">
              <w:rPr>
                <w:rFonts w:asciiTheme="minorHAnsi" w:hAnsiTheme="minorHAnsi" w:cs="Tahoma"/>
                <w:bCs/>
                <w:iCs/>
                <w:color w:val="000000" w:themeColor="text1"/>
                <w:sz w:val="24"/>
                <w:szCs w:val="24"/>
                <w:lang w:val="en-US"/>
              </w:rPr>
              <w:t xml:space="preserve"> </w:t>
            </w:r>
            <w:proofErr w:type="spellStart"/>
            <w:r w:rsidRPr="00684360">
              <w:rPr>
                <w:rFonts w:asciiTheme="minorHAnsi" w:hAnsiTheme="minorHAnsi" w:cs="Tahoma"/>
                <w:bCs/>
                <w:iCs/>
                <w:color w:val="000000" w:themeColor="text1"/>
                <w:sz w:val="24"/>
                <w:szCs w:val="24"/>
                <w:lang w:val="en-US"/>
              </w:rPr>
              <w:t>Poli</w:t>
            </w:r>
            <w:proofErr w:type="spellEnd"/>
            <w:r w:rsidRPr="00684360">
              <w:rPr>
                <w:rFonts w:asciiTheme="minorHAnsi" w:hAnsiTheme="minorHAnsi" w:cs="Tahoma"/>
                <w:bCs/>
                <w:iCs/>
                <w:color w:val="000000" w:themeColor="text1"/>
                <w:sz w:val="24"/>
                <w:szCs w:val="24"/>
                <w:lang w:val="en-US"/>
              </w:rPr>
              <w:t xml:space="preserve"> </w:t>
            </w:r>
            <w:r w:rsidR="00201024" w:rsidRPr="00684360">
              <w:rPr>
                <w:rFonts w:asciiTheme="minorHAnsi" w:hAnsiTheme="minorHAnsi" w:cs="Tahoma"/>
                <w:bCs/>
                <w:iCs/>
                <w:color w:val="000000" w:themeColor="text1"/>
                <w:sz w:val="24"/>
                <w:szCs w:val="24"/>
                <w:lang w:val="en-US"/>
              </w:rPr>
              <w:t>and</w:t>
            </w:r>
            <w:r w:rsidR="00201024">
              <w:rPr>
                <w:rFonts w:asciiTheme="minorHAnsi" w:hAnsiTheme="minorHAnsi" w:cs="Tahoma"/>
                <w:bCs/>
                <w:iCs/>
                <w:color w:val="000000" w:themeColor="text1"/>
                <w:sz w:val="24"/>
                <w:szCs w:val="24"/>
                <w:lang w:val="en-US"/>
              </w:rPr>
              <w:t xml:space="preserve"> </w:t>
            </w:r>
            <w:proofErr w:type="spellStart"/>
            <w:r w:rsidR="00201024">
              <w:rPr>
                <w:rFonts w:asciiTheme="minorHAnsi" w:hAnsiTheme="minorHAnsi" w:cs="Tahoma"/>
                <w:bCs/>
                <w:iCs/>
                <w:color w:val="000000" w:themeColor="text1"/>
                <w:sz w:val="24"/>
                <w:szCs w:val="24"/>
                <w:lang w:val="en-US"/>
              </w:rPr>
              <w:t>Akeri</w:t>
            </w:r>
            <w:proofErr w:type="spellEnd"/>
            <w:r w:rsidRPr="00684360">
              <w:rPr>
                <w:rFonts w:asciiTheme="minorHAnsi" w:hAnsiTheme="minorHAnsi" w:cs="Tahoma"/>
                <w:bCs/>
                <w:iCs/>
                <w:color w:val="000000" w:themeColor="text1"/>
                <w:sz w:val="24"/>
                <w:szCs w:val="24"/>
                <w:lang w:val="en-US"/>
              </w:rPr>
              <w:t>)</w:t>
            </w:r>
            <w:r w:rsidR="005C713D" w:rsidRPr="00684360">
              <w:rPr>
                <w:rFonts w:asciiTheme="minorHAnsi" w:hAnsiTheme="minorHAnsi" w:cs="Tahoma"/>
                <w:bCs/>
                <w:iCs/>
                <w:color w:val="000000" w:themeColor="text1"/>
                <w:sz w:val="24"/>
                <w:szCs w:val="24"/>
                <w:lang w:val="en-US"/>
              </w:rPr>
              <w:t>, African</w:t>
            </w:r>
            <w:r w:rsidR="00201024">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nightshade (</w:t>
            </w:r>
            <w:proofErr w:type="spellStart"/>
            <w:r w:rsidRPr="00684360">
              <w:rPr>
                <w:rFonts w:asciiTheme="minorHAnsi" w:hAnsiTheme="minorHAnsi" w:cs="Tahoma"/>
                <w:bCs/>
                <w:iCs/>
                <w:color w:val="000000" w:themeColor="text1"/>
                <w:sz w:val="24"/>
                <w:szCs w:val="24"/>
                <w:lang w:val="en-US"/>
              </w:rPr>
              <w:t>Ambureni</w:t>
            </w:r>
            <w:proofErr w:type="spellEnd"/>
            <w:r w:rsidRPr="00684360">
              <w:rPr>
                <w:rFonts w:asciiTheme="minorHAnsi" w:hAnsiTheme="minorHAnsi" w:cs="Tahoma"/>
                <w:bCs/>
                <w:iCs/>
                <w:color w:val="000000" w:themeColor="text1"/>
                <w:sz w:val="24"/>
                <w:szCs w:val="24"/>
                <w:lang w:val="en-US"/>
              </w:rPr>
              <w:t xml:space="preserve">) and African eggplant (DB3 and </w:t>
            </w:r>
            <w:proofErr w:type="spellStart"/>
            <w:r w:rsidRPr="00684360">
              <w:rPr>
                <w:rFonts w:asciiTheme="minorHAnsi" w:hAnsiTheme="minorHAnsi" w:cs="Tahoma"/>
                <w:bCs/>
                <w:iCs/>
                <w:color w:val="000000" w:themeColor="text1"/>
                <w:sz w:val="24"/>
                <w:szCs w:val="24"/>
                <w:lang w:val="en-US"/>
              </w:rPr>
              <w:t>Tengeru</w:t>
            </w:r>
            <w:proofErr w:type="spellEnd"/>
            <w:r w:rsidRPr="00684360">
              <w:rPr>
                <w:rFonts w:asciiTheme="minorHAnsi" w:hAnsiTheme="minorHAnsi" w:cs="Tahoma"/>
                <w:bCs/>
                <w:iCs/>
                <w:color w:val="000000" w:themeColor="text1"/>
                <w:sz w:val="24"/>
                <w:szCs w:val="24"/>
                <w:lang w:val="en-US"/>
              </w:rPr>
              <w:t>).</w:t>
            </w:r>
          </w:p>
        </w:tc>
      </w:tr>
      <w:tr w:rsidR="00530F7F" w:rsidRPr="00684360" w:rsidTr="00396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2672" w:type="dxa"/>
          </w:tcPr>
          <w:p w:rsidR="00530F7F" w:rsidRPr="00684360" w:rsidRDefault="00530F7F" w:rsidP="003965F1">
            <w:pPr>
              <w:shd w:val="clear" w:color="auto" w:fill="FFFFFF"/>
              <w:spacing w:after="300"/>
              <w:ind w:left="108"/>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Ki</w:t>
            </w:r>
            <w:r w:rsidR="002512E9" w:rsidRPr="00684360">
              <w:rPr>
                <w:rFonts w:asciiTheme="minorHAnsi" w:hAnsiTheme="minorHAnsi" w:cs="Tahoma"/>
                <w:bCs/>
                <w:iCs/>
                <w:color w:val="000000" w:themeColor="text1"/>
                <w:sz w:val="24"/>
                <w:szCs w:val="24"/>
                <w:lang w:val="en-US"/>
              </w:rPr>
              <w:t>sambwa</w:t>
            </w:r>
            <w:proofErr w:type="spellEnd"/>
            <w:r w:rsidR="002512E9" w:rsidRPr="00684360">
              <w:rPr>
                <w:rFonts w:asciiTheme="minorHAnsi" w:hAnsiTheme="minorHAnsi" w:cs="Tahoma"/>
                <w:bCs/>
                <w:iCs/>
                <w:color w:val="000000" w:themeColor="text1"/>
                <w:sz w:val="24"/>
                <w:szCs w:val="24"/>
                <w:lang w:val="en-US"/>
              </w:rPr>
              <w:t xml:space="preserve"> </w:t>
            </w:r>
            <w:proofErr w:type="spellStart"/>
            <w:r w:rsidR="002512E9" w:rsidRPr="00684360">
              <w:rPr>
                <w:rFonts w:asciiTheme="minorHAnsi" w:hAnsiTheme="minorHAnsi" w:cs="Tahoma"/>
                <w:bCs/>
                <w:iCs/>
                <w:color w:val="000000" w:themeColor="text1"/>
                <w:sz w:val="24"/>
                <w:szCs w:val="24"/>
                <w:lang w:val="en-US"/>
              </w:rPr>
              <w:t>Tandai</w:t>
            </w:r>
            <w:proofErr w:type="spellEnd"/>
          </w:p>
        </w:tc>
        <w:tc>
          <w:tcPr>
            <w:tcW w:w="2548" w:type="dxa"/>
            <w:gridSpan w:val="3"/>
          </w:tcPr>
          <w:p w:rsidR="00530F7F" w:rsidRPr="00684360" w:rsidRDefault="00870D96" w:rsidP="003965F1">
            <w:pPr>
              <w:shd w:val="clear" w:color="auto" w:fill="FFFFFF"/>
              <w:spacing w:after="300"/>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5</w:t>
            </w:r>
            <w:r w:rsidR="005C713D">
              <w:rPr>
                <w:rFonts w:asciiTheme="minorHAnsi" w:hAnsiTheme="minorHAnsi" w:cs="Tahoma"/>
                <w:bCs/>
                <w:iCs/>
                <w:color w:val="000000" w:themeColor="text1"/>
                <w:sz w:val="24"/>
                <w:szCs w:val="24"/>
                <w:lang w:val="en-US"/>
              </w:rPr>
              <w:t xml:space="preserve"> </w:t>
            </w:r>
            <w:r w:rsidR="001362D6" w:rsidRPr="00684360">
              <w:rPr>
                <w:rFonts w:asciiTheme="minorHAnsi" w:hAnsiTheme="minorHAnsi" w:cs="Tahoma"/>
                <w:bCs/>
                <w:iCs/>
                <w:color w:val="000000" w:themeColor="text1"/>
                <w:sz w:val="24"/>
                <w:szCs w:val="24"/>
                <w:lang w:val="en-US"/>
              </w:rPr>
              <w:t>Males</w:t>
            </w:r>
          </w:p>
        </w:tc>
        <w:tc>
          <w:tcPr>
            <w:tcW w:w="4248" w:type="dxa"/>
          </w:tcPr>
          <w:p w:rsidR="00530F7F" w:rsidRPr="00684360" w:rsidRDefault="00530F7F"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1.Improved </w:t>
            </w:r>
            <w:r w:rsidR="00201024" w:rsidRPr="00684360">
              <w:rPr>
                <w:rFonts w:asciiTheme="minorHAnsi" w:hAnsiTheme="minorHAnsi" w:cs="Tahoma"/>
                <w:color w:val="000000" w:themeColor="text1"/>
                <w:sz w:val="24"/>
                <w:szCs w:val="24"/>
              </w:rPr>
              <w:t>pineapple</w:t>
            </w:r>
            <w:r w:rsidRPr="00684360">
              <w:rPr>
                <w:rFonts w:asciiTheme="minorHAnsi" w:hAnsiTheme="minorHAnsi" w:cs="Tahoma"/>
                <w:color w:val="000000" w:themeColor="text1"/>
                <w:sz w:val="24"/>
                <w:szCs w:val="24"/>
              </w:rPr>
              <w:t xml:space="preserve"> variety </w:t>
            </w:r>
            <w:r w:rsidR="00B30732" w:rsidRPr="00684360">
              <w:rPr>
                <w:rFonts w:asciiTheme="minorHAnsi" w:hAnsiTheme="minorHAnsi" w:cs="Tahoma"/>
                <w:color w:val="000000" w:themeColor="text1"/>
                <w:sz w:val="24"/>
                <w:szCs w:val="24"/>
              </w:rPr>
              <w:t>(MD2)</w:t>
            </w:r>
          </w:p>
          <w:p w:rsidR="00B30732" w:rsidRPr="00684360" w:rsidRDefault="00B30732"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2.Proper spacing recommendations 25cmx25cmx60cm</w:t>
            </w:r>
          </w:p>
          <w:p w:rsidR="00B30732" w:rsidRPr="00684360" w:rsidRDefault="00857845"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3.Proper </w:t>
            </w:r>
            <w:r w:rsidR="00201024" w:rsidRPr="00684360">
              <w:rPr>
                <w:rFonts w:asciiTheme="minorHAnsi" w:hAnsiTheme="minorHAnsi" w:cs="Tahoma"/>
                <w:color w:val="000000" w:themeColor="text1"/>
                <w:sz w:val="24"/>
                <w:szCs w:val="24"/>
              </w:rPr>
              <w:t>demo plot</w:t>
            </w:r>
            <w:r w:rsidRPr="00684360">
              <w:rPr>
                <w:rFonts w:asciiTheme="minorHAnsi" w:hAnsiTheme="minorHAnsi" w:cs="Tahoma"/>
                <w:color w:val="000000" w:themeColor="text1"/>
                <w:sz w:val="24"/>
                <w:szCs w:val="24"/>
              </w:rPr>
              <w:t xml:space="preserve"> establishment</w:t>
            </w:r>
          </w:p>
          <w:p w:rsidR="00B30732" w:rsidRPr="00684360" w:rsidRDefault="00B30732" w:rsidP="003965F1">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4.Good Agronomic Practices</w:t>
            </w:r>
          </w:p>
        </w:tc>
      </w:tr>
      <w:tr w:rsidR="00530F7F" w:rsidRPr="00684360" w:rsidTr="00396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2672" w:type="dxa"/>
          </w:tcPr>
          <w:p w:rsidR="00530F7F" w:rsidRPr="00684360" w:rsidRDefault="00530F7F" w:rsidP="003965F1">
            <w:pPr>
              <w:shd w:val="clear" w:color="auto" w:fill="FFFFFF"/>
              <w:spacing w:after="300"/>
              <w:ind w:left="108"/>
              <w:jc w:val="both"/>
              <w:outlineLvl w:val="0"/>
              <w:rPr>
                <w:rFonts w:asciiTheme="minorHAnsi" w:hAnsiTheme="minorHAnsi" w:cs="Tahoma"/>
                <w:bCs/>
                <w:iCs/>
                <w:color w:val="000000" w:themeColor="text1"/>
                <w:sz w:val="24"/>
                <w:szCs w:val="24"/>
                <w:lang w:val="en-US"/>
              </w:rPr>
            </w:pPr>
            <w:proofErr w:type="spellStart"/>
            <w:r w:rsidRPr="00684360">
              <w:rPr>
                <w:rFonts w:asciiTheme="minorHAnsi" w:hAnsiTheme="minorHAnsi" w:cs="Tahoma"/>
                <w:bCs/>
                <w:iCs/>
                <w:color w:val="000000" w:themeColor="text1"/>
                <w:sz w:val="24"/>
                <w:szCs w:val="24"/>
                <w:lang w:val="en-US"/>
              </w:rPr>
              <w:t>Madeke</w:t>
            </w:r>
            <w:proofErr w:type="spellEnd"/>
          </w:p>
        </w:tc>
        <w:tc>
          <w:tcPr>
            <w:tcW w:w="2548" w:type="dxa"/>
            <w:gridSpan w:val="3"/>
          </w:tcPr>
          <w:p w:rsidR="00530F7F" w:rsidRPr="00684360" w:rsidRDefault="001362D6" w:rsidP="003965F1">
            <w:pPr>
              <w:shd w:val="clear" w:color="auto" w:fill="FFFFFF"/>
              <w:spacing w:after="300"/>
              <w:jc w:val="both"/>
              <w:outlineLvl w:val="0"/>
              <w:rPr>
                <w:rFonts w:asciiTheme="minorHAnsi" w:hAnsiTheme="minorHAnsi" w:cs="Tahoma"/>
                <w:bCs/>
                <w:iCs/>
                <w:color w:val="000000" w:themeColor="text1"/>
                <w:sz w:val="24"/>
                <w:szCs w:val="24"/>
                <w:lang w:val="en-US"/>
              </w:rPr>
            </w:pPr>
            <w:r w:rsidRPr="00684360">
              <w:rPr>
                <w:rFonts w:asciiTheme="minorHAnsi" w:hAnsiTheme="minorHAnsi" w:cs="Tahoma"/>
                <w:bCs/>
                <w:iCs/>
                <w:color w:val="000000" w:themeColor="text1"/>
                <w:sz w:val="24"/>
                <w:szCs w:val="24"/>
                <w:lang w:val="en-US"/>
              </w:rPr>
              <w:t>29</w:t>
            </w:r>
            <w:r w:rsidR="005C713D">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(16</w:t>
            </w:r>
            <w:r w:rsidR="008E1E56">
              <w:rPr>
                <w:rFonts w:asciiTheme="minorHAnsi" w:hAnsiTheme="minorHAnsi" w:cs="Tahoma"/>
                <w:bCs/>
                <w:iCs/>
                <w:color w:val="000000" w:themeColor="text1"/>
                <w:sz w:val="24"/>
                <w:szCs w:val="24"/>
                <w:lang w:val="en-US"/>
              </w:rPr>
              <w:t xml:space="preserve"> </w:t>
            </w:r>
            <w:r w:rsidRPr="00684360">
              <w:rPr>
                <w:rFonts w:asciiTheme="minorHAnsi" w:hAnsiTheme="minorHAnsi" w:cs="Tahoma"/>
                <w:bCs/>
                <w:iCs/>
                <w:color w:val="000000" w:themeColor="text1"/>
                <w:sz w:val="24"/>
                <w:szCs w:val="24"/>
                <w:lang w:val="en-US"/>
              </w:rPr>
              <w:t>Males and 13</w:t>
            </w:r>
            <w:r w:rsidR="008E1E56">
              <w:rPr>
                <w:rFonts w:asciiTheme="minorHAnsi" w:hAnsiTheme="minorHAnsi" w:cs="Tahoma"/>
                <w:bCs/>
                <w:iCs/>
                <w:color w:val="000000" w:themeColor="text1"/>
                <w:sz w:val="24"/>
                <w:szCs w:val="24"/>
                <w:lang w:val="en-US"/>
              </w:rPr>
              <w:t xml:space="preserve"> </w:t>
            </w:r>
            <w:r w:rsidR="00530F7F" w:rsidRPr="00684360">
              <w:rPr>
                <w:rFonts w:asciiTheme="minorHAnsi" w:hAnsiTheme="minorHAnsi" w:cs="Tahoma"/>
                <w:bCs/>
                <w:iCs/>
                <w:color w:val="000000" w:themeColor="text1"/>
                <w:sz w:val="24"/>
                <w:szCs w:val="24"/>
                <w:lang w:val="en-US"/>
              </w:rPr>
              <w:t>Females)</w:t>
            </w:r>
          </w:p>
        </w:tc>
        <w:tc>
          <w:tcPr>
            <w:tcW w:w="4248" w:type="dxa"/>
          </w:tcPr>
          <w:p w:rsidR="00B30732" w:rsidRPr="00684360" w:rsidRDefault="00B30732" w:rsidP="00B30732">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1.Improved </w:t>
            </w:r>
            <w:r w:rsidR="00201024" w:rsidRPr="00684360">
              <w:rPr>
                <w:rFonts w:asciiTheme="minorHAnsi" w:hAnsiTheme="minorHAnsi" w:cs="Tahoma"/>
                <w:color w:val="000000" w:themeColor="text1"/>
                <w:sz w:val="24"/>
                <w:szCs w:val="24"/>
              </w:rPr>
              <w:t>pineapple</w:t>
            </w:r>
            <w:r w:rsidRPr="00684360">
              <w:rPr>
                <w:rFonts w:asciiTheme="minorHAnsi" w:hAnsiTheme="minorHAnsi" w:cs="Tahoma"/>
                <w:color w:val="000000" w:themeColor="text1"/>
                <w:sz w:val="24"/>
                <w:szCs w:val="24"/>
              </w:rPr>
              <w:t xml:space="preserve"> variety (MD2)</w:t>
            </w:r>
          </w:p>
          <w:p w:rsidR="00B30732" w:rsidRPr="00684360" w:rsidRDefault="00B30732" w:rsidP="00B30732">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2.Proper spacing recommendations 25cmx25cmx60cm</w:t>
            </w:r>
          </w:p>
          <w:p w:rsidR="00B30732" w:rsidRPr="00684360" w:rsidRDefault="00857845" w:rsidP="00B30732">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3.Proper </w:t>
            </w:r>
            <w:r w:rsidR="00201024" w:rsidRPr="00684360">
              <w:rPr>
                <w:rFonts w:asciiTheme="minorHAnsi" w:hAnsiTheme="minorHAnsi" w:cs="Tahoma"/>
                <w:color w:val="000000" w:themeColor="text1"/>
                <w:sz w:val="24"/>
                <w:szCs w:val="24"/>
              </w:rPr>
              <w:t>demo plot</w:t>
            </w:r>
            <w:r w:rsidRPr="00684360">
              <w:rPr>
                <w:rFonts w:asciiTheme="minorHAnsi" w:hAnsiTheme="minorHAnsi" w:cs="Tahoma"/>
                <w:color w:val="000000" w:themeColor="text1"/>
                <w:sz w:val="24"/>
                <w:szCs w:val="24"/>
              </w:rPr>
              <w:t xml:space="preserve"> establishment</w:t>
            </w:r>
            <w:r w:rsidR="00B30732" w:rsidRPr="00684360">
              <w:rPr>
                <w:rFonts w:asciiTheme="minorHAnsi" w:hAnsiTheme="minorHAnsi" w:cs="Tahoma"/>
                <w:color w:val="000000" w:themeColor="text1"/>
                <w:sz w:val="24"/>
                <w:szCs w:val="24"/>
              </w:rPr>
              <w:t xml:space="preserve"> </w:t>
            </w:r>
          </w:p>
          <w:p w:rsidR="00530F7F" w:rsidRPr="00684360" w:rsidRDefault="00B30732" w:rsidP="00B30732">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4.Good Agronomic Practices</w:t>
            </w:r>
          </w:p>
        </w:tc>
      </w:tr>
      <w:tr w:rsidR="00530F7F" w:rsidRPr="00684360" w:rsidTr="00396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1"/>
        </w:trPr>
        <w:tc>
          <w:tcPr>
            <w:tcW w:w="5220" w:type="dxa"/>
            <w:gridSpan w:val="4"/>
          </w:tcPr>
          <w:p w:rsidR="00530F7F" w:rsidRPr="00684360" w:rsidRDefault="00530F7F" w:rsidP="003965F1">
            <w:pPr>
              <w:shd w:val="clear" w:color="auto" w:fill="FFFFFF"/>
              <w:spacing w:after="300"/>
              <w:ind w:left="108"/>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Total number of technologies disseminated</w:t>
            </w:r>
          </w:p>
        </w:tc>
        <w:tc>
          <w:tcPr>
            <w:tcW w:w="4248" w:type="dxa"/>
          </w:tcPr>
          <w:p w:rsidR="00530F7F" w:rsidRPr="00684360" w:rsidRDefault="00530F7F" w:rsidP="003965F1">
            <w:pPr>
              <w:shd w:val="clear" w:color="auto" w:fill="FFFFFF"/>
              <w:spacing w:after="300"/>
              <w:ind w:left="108"/>
              <w:jc w:val="both"/>
              <w:outlineLvl w:val="0"/>
              <w:rPr>
                <w:rFonts w:asciiTheme="minorHAnsi" w:hAnsiTheme="minorHAnsi" w:cs="Tahoma"/>
                <w:b/>
                <w:bCs/>
                <w:iCs/>
                <w:color w:val="000000" w:themeColor="text1"/>
                <w:sz w:val="24"/>
                <w:szCs w:val="24"/>
                <w:lang w:val="en-US"/>
              </w:rPr>
            </w:pPr>
            <w:r w:rsidRPr="00684360">
              <w:rPr>
                <w:rFonts w:asciiTheme="minorHAnsi" w:hAnsiTheme="minorHAnsi" w:cs="Tahoma"/>
                <w:b/>
                <w:bCs/>
                <w:iCs/>
                <w:color w:val="000000" w:themeColor="text1"/>
                <w:sz w:val="24"/>
                <w:szCs w:val="24"/>
                <w:lang w:val="en-US"/>
              </w:rPr>
              <w:t xml:space="preserve">    </w:t>
            </w:r>
            <w:r w:rsidR="00B30732" w:rsidRPr="00684360">
              <w:rPr>
                <w:rFonts w:asciiTheme="minorHAnsi" w:hAnsiTheme="minorHAnsi" w:cs="Tahoma"/>
                <w:b/>
                <w:bCs/>
                <w:iCs/>
                <w:color w:val="000000" w:themeColor="text1"/>
                <w:sz w:val="24"/>
                <w:szCs w:val="24"/>
                <w:lang w:val="en-US"/>
              </w:rPr>
              <w:t xml:space="preserve">          16                     </w:t>
            </w:r>
          </w:p>
        </w:tc>
      </w:tr>
    </w:tbl>
    <w:p w:rsidR="00BF55FD" w:rsidRPr="00684360" w:rsidRDefault="00BF55FD" w:rsidP="00BF55FD">
      <w:pPr>
        <w:shd w:val="clear" w:color="auto" w:fill="FFFFFF"/>
        <w:spacing w:after="0" w:line="240" w:lineRule="auto"/>
        <w:jc w:val="both"/>
        <w:outlineLvl w:val="0"/>
        <w:rPr>
          <w:rFonts w:asciiTheme="minorHAnsi" w:eastAsia="Times New Roman" w:hAnsiTheme="minorHAnsi" w:cs="Tahoma"/>
          <w:bCs/>
          <w:kern w:val="36"/>
          <w:sz w:val="24"/>
          <w:szCs w:val="24"/>
        </w:rPr>
      </w:pPr>
    </w:p>
    <w:p w:rsidR="00FD6422" w:rsidRPr="00684360" w:rsidRDefault="00FD6422" w:rsidP="003A5919">
      <w:pPr>
        <w:pStyle w:val="ListParagraph"/>
        <w:spacing w:after="0" w:line="240" w:lineRule="auto"/>
        <w:ind w:left="0"/>
        <w:jc w:val="both"/>
        <w:rPr>
          <w:rFonts w:asciiTheme="minorHAnsi" w:hAnsiTheme="minorHAnsi" w:cs="Tahoma"/>
          <w:color w:val="000000" w:themeColor="text1"/>
          <w:sz w:val="24"/>
          <w:szCs w:val="24"/>
        </w:rPr>
      </w:pPr>
    </w:p>
    <w:p w:rsidR="003E465E" w:rsidRPr="00684360" w:rsidRDefault="003E465E" w:rsidP="00506D3F">
      <w:pPr>
        <w:shd w:val="clear" w:color="auto" w:fill="FFFFFF"/>
        <w:spacing w:after="300" w:line="240" w:lineRule="auto"/>
        <w:jc w:val="both"/>
        <w:outlineLvl w:val="0"/>
        <w:rPr>
          <w:rFonts w:asciiTheme="minorHAnsi" w:eastAsia="Times New Roman" w:hAnsiTheme="minorHAnsi" w:cs="Tahoma"/>
          <w:bCs/>
          <w:kern w:val="36"/>
          <w:sz w:val="24"/>
          <w:szCs w:val="24"/>
        </w:rPr>
      </w:pPr>
    </w:p>
    <w:p w:rsidR="0092091C" w:rsidRPr="00684360" w:rsidRDefault="00747144" w:rsidP="0092091C">
      <w:pPr>
        <w:pStyle w:val="ListParagraph"/>
        <w:spacing w:after="200" w:line="276" w:lineRule="auto"/>
        <w:ind w:left="0"/>
        <w:jc w:val="both"/>
        <w:rPr>
          <w:rFonts w:asciiTheme="minorHAnsi" w:hAnsiTheme="minorHAnsi"/>
          <w:b/>
          <w:bCs/>
          <w:iCs/>
          <w:sz w:val="24"/>
          <w:szCs w:val="24"/>
        </w:rPr>
      </w:pPr>
      <w:r>
        <w:rPr>
          <w:rFonts w:asciiTheme="minorHAnsi" w:hAnsiTheme="minorHAnsi"/>
          <w:b/>
          <w:bCs/>
          <w:iCs/>
          <w:sz w:val="24"/>
          <w:szCs w:val="24"/>
        </w:rPr>
        <w:lastRenderedPageBreak/>
        <w:t>3. Knowledge Management and C</w:t>
      </w:r>
      <w:r w:rsidR="0092091C" w:rsidRPr="00684360">
        <w:rPr>
          <w:rFonts w:asciiTheme="minorHAnsi" w:hAnsiTheme="minorHAnsi"/>
          <w:b/>
          <w:bCs/>
          <w:iCs/>
          <w:sz w:val="24"/>
          <w:szCs w:val="24"/>
        </w:rPr>
        <w:t>ommunication</w:t>
      </w:r>
    </w:p>
    <w:p w:rsidR="0092091C" w:rsidRPr="00684360" w:rsidRDefault="0092091C" w:rsidP="0092091C">
      <w:pPr>
        <w:spacing w:line="276" w:lineRule="auto"/>
        <w:jc w:val="both"/>
        <w:rPr>
          <w:rFonts w:asciiTheme="minorHAnsi" w:hAnsiTheme="minorHAnsi"/>
          <w:b/>
          <w:bCs/>
          <w:iCs/>
          <w:sz w:val="24"/>
          <w:szCs w:val="24"/>
        </w:rPr>
      </w:pPr>
      <w:r w:rsidRPr="00684360">
        <w:rPr>
          <w:rFonts w:asciiTheme="minorHAnsi" w:hAnsiTheme="minorHAnsi"/>
          <w:b/>
          <w:bCs/>
          <w:iCs/>
          <w:sz w:val="24"/>
          <w:szCs w:val="24"/>
        </w:rPr>
        <w:t>3.1T</w:t>
      </w:r>
      <w:r w:rsidR="00747144">
        <w:rPr>
          <w:rFonts w:asciiTheme="minorHAnsi" w:hAnsiTheme="minorHAnsi"/>
          <w:b/>
          <w:bCs/>
          <w:iCs/>
          <w:sz w:val="24"/>
          <w:szCs w:val="24"/>
        </w:rPr>
        <w:t>ARI Website Content M</w:t>
      </w:r>
      <w:r w:rsidRPr="00684360">
        <w:rPr>
          <w:rFonts w:asciiTheme="minorHAnsi" w:hAnsiTheme="minorHAnsi"/>
          <w:b/>
          <w:bCs/>
          <w:iCs/>
          <w:sz w:val="24"/>
          <w:szCs w:val="24"/>
        </w:rPr>
        <w:t>anagement</w:t>
      </w:r>
    </w:p>
    <w:p w:rsidR="0092091C" w:rsidRPr="00684360" w:rsidRDefault="0092091C" w:rsidP="0092091C">
      <w:pPr>
        <w:spacing w:line="276" w:lineRule="auto"/>
        <w:jc w:val="both"/>
        <w:rPr>
          <w:rFonts w:asciiTheme="minorHAnsi" w:hAnsiTheme="minorHAnsi"/>
          <w:b/>
          <w:bCs/>
          <w:iCs/>
          <w:sz w:val="24"/>
          <w:szCs w:val="24"/>
        </w:rPr>
      </w:pPr>
      <w:r w:rsidRPr="00684360">
        <w:rPr>
          <w:rFonts w:asciiTheme="minorHAnsi" w:hAnsiTheme="minorHAnsi"/>
          <w:b/>
          <w:bCs/>
          <w:iCs/>
          <w:sz w:val="24"/>
          <w:szCs w:val="24"/>
        </w:rPr>
        <w:t xml:space="preserve">Different information was uploaded to TARI website as shown by the table below: </w:t>
      </w:r>
    </w:p>
    <w:p w:rsidR="0092091C" w:rsidRPr="00684360" w:rsidRDefault="0092091C" w:rsidP="0092091C">
      <w:pPr>
        <w:spacing w:line="276" w:lineRule="auto"/>
        <w:jc w:val="both"/>
        <w:rPr>
          <w:rFonts w:asciiTheme="minorHAnsi" w:hAnsiTheme="minorHAnsi"/>
          <w:b/>
          <w:bCs/>
          <w:iCs/>
          <w:sz w:val="24"/>
          <w:szCs w:val="24"/>
        </w:rPr>
      </w:pPr>
      <w:r w:rsidRPr="00684360">
        <w:rPr>
          <w:rFonts w:asciiTheme="minorHAnsi" w:hAnsiTheme="minorHAnsi"/>
          <w:b/>
          <w:sz w:val="24"/>
          <w:szCs w:val="24"/>
        </w:rPr>
        <w:t>Table 4: Type and numbers of information uploaded to TA</w:t>
      </w:r>
      <w:r w:rsidR="00126540" w:rsidRPr="00684360">
        <w:rPr>
          <w:rFonts w:asciiTheme="minorHAnsi" w:hAnsiTheme="minorHAnsi"/>
          <w:b/>
          <w:sz w:val="24"/>
          <w:szCs w:val="24"/>
        </w:rPr>
        <w:t>RI website from October to December are shown on Table below</w:t>
      </w:r>
      <w:r w:rsidR="00E766FA">
        <w:rPr>
          <w:rFonts w:asciiTheme="minorHAnsi" w:hAnsiTheme="minorHAnsi"/>
          <w:b/>
          <w:sz w:val="24"/>
          <w:szCs w:val="24"/>
        </w:rPr>
        <w:t>:</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3"/>
        <w:gridCol w:w="2098"/>
        <w:gridCol w:w="2228"/>
        <w:gridCol w:w="1802"/>
        <w:gridCol w:w="1569"/>
      </w:tblGrid>
      <w:tr w:rsidR="0092091C" w:rsidRPr="00684360" w:rsidTr="00E33C44">
        <w:trPr>
          <w:trHeight w:val="519"/>
        </w:trPr>
        <w:tc>
          <w:tcPr>
            <w:tcW w:w="1263" w:type="dxa"/>
          </w:tcPr>
          <w:p w:rsidR="0092091C" w:rsidRPr="00684360" w:rsidRDefault="0092091C" w:rsidP="00E33C44">
            <w:pPr>
              <w:pStyle w:val="ListParagraph"/>
              <w:spacing w:after="0" w:line="240" w:lineRule="auto"/>
              <w:ind w:left="0"/>
              <w:jc w:val="both"/>
              <w:rPr>
                <w:rFonts w:asciiTheme="minorHAnsi" w:hAnsiTheme="minorHAnsi"/>
                <w:b/>
                <w:sz w:val="24"/>
                <w:szCs w:val="24"/>
              </w:rPr>
            </w:pPr>
            <w:r w:rsidRPr="00684360">
              <w:rPr>
                <w:rFonts w:asciiTheme="minorHAnsi" w:hAnsiTheme="minorHAnsi"/>
                <w:b/>
                <w:sz w:val="24"/>
                <w:szCs w:val="24"/>
              </w:rPr>
              <w:t>Centre</w:t>
            </w:r>
          </w:p>
        </w:tc>
        <w:tc>
          <w:tcPr>
            <w:tcW w:w="2499" w:type="dxa"/>
          </w:tcPr>
          <w:p w:rsidR="0092091C" w:rsidRPr="00684360" w:rsidRDefault="0092091C" w:rsidP="00E33C44">
            <w:pPr>
              <w:pStyle w:val="ListParagraph"/>
              <w:spacing w:after="0" w:line="240" w:lineRule="auto"/>
              <w:ind w:left="0"/>
              <w:jc w:val="both"/>
              <w:rPr>
                <w:rFonts w:asciiTheme="minorHAnsi" w:hAnsiTheme="minorHAnsi"/>
                <w:b/>
                <w:sz w:val="24"/>
                <w:szCs w:val="24"/>
              </w:rPr>
            </w:pPr>
            <w:r w:rsidRPr="00684360">
              <w:rPr>
                <w:rFonts w:asciiTheme="minorHAnsi" w:hAnsiTheme="minorHAnsi"/>
                <w:b/>
                <w:sz w:val="24"/>
                <w:szCs w:val="24"/>
              </w:rPr>
              <w:t>Type of information uploaded</w:t>
            </w:r>
          </w:p>
        </w:tc>
        <w:tc>
          <w:tcPr>
            <w:tcW w:w="2313" w:type="dxa"/>
          </w:tcPr>
          <w:p w:rsidR="0092091C" w:rsidRPr="00684360" w:rsidRDefault="0092091C" w:rsidP="00E33C44">
            <w:pPr>
              <w:pStyle w:val="ListParagraph"/>
              <w:spacing w:after="0" w:line="240" w:lineRule="auto"/>
              <w:ind w:left="0"/>
              <w:jc w:val="both"/>
              <w:rPr>
                <w:rFonts w:asciiTheme="minorHAnsi" w:hAnsiTheme="minorHAnsi"/>
                <w:b/>
                <w:sz w:val="24"/>
                <w:szCs w:val="24"/>
              </w:rPr>
            </w:pPr>
            <w:r w:rsidRPr="00684360">
              <w:rPr>
                <w:rFonts w:asciiTheme="minorHAnsi" w:hAnsiTheme="minorHAnsi"/>
                <w:b/>
                <w:sz w:val="24"/>
                <w:szCs w:val="24"/>
              </w:rPr>
              <w:t>Number/frequency</w:t>
            </w:r>
          </w:p>
        </w:tc>
        <w:tc>
          <w:tcPr>
            <w:tcW w:w="2048" w:type="dxa"/>
          </w:tcPr>
          <w:p w:rsidR="0092091C" w:rsidRPr="00684360" w:rsidRDefault="0092091C" w:rsidP="00E33C44">
            <w:pPr>
              <w:pStyle w:val="ListParagraph"/>
              <w:spacing w:after="0" w:line="240" w:lineRule="auto"/>
              <w:ind w:left="0"/>
              <w:jc w:val="both"/>
              <w:rPr>
                <w:rFonts w:asciiTheme="minorHAnsi" w:hAnsiTheme="minorHAnsi"/>
                <w:b/>
                <w:sz w:val="24"/>
                <w:szCs w:val="24"/>
              </w:rPr>
            </w:pPr>
            <w:r w:rsidRPr="00684360">
              <w:rPr>
                <w:rFonts w:asciiTheme="minorHAnsi" w:hAnsiTheme="minorHAnsi"/>
                <w:b/>
                <w:sz w:val="24"/>
                <w:szCs w:val="24"/>
              </w:rPr>
              <w:t xml:space="preserve">Remarks/any feedback </w:t>
            </w:r>
          </w:p>
        </w:tc>
        <w:tc>
          <w:tcPr>
            <w:tcW w:w="1839" w:type="dxa"/>
          </w:tcPr>
          <w:p w:rsidR="0092091C" w:rsidRPr="00684360" w:rsidRDefault="0092091C" w:rsidP="00E33C44">
            <w:pPr>
              <w:pStyle w:val="ListParagraph"/>
              <w:spacing w:after="0" w:line="240" w:lineRule="auto"/>
              <w:ind w:left="0"/>
              <w:jc w:val="both"/>
              <w:rPr>
                <w:rFonts w:asciiTheme="minorHAnsi" w:hAnsiTheme="minorHAnsi"/>
                <w:b/>
                <w:sz w:val="24"/>
                <w:szCs w:val="24"/>
              </w:rPr>
            </w:pPr>
            <w:r w:rsidRPr="00684360">
              <w:rPr>
                <w:rFonts w:asciiTheme="minorHAnsi" w:hAnsiTheme="minorHAnsi"/>
                <w:b/>
                <w:sz w:val="24"/>
                <w:szCs w:val="24"/>
              </w:rPr>
              <w:t xml:space="preserve">Challenges </w:t>
            </w:r>
          </w:p>
        </w:tc>
      </w:tr>
      <w:tr w:rsidR="0092091C" w:rsidRPr="00684360" w:rsidTr="00E33C44">
        <w:trPr>
          <w:trHeight w:val="259"/>
        </w:trPr>
        <w:tc>
          <w:tcPr>
            <w:tcW w:w="1263" w:type="dxa"/>
            <w:vMerge w:val="restart"/>
          </w:tcPr>
          <w:p w:rsidR="0092091C" w:rsidRPr="00684360" w:rsidRDefault="0092091C" w:rsidP="00E33C44">
            <w:pPr>
              <w:pStyle w:val="ListParagraph"/>
              <w:spacing w:after="0" w:line="240" w:lineRule="auto"/>
              <w:ind w:left="0"/>
              <w:jc w:val="both"/>
              <w:rPr>
                <w:rFonts w:asciiTheme="minorHAnsi" w:hAnsiTheme="minorHAnsi"/>
                <w:sz w:val="24"/>
                <w:szCs w:val="24"/>
              </w:rPr>
            </w:pPr>
          </w:p>
          <w:p w:rsidR="0092091C" w:rsidRPr="00684360" w:rsidRDefault="0092091C" w:rsidP="00E33C44">
            <w:pPr>
              <w:pStyle w:val="ListParagraph"/>
              <w:spacing w:after="0" w:line="240" w:lineRule="auto"/>
              <w:ind w:left="0"/>
              <w:jc w:val="both"/>
              <w:rPr>
                <w:rFonts w:asciiTheme="minorHAnsi" w:hAnsiTheme="minorHAnsi"/>
                <w:sz w:val="24"/>
                <w:szCs w:val="24"/>
              </w:rPr>
            </w:pPr>
          </w:p>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 xml:space="preserve">TARI - </w:t>
            </w:r>
            <w:proofErr w:type="spellStart"/>
            <w:r w:rsidRPr="00684360">
              <w:rPr>
                <w:rFonts w:asciiTheme="minorHAnsi" w:hAnsiTheme="minorHAnsi"/>
                <w:sz w:val="24"/>
                <w:szCs w:val="24"/>
              </w:rPr>
              <w:t>Mikocheni</w:t>
            </w:r>
            <w:proofErr w:type="spellEnd"/>
          </w:p>
        </w:tc>
        <w:tc>
          <w:tcPr>
            <w:tcW w:w="2499" w:type="dxa"/>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News</w:t>
            </w:r>
          </w:p>
        </w:tc>
        <w:tc>
          <w:tcPr>
            <w:tcW w:w="2313" w:type="dxa"/>
          </w:tcPr>
          <w:p w:rsidR="0092091C" w:rsidRPr="00684360" w:rsidRDefault="00224689"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5</w:t>
            </w:r>
          </w:p>
        </w:tc>
        <w:tc>
          <w:tcPr>
            <w:tcW w:w="2048" w:type="dxa"/>
            <w:vMerge w:val="restart"/>
          </w:tcPr>
          <w:p w:rsidR="0092091C" w:rsidRPr="00684360" w:rsidRDefault="0092091C" w:rsidP="00E33C44">
            <w:pPr>
              <w:pStyle w:val="ListParagraph"/>
              <w:spacing w:after="0" w:line="240" w:lineRule="auto"/>
              <w:ind w:left="0"/>
              <w:jc w:val="both"/>
              <w:rPr>
                <w:rFonts w:asciiTheme="minorHAnsi" w:hAnsiTheme="minorHAnsi"/>
                <w:sz w:val="24"/>
                <w:szCs w:val="24"/>
              </w:rPr>
            </w:pPr>
          </w:p>
          <w:p w:rsidR="0092091C" w:rsidRPr="00684360" w:rsidRDefault="0092091C" w:rsidP="00E33C44">
            <w:pPr>
              <w:pStyle w:val="ListParagraph"/>
              <w:spacing w:after="0" w:line="240" w:lineRule="auto"/>
              <w:ind w:left="0"/>
              <w:jc w:val="both"/>
              <w:rPr>
                <w:rFonts w:asciiTheme="minorHAnsi" w:hAnsiTheme="minorHAnsi"/>
                <w:sz w:val="24"/>
                <w:szCs w:val="24"/>
              </w:rPr>
            </w:pPr>
          </w:p>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Different activities</w:t>
            </w:r>
          </w:p>
        </w:tc>
        <w:tc>
          <w:tcPr>
            <w:tcW w:w="1839" w:type="dxa"/>
            <w:vMerge w:val="restart"/>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Lack of facilities including Internet, Computer, Scanner, Photocopy machine and Mobile phone</w:t>
            </w:r>
          </w:p>
        </w:tc>
      </w:tr>
      <w:tr w:rsidR="0092091C" w:rsidRPr="00684360" w:rsidTr="00E33C44">
        <w:trPr>
          <w:trHeight w:val="247"/>
        </w:trPr>
        <w:tc>
          <w:tcPr>
            <w:tcW w:w="1263"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499" w:type="dxa"/>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Publications</w:t>
            </w:r>
          </w:p>
        </w:tc>
        <w:tc>
          <w:tcPr>
            <w:tcW w:w="2313" w:type="dxa"/>
          </w:tcPr>
          <w:p w:rsidR="0092091C" w:rsidRPr="00684360" w:rsidRDefault="00224689"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1</w:t>
            </w:r>
          </w:p>
        </w:tc>
        <w:tc>
          <w:tcPr>
            <w:tcW w:w="2048"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839"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r>
      <w:tr w:rsidR="0092091C" w:rsidRPr="00684360" w:rsidTr="00E33C44">
        <w:trPr>
          <w:trHeight w:val="309"/>
        </w:trPr>
        <w:tc>
          <w:tcPr>
            <w:tcW w:w="1263"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499" w:type="dxa"/>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Images/photos</w:t>
            </w:r>
          </w:p>
        </w:tc>
        <w:tc>
          <w:tcPr>
            <w:tcW w:w="2313" w:type="dxa"/>
          </w:tcPr>
          <w:p w:rsidR="0092091C" w:rsidRPr="00684360" w:rsidRDefault="00224689"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17</w:t>
            </w:r>
          </w:p>
        </w:tc>
        <w:tc>
          <w:tcPr>
            <w:tcW w:w="2048"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839"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r>
      <w:tr w:rsidR="0092091C" w:rsidRPr="00684360" w:rsidTr="00E33C44">
        <w:trPr>
          <w:trHeight w:val="259"/>
        </w:trPr>
        <w:tc>
          <w:tcPr>
            <w:tcW w:w="1263"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499" w:type="dxa"/>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Videos</w:t>
            </w:r>
          </w:p>
        </w:tc>
        <w:tc>
          <w:tcPr>
            <w:tcW w:w="2313" w:type="dxa"/>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0</w:t>
            </w:r>
          </w:p>
        </w:tc>
        <w:tc>
          <w:tcPr>
            <w:tcW w:w="2048"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839"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r>
      <w:tr w:rsidR="0092091C" w:rsidRPr="00684360" w:rsidTr="00E33C44">
        <w:trPr>
          <w:trHeight w:val="259"/>
        </w:trPr>
        <w:tc>
          <w:tcPr>
            <w:tcW w:w="1263"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499"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313"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048"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839"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r>
      <w:tr w:rsidR="0092091C" w:rsidRPr="00684360" w:rsidTr="00E33C44">
        <w:trPr>
          <w:trHeight w:val="66"/>
        </w:trPr>
        <w:tc>
          <w:tcPr>
            <w:tcW w:w="1263"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499"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313"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2048"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839" w:type="dxa"/>
            <w:vMerge/>
          </w:tcPr>
          <w:p w:rsidR="0092091C" w:rsidRPr="00684360" w:rsidRDefault="0092091C" w:rsidP="00E33C44">
            <w:pPr>
              <w:pStyle w:val="ListParagraph"/>
              <w:spacing w:after="0" w:line="240" w:lineRule="auto"/>
              <w:ind w:left="0"/>
              <w:jc w:val="both"/>
              <w:rPr>
                <w:rFonts w:asciiTheme="minorHAnsi" w:hAnsiTheme="minorHAnsi"/>
                <w:sz w:val="24"/>
                <w:szCs w:val="24"/>
              </w:rPr>
            </w:pPr>
          </w:p>
        </w:tc>
      </w:tr>
    </w:tbl>
    <w:p w:rsidR="0092091C" w:rsidRPr="00684360" w:rsidRDefault="0092091C" w:rsidP="0092091C">
      <w:pPr>
        <w:pStyle w:val="ListParagraph"/>
        <w:spacing w:after="0" w:line="240" w:lineRule="auto"/>
        <w:ind w:left="66"/>
        <w:jc w:val="both"/>
        <w:rPr>
          <w:rFonts w:asciiTheme="minorHAnsi" w:hAnsiTheme="minorHAnsi"/>
          <w:b/>
          <w:bCs/>
          <w:iCs/>
          <w:sz w:val="24"/>
          <w:szCs w:val="24"/>
        </w:rPr>
      </w:pPr>
    </w:p>
    <w:p w:rsidR="0092091C" w:rsidRPr="00684360" w:rsidRDefault="0092091C" w:rsidP="0092091C">
      <w:pPr>
        <w:spacing w:after="0" w:line="276" w:lineRule="auto"/>
        <w:jc w:val="both"/>
        <w:rPr>
          <w:rFonts w:asciiTheme="minorHAnsi" w:hAnsiTheme="minorHAnsi"/>
          <w:b/>
          <w:bCs/>
          <w:iCs/>
          <w:sz w:val="24"/>
          <w:szCs w:val="24"/>
        </w:rPr>
      </w:pPr>
    </w:p>
    <w:p w:rsidR="0092091C" w:rsidRPr="00684360" w:rsidRDefault="00B634D6" w:rsidP="0092091C">
      <w:pPr>
        <w:spacing w:after="0" w:line="276" w:lineRule="auto"/>
        <w:jc w:val="both"/>
        <w:rPr>
          <w:rFonts w:asciiTheme="minorHAnsi" w:hAnsiTheme="minorHAnsi"/>
          <w:b/>
          <w:bCs/>
          <w:iCs/>
          <w:sz w:val="24"/>
          <w:szCs w:val="24"/>
        </w:rPr>
      </w:pPr>
      <w:r>
        <w:rPr>
          <w:rFonts w:asciiTheme="minorHAnsi" w:hAnsiTheme="minorHAnsi"/>
          <w:b/>
          <w:bCs/>
          <w:iCs/>
          <w:sz w:val="24"/>
          <w:szCs w:val="24"/>
        </w:rPr>
        <w:t>3.2</w:t>
      </w:r>
      <w:r w:rsidR="005C713D">
        <w:rPr>
          <w:rFonts w:asciiTheme="minorHAnsi" w:hAnsiTheme="minorHAnsi"/>
          <w:b/>
          <w:bCs/>
          <w:iCs/>
          <w:sz w:val="24"/>
          <w:szCs w:val="24"/>
        </w:rPr>
        <w:t>.</w:t>
      </w:r>
      <w:r w:rsidR="005C713D" w:rsidRPr="00684360">
        <w:rPr>
          <w:rFonts w:asciiTheme="minorHAnsi" w:hAnsiTheme="minorHAnsi"/>
          <w:b/>
          <w:bCs/>
          <w:iCs/>
          <w:sz w:val="24"/>
          <w:szCs w:val="24"/>
        </w:rPr>
        <w:t xml:space="preserve"> Information</w:t>
      </w:r>
      <w:r w:rsidR="00E766FA">
        <w:rPr>
          <w:rFonts w:asciiTheme="minorHAnsi" w:hAnsiTheme="minorHAnsi"/>
          <w:b/>
          <w:bCs/>
          <w:iCs/>
          <w:sz w:val="24"/>
          <w:szCs w:val="24"/>
        </w:rPr>
        <w:t xml:space="preserve"> Education and Communication M</w:t>
      </w:r>
      <w:r w:rsidR="0092091C" w:rsidRPr="00684360">
        <w:rPr>
          <w:rFonts w:asciiTheme="minorHAnsi" w:hAnsiTheme="minorHAnsi"/>
          <w:b/>
          <w:bCs/>
          <w:iCs/>
          <w:sz w:val="24"/>
          <w:szCs w:val="24"/>
        </w:rPr>
        <w:t>aterials</w:t>
      </w:r>
    </w:p>
    <w:p w:rsidR="0092091C" w:rsidRPr="00684360" w:rsidRDefault="0092091C" w:rsidP="0092091C">
      <w:pPr>
        <w:spacing w:after="0" w:line="240" w:lineRule="auto"/>
        <w:jc w:val="both"/>
        <w:rPr>
          <w:rFonts w:asciiTheme="minorHAnsi" w:hAnsiTheme="minorHAnsi"/>
          <w:bCs/>
          <w:sz w:val="24"/>
          <w:szCs w:val="24"/>
        </w:rPr>
      </w:pPr>
      <w:r w:rsidRPr="00684360">
        <w:rPr>
          <w:rFonts w:asciiTheme="minorHAnsi" w:hAnsiTheme="minorHAnsi"/>
          <w:bCs/>
          <w:sz w:val="24"/>
          <w:szCs w:val="24"/>
        </w:rPr>
        <w:t>Planned number of materials to be</w:t>
      </w:r>
      <w:r w:rsidR="00BF55FD" w:rsidRPr="00684360">
        <w:rPr>
          <w:rFonts w:asciiTheme="minorHAnsi" w:hAnsiTheme="minorHAnsi"/>
          <w:bCs/>
          <w:sz w:val="24"/>
          <w:szCs w:val="24"/>
        </w:rPr>
        <w:t xml:space="preserve"> disseminated from October to December </w:t>
      </w:r>
      <w:r w:rsidR="005C713D" w:rsidRPr="00684360">
        <w:rPr>
          <w:rFonts w:asciiTheme="minorHAnsi" w:hAnsiTheme="minorHAnsi"/>
          <w:bCs/>
          <w:sz w:val="24"/>
          <w:szCs w:val="24"/>
        </w:rPr>
        <w:t>2022 were</w:t>
      </w:r>
      <w:r w:rsidR="00126540" w:rsidRPr="00684360">
        <w:rPr>
          <w:rFonts w:asciiTheme="minorHAnsi" w:hAnsiTheme="minorHAnsi"/>
          <w:bCs/>
          <w:sz w:val="24"/>
          <w:szCs w:val="24"/>
        </w:rPr>
        <w:t xml:space="preserve"> 5</w:t>
      </w:r>
      <w:r w:rsidR="007D22A3" w:rsidRPr="00684360">
        <w:rPr>
          <w:rFonts w:asciiTheme="minorHAnsi" w:hAnsiTheme="minorHAnsi"/>
          <w:bCs/>
          <w:sz w:val="24"/>
          <w:szCs w:val="24"/>
        </w:rPr>
        <w:t>00 (3</w:t>
      </w:r>
      <w:r w:rsidR="00126540" w:rsidRPr="00684360">
        <w:rPr>
          <w:rFonts w:asciiTheme="minorHAnsi" w:hAnsiTheme="minorHAnsi"/>
          <w:bCs/>
          <w:sz w:val="24"/>
          <w:szCs w:val="24"/>
        </w:rPr>
        <w:t>00 leaflets</w:t>
      </w:r>
      <w:r w:rsidR="005C713D" w:rsidRPr="00684360">
        <w:rPr>
          <w:rFonts w:asciiTheme="minorHAnsi" w:hAnsiTheme="minorHAnsi"/>
          <w:bCs/>
          <w:sz w:val="24"/>
          <w:szCs w:val="24"/>
        </w:rPr>
        <w:t>, 10</w:t>
      </w:r>
      <w:r w:rsidR="007D22A3" w:rsidRPr="00684360">
        <w:rPr>
          <w:rFonts w:asciiTheme="minorHAnsi" w:hAnsiTheme="minorHAnsi"/>
          <w:bCs/>
          <w:sz w:val="24"/>
          <w:szCs w:val="24"/>
        </w:rPr>
        <w:t xml:space="preserve"> Posters</w:t>
      </w:r>
      <w:r w:rsidR="005C713D" w:rsidRPr="00684360">
        <w:rPr>
          <w:rFonts w:asciiTheme="minorHAnsi" w:hAnsiTheme="minorHAnsi"/>
          <w:bCs/>
          <w:sz w:val="24"/>
          <w:szCs w:val="24"/>
        </w:rPr>
        <w:t>, 15</w:t>
      </w:r>
      <w:r w:rsidR="007D22A3" w:rsidRPr="00684360">
        <w:rPr>
          <w:rFonts w:asciiTheme="minorHAnsi" w:hAnsiTheme="minorHAnsi"/>
          <w:bCs/>
          <w:sz w:val="24"/>
          <w:szCs w:val="24"/>
        </w:rPr>
        <w:t xml:space="preserve"> banners</w:t>
      </w:r>
      <w:r w:rsidR="005C713D" w:rsidRPr="00684360">
        <w:rPr>
          <w:rFonts w:asciiTheme="minorHAnsi" w:hAnsiTheme="minorHAnsi"/>
          <w:bCs/>
          <w:sz w:val="24"/>
          <w:szCs w:val="24"/>
        </w:rPr>
        <w:t>, 20</w:t>
      </w:r>
      <w:r w:rsidR="007D22A3" w:rsidRPr="00684360">
        <w:rPr>
          <w:rFonts w:asciiTheme="minorHAnsi" w:hAnsiTheme="minorHAnsi"/>
          <w:bCs/>
          <w:sz w:val="24"/>
          <w:szCs w:val="24"/>
        </w:rPr>
        <w:t xml:space="preserve"> </w:t>
      </w:r>
      <w:r w:rsidR="005C713D" w:rsidRPr="00684360">
        <w:rPr>
          <w:rFonts w:asciiTheme="minorHAnsi" w:hAnsiTheme="minorHAnsi"/>
          <w:bCs/>
          <w:sz w:val="24"/>
          <w:szCs w:val="24"/>
        </w:rPr>
        <w:t>fliers, 100</w:t>
      </w:r>
      <w:r w:rsidR="001C6676" w:rsidRPr="00684360">
        <w:rPr>
          <w:rFonts w:asciiTheme="minorHAnsi" w:hAnsiTheme="minorHAnsi"/>
          <w:bCs/>
          <w:sz w:val="24"/>
          <w:szCs w:val="24"/>
        </w:rPr>
        <w:t xml:space="preserve"> </w:t>
      </w:r>
      <w:r w:rsidR="005C713D" w:rsidRPr="00684360">
        <w:rPr>
          <w:rFonts w:asciiTheme="minorHAnsi" w:hAnsiTheme="minorHAnsi"/>
          <w:bCs/>
          <w:sz w:val="24"/>
          <w:szCs w:val="24"/>
        </w:rPr>
        <w:t>brochures, 53</w:t>
      </w:r>
      <w:r w:rsidR="001C6676" w:rsidRPr="00684360">
        <w:rPr>
          <w:rFonts w:asciiTheme="minorHAnsi" w:hAnsiTheme="minorHAnsi"/>
          <w:bCs/>
          <w:sz w:val="24"/>
          <w:szCs w:val="24"/>
        </w:rPr>
        <w:t xml:space="preserve"> signboards</w:t>
      </w:r>
      <w:r w:rsidR="007D22A3" w:rsidRPr="00684360">
        <w:rPr>
          <w:rFonts w:asciiTheme="minorHAnsi" w:hAnsiTheme="minorHAnsi"/>
          <w:bCs/>
          <w:sz w:val="24"/>
          <w:szCs w:val="24"/>
        </w:rPr>
        <w:t xml:space="preserve"> and 12 </w:t>
      </w:r>
      <w:r w:rsidR="005C713D" w:rsidRPr="00684360">
        <w:rPr>
          <w:rFonts w:asciiTheme="minorHAnsi" w:hAnsiTheme="minorHAnsi"/>
          <w:bCs/>
          <w:sz w:val="24"/>
          <w:szCs w:val="24"/>
        </w:rPr>
        <w:t>wheel covers</w:t>
      </w:r>
      <w:r w:rsidRPr="00684360">
        <w:rPr>
          <w:rFonts w:asciiTheme="minorHAnsi" w:hAnsiTheme="minorHAnsi"/>
          <w:bCs/>
          <w:sz w:val="24"/>
          <w:szCs w:val="24"/>
        </w:rPr>
        <w:t xml:space="preserve"> on coconut, tissue culture and vegetables (Amaranth, African nightshad</w:t>
      </w:r>
      <w:r w:rsidR="00E45E4A" w:rsidRPr="00684360">
        <w:rPr>
          <w:rFonts w:asciiTheme="minorHAnsi" w:hAnsiTheme="minorHAnsi"/>
          <w:bCs/>
          <w:sz w:val="24"/>
          <w:szCs w:val="24"/>
        </w:rPr>
        <w:t xml:space="preserve">e and African Eggplant) </w:t>
      </w:r>
      <w:r w:rsidR="005C713D" w:rsidRPr="00684360">
        <w:rPr>
          <w:rFonts w:asciiTheme="minorHAnsi" w:hAnsiTheme="minorHAnsi"/>
          <w:bCs/>
          <w:sz w:val="24"/>
          <w:szCs w:val="24"/>
        </w:rPr>
        <w:t>but only</w:t>
      </w:r>
      <w:r w:rsidR="00E45E4A" w:rsidRPr="00684360">
        <w:rPr>
          <w:rFonts w:asciiTheme="minorHAnsi" w:hAnsiTheme="minorHAnsi"/>
          <w:bCs/>
          <w:sz w:val="24"/>
          <w:szCs w:val="24"/>
        </w:rPr>
        <w:t xml:space="preserve"> </w:t>
      </w:r>
      <w:r w:rsidR="00126540" w:rsidRPr="00684360">
        <w:rPr>
          <w:rFonts w:asciiTheme="minorHAnsi" w:hAnsiTheme="minorHAnsi"/>
          <w:bCs/>
          <w:sz w:val="24"/>
          <w:szCs w:val="24"/>
        </w:rPr>
        <w:t>200</w:t>
      </w:r>
      <w:r w:rsidRPr="00684360">
        <w:rPr>
          <w:rFonts w:asciiTheme="minorHAnsi" w:hAnsiTheme="minorHAnsi"/>
          <w:bCs/>
          <w:sz w:val="24"/>
          <w:szCs w:val="24"/>
        </w:rPr>
        <w:t xml:space="preserve"> leaflets were managed to be disseminated</w:t>
      </w:r>
      <w:r w:rsidR="005107DC" w:rsidRPr="00684360">
        <w:rPr>
          <w:rFonts w:asciiTheme="minorHAnsi" w:hAnsiTheme="minorHAnsi"/>
          <w:bCs/>
          <w:sz w:val="24"/>
          <w:szCs w:val="24"/>
        </w:rPr>
        <w:t xml:space="preserve"> other publications failed to be published d</w:t>
      </w:r>
      <w:r w:rsidR="007D22A3" w:rsidRPr="00684360">
        <w:rPr>
          <w:rFonts w:asciiTheme="minorHAnsi" w:hAnsiTheme="minorHAnsi"/>
          <w:bCs/>
          <w:sz w:val="24"/>
          <w:szCs w:val="24"/>
        </w:rPr>
        <w:t xml:space="preserve">ue to lack of </w:t>
      </w:r>
      <w:r w:rsidR="005107DC" w:rsidRPr="00684360">
        <w:rPr>
          <w:rFonts w:asciiTheme="minorHAnsi" w:hAnsiTheme="minorHAnsi"/>
          <w:bCs/>
          <w:sz w:val="24"/>
          <w:szCs w:val="24"/>
        </w:rPr>
        <w:t>funds for printing.</w:t>
      </w:r>
    </w:p>
    <w:p w:rsidR="0092091C" w:rsidRPr="00684360" w:rsidRDefault="0092091C" w:rsidP="0092091C">
      <w:pPr>
        <w:spacing w:after="0" w:line="240" w:lineRule="auto"/>
        <w:jc w:val="both"/>
        <w:rPr>
          <w:rFonts w:asciiTheme="minorHAnsi" w:hAnsiTheme="minorHAnsi"/>
          <w:b/>
          <w:bCs/>
          <w:sz w:val="24"/>
          <w:szCs w:val="24"/>
        </w:rPr>
      </w:pPr>
    </w:p>
    <w:p w:rsidR="0092091C" w:rsidRPr="00684360" w:rsidRDefault="00E766FA" w:rsidP="0092091C">
      <w:pPr>
        <w:spacing w:after="0" w:line="240" w:lineRule="auto"/>
        <w:jc w:val="both"/>
        <w:rPr>
          <w:rFonts w:asciiTheme="minorHAnsi" w:hAnsiTheme="minorHAnsi"/>
          <w:b/>
          <w:bCs/>
          <w:sz w:val="24"/>
          <w:szCs w:val="24"/>
        </w:rPr>
      </w:pPr>
      <w:r>
        <w:rPr>
          <w:rFonts w:asciiTheme="minorHAnsi" w:hAnsiTheme="minorHAnsi"/>
          <w:b/>
          <w:bCs/>
          <w:sz w:val="24"/>
          <w:szCs w:val="24"/>
        </w:rPr>
        <w:t>Table 5: Information Materials P</w:t>
      </w:r>
      <w:r w:rsidR="0092091C" w:rsidRPr="00684360">
        <w:rPr>
          <w:rFonts w:asciiTheme="minorHAnsi" w:hAnsiTheme="minorHAnsi"/>
          <w:b/>
          <w:bCs/>
          <w:sz w:val="24"/>
          <w:szCs w:val="24"/>
        </w:rPr>
        <w:t>rod</w:t>
      </w:r>
      <w:r>
        <w:rPr>
          <w:rFonts w:asciiTheme="minorHAnsi" w:hAnsiTheme="minorHAnsi"/>
          <w:b/>
          <w:bCs/>
          <w:sz w:val="24"/>
          <w:szCs w:val="24"/>
        </w:rPr>
        <w:t>uced and D</w:t>
      </w:r>
      <w:r w:rsidR="0092091C" w:rsidRPr="00684360">
        <w:rPr>
          <w:rFonts w:asciiTheme="minorHAnsi" w:hAnsiTheme="minorHAnsi"/>
          <w:b/>
          <w:bCs/>
          <w:sz w:val="24"/>
          <w:szCs w:val="24"/>
        </w:rPr>
        <w:t xml:space="preserve">istributed </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982"/>
        <w:gridCol w:w="1359"/>
        <w:gridCol w:w="750"/>
        <w:gridCol w:w="1266"/>
        <w:gridCol w:w="1056"/>
        <w:gridCol w:w="967"/>
        <w:gridCol w:w="992"/>
        <w:gridCol w:w="1138"/>
      </w:tblGrid>
      <w:tr w:rsidR="0092091C" w:rsidRPr="00684360" w:rsidTr="00E33C44">
        <w:tc>
          <w:tcPr>
            <w:tcW w:w="939" w:type="dxa"/>
            <w:vMerge w:val="restart"/>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Centre</w:t>
            </w:r>
          </w:p>
        </w:tc>
        <w:tc>
          <w:tcPr>
            <w:tcW w:w="8812" w:type="dxa"/>
            <w:gridSpan w:val="8"/>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Number of print communication materials</w:t>
            </w:r>
          </w:p>
        </w:tc>
      </w:tr>
      <w:tr w:rsidR="0092091C" w:rsidRPr="00684360" w:rsidTr="00E33C44">
        <w:tc>
          <w:tcPr>
            <w:tcW w:w="939" w:type="dxa"/>
            <w:vMerge/>
          </w:tcPr>
          <w:p w:rsidR="0092091C" w:rsidRPr="00684360" w:rsidRDefault="0092091C" w:rsidP="00E33C44">
            <w:pPr>
              <w:spacing w:after="0" w:line="240" w:lineRule="auto"/>
              <w:jc w:val="both"/>
              <w:rPr>
                <w:rFonts w:asciiTheme="minorHAnsi" w:hAnsiTheme="minorHAnsi"/>
                <w:b/>
                <w:bCs/>
                <w:sz w:val="24"/>
                <w:szCs w:val="24"/>
              </w:rPr>
            </w:pPr>
          </w:p>
        </w:tc>
        <w:tc>
          <w:tcPr>
            <w:tcW w:w="1002" w:type="dxa"/>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 xml:space="preserve">Posters </w:t>
            </w:r>
          </w:p>
        </w:tc>
        <w:tc>
          <w:tcPr>
            <w:tcW w:w="1387" w:type="dxa"/>
          </w:tcPr>
          <w:p w:rsidR="0092091C" w:rsidRPr="00684360" w:rsidRDefault="00A9155D"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S</w:t>
            </w:r>
            <w:r w:rsidR="0092091C" w:rsidRPr="00684360">
              <w:rPr>
                <w:rFonts w:asciiTheme="minorHAnsi" w:hAnsiTheme="minorHAnsi"/>
                <w:b/>
                <w:bCs/>
                <w:sz w:val="24"/>
                <w:szCs w:val="24"/>
              </w:rPr>
              <w:t>ignboards</w:t>
            </w:r>
          </w:p>
        </w:tc>
        <w:tc>
          <w:tcPr>
            <w:tcW w:w="752" w:type="dxa"/>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Fliers</w:t>
            </w:r>
          </w:p>
        </w:tc>
        <w:tc>
          <w:tcPr>
            <w:tcW w:w="1295" w:type="dxa"/>
          </w:tcPr>
          <w:p w:rsidR="0092091C" w:rsidRPr="00684360" w:rsidRDefault="00E601E1" w:rsidP="00E33C44">
            <w:pPr>
              <w:spacing w:after="0" w:line="240" w:lineRule="auto"/>
              <w:jc w:val="both"/>
              <w:rPr>
                <w:rFonts w:asciiTheme="minorHAnsi" w:hAnsiTheme="minorHAnsi"/>
                <w:b/>
                <w:bCs/>
                <w:sz w:val="24"/>
                <w:szCs w:val="24"/>
              </w:rPr>
            </w:pPr>
            <w:r>
              <w:rPr>
                <w:rFonts w:asciiTheme="minorHAnsi" w:hAnsiTheme="minorHAnsi"/>
                <w:b/>
                <w:bCs/>
                <w:sz w:val="24"/>
                <w:szCs w:val="24"/>
              </w:rPr>
              <w:t>B</w:t>
            </w:r>
            <w:r w:rsidR="0092091C" w:rsidRPr="00684360">
              <w:rPr>
                <w:rFonts w:asciiTheme="minorHAnsi" w:hAnsiTheme="minorHAnsi"/>
                <w:b/>
                <w:bCs/>
                <w:sz w:val="24"/>
                <w:szCs w:val="24"/>
              </w:rPr>
              <w:t>rochures</w:t>
            </w:r>
          </w:p>
        </w:tc>
        <w:tc>
          <w:tcPr>
            <w:tcW w:w="1074" w:type="dxa"/>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Banners</w:t>
            </w:r>
          </w:p>
        </w:tc>
        <w:tc>
          <w:tcPr>
            <w:tcW w:w="1039" w:type="dxa"/>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Wheel covers</w:t>
            </w:r>
          </w:p>
        </w:tc>
        <w:tc>
          <w:tcPr>
            <w:tcW w:w="967" w:type="dxa"/>
            <w:tcBorders>
              <w:left w:val="single" w:sz="4" w:space="0" w:color="auto"/>
              <w:right w:val="single" w:sz="4" w:space="0" w:color="auto"/>
            </w:tcBorders>
          </w:tcPr>
          <w:p w:rsidR="0092091C" w:rsidRPr="00684360" w:rsidRDefault="00E601E1" w:rsidP="00E33C44">
            <w:pPr>
              <w:spacing w:after="0" w:line="240" w:lineRule="auto"/>
              <w:jc w:val="both"/>
              <w:rPr>
                <w:rFonts w:asciiTheme="minorHAnsi" w:hAnsiTheme="minorHAnsi"/>
                <w:b/>
                <w:bCs/>
                <w:sz w:val="24"/>
                <w:szCs w:val="24"/>
              </w:rPr>
            </w:pPr>
            <w:r>
              <w:rPr>
                <w:rFonts w:asciiTheme="minorHAnsi" w:hAnsiTheme="minorHAnsi"/>
                <w:b/>
                <w:bCs/>
                <w:sz w:val="24"/>
                <w:szCs w:val="24"/>
              </w:rPr>
              <w:t>L</w:t>
            </w:r>
            <w:r w:rsidR="0092091C" w:rsidRPr="00684360">
              <w:rPr>
                <w:rFonts w:asciiTheme="minorHAnsi" w:hAnsiTheme="minorHAnsi"/>
                <w:b/>
                <w:bCs/>
                <w:sz w:val="24"/>
                <w:szCs w:val="24"/>
              </w:rPr>
              <w:t>eaflets</w:t>
            </w:r>
          </w:p>
        </w:tc>
        <w:tc>
          <w:tcPr>
            <w:tcW w:w="1296" w:type="dxa"/>
            <w:tcBorders>
              <w:lef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Others specify</w:t>
            </w:r>
          </w:p>
        </w:tc>
      </w:tr>
      <w:tr w:rsidR="0092091C" w:rsidRPr="00684360" w:rsidTr="00E33C44">
        <w:tc>
          <w:tcPr>
            <w:tcW w:w="939" w:type="dxa"/>
            <w:vMerge w:val="restart"/>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Cs/>
                <w:sz w:val="24"/>
                <w:szCs w:val="24"/>
              </w:rPr>
              <w:t xml:space="preserve">TARI - </w:t>
            </w:r>
            <w:proofErr w:type="spellStart"/>
            <w:r w:rsidRPr="00684360">
              <w:rPr>
                <w:rFonts w:asciiTheme="minorHAnsi" w:hAnsiTheme="minorHAnsi"/>
                <w:bCs/>
                <w:sz w:val="24"/>
                <w:szCs w:val="24"/>
              </w:rPr>
              <w:t>Mikocheni</w:t>
            </w:r>
            <w:proofErr w:type="spellEnd"/>
          </w:p>
        </w:tc>
        <w:tc>
          <w:tcPr>
            <w:tcW w:w="1002" w:type="dxa"/>
            <w:tcBorders>
              <w:lef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w:t>
            </w:r>
          </w:p>
        </w:tc>
        <w:tc>
          <w:tcPr>
            <w:tcW w:w="1387" w:type="dxa"/>
          </w:tcPr>
          <w:p w:rsidR="0092091C" w:rsidRPr="00684360" w:rsidRDefault="00F71DF7" w:rsidP="00E33C44">
            <w:pPr>
              <w:spacing w:after="0" w:line="240" w:lineRule="auto"/>
              <w:jc w:val="both"/>
              <w:rPr>
                <w:rFonts w:asciiTheme="minorHAnsi" w:hAnsiTheme="minorHAnsi"/>
                <w:b/>
                <w:bCs/>
                <w:sz w:val="24"/>
                <w:szCs w:val="24"/>
              </w:rPr>
            </w:pPr>
            <w:r>
              <w:rPr>
                <w:rFonts w:asciiTheme="minorHAnsi" w:hAnsiTheme="minorHAnsi"/>
                <w:b/>
                <w:bCs/>
                <w:sz w:val="24"/>
                <w:szCs w:val="24"/>
              </w:rPr>
              <w:t>24</w:t>
            </w:r>
          </w:p>
        </w:tc>
        <w:tc>
          <w:tcPr>
            <w:tcW w:w="752" w:type="dxa"/>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w:t>
            </w:r>
          </w:p>
        </w:tc>
        <w:tc>
          <w:tcPr>
            <w:tcW w:w="1295" w:type="dxa"/>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w:t>
            </w:r>
          </w:p>
        </w:tc>
        <w:tc>
          <w:tcPr>
            <w:tcW w:w="1074" w:type="dxa"/>
            <w:tcBorders>
              <w:right w:val="single" w:sz="4" w:space="0" w:color="auto"/>
            </w:tcBorders>
          </w:tcPr>
          <w:p w:rsidR="0092091C" w:rsidRPr="00684360" w:rsidRDefault="00F71DF7" w:rsidP="00E33C44">
            <w:pPr>
              <w:spacing w:after="0" w:line="240" w:lineRule="auto"/>
              <w:jc w:val="both"/>
              <w:rPr>
                <w:rFonts w:asciiTheme="minorHAnsi" w:hAnsiTheme="minorHAnsi"/>
                <w:b/>
                <w:bCs/>
                <w:sz w:val="24"/>
                <w:szCs w:val="24"/>
              </w:rPr>
            </w:pPr>
            <w:r>
              <w:rPr>
                <w:rFonts w:asciiTheme="minorHAnsi" w:hAnsiTheme="minorHAnsi"/>
                <w:b/>
                <w:bCs/>
                <w:sz w:val="24"/>
                <w:szCs w:val="24"/>
              </w:rPr>
              <w:t>4</w:t>
            </w:r>
          </w:p>
        </w:tc>
        <w:tc>
          <w:tcPr>
            <w:tcW w:w="1039" w:type="dxa"/>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w:t>
            </w:r>
          </w:p>
        </w:tc>
        <w:tc>
          <w:tcPr>
            <w:tcW w:w="967" w:type="dxa"/>
            <w:tcBorders>
              <w:left w:val="single" w:sz="4" w:space="0" w:color="auto"/>
              <w:right w:val="single" w:sz="4" w:space="0" w:color="auto"/>
            </w:tcBorders>
          </w:tcPr>
          <w:p w:rsidR="0092091C" w:rsidRPr="00684360" w:rsidRDefault="00126540"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200</w:t>
            </w:r>
          </w:p>
        </w:tc>
        <w:tc>
          <w:tcPr>
            <w:tcW w:w="1296" w:type="dxa"/>
            <w:tcBorders>
              <w:lef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r w:rsidRPr="00684360">
              <w:rPr>
                <w:rFonts w:asciiTheme="minorHAnsi" w:hAnsiTheme="minorHAnsi"/>
                <w:b/>
                <w:bCs/>
                <w:sz w:val="24"/>
                <w:szCs w:val="24"/>
              </w:rPr>
              <w:t>-</w:t>
            </w:r>
          </w:p>
        </w:tc>
      </w:tr>
      <w:tr w:rsidR="0092091C" w:rsidRPr="00684360" w:rsidTr="00E33C44">
        <w:tc>
          <w:tcPr>
            <w:tcW w:w="939" w:type="dxa"/>
            <w:vMerge/>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p>
        </w:tc>
        <w:tc>
          <w:tcPr>
            <w:tcW w:w="1002" w:type="dxa"/>
            <w:tcBorders>
              <w:lef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p>
        </w:tc>
        <w:tc>
          <w:tcPr>
            <w:tcW w:w="1387" w:type="dxa"/>
          </w:tcPr>
          <w:p w:rsidR="0092091C" w:rsidRPr="00684360" w:rsidRDefault="0092091C" w:rsidP="00E33C44">
            <w:pPr>
              <w:spacing w:after="0" w:line="240" w:lineRule="auto"/>
              <w:jc w:val="both"/>
              <w:rPr>
                <w:rFonts w:asciiTheme="minorHAnsi" w:hAnsiTheme="minorHAnsi"/>
                <w:b/>
                <w:bCs/>
                <w:sz w:val="24"/>
                <w:szCs w:val="24"/>
              </w:rPr>
            </w:pPr>
          </w:p>
        </w:tc>
        <w:tc>
          <w:tcPr>
            <w:tcW w:w="752" w:type="dxa"/>
          </w:tcPr>
          <w:p w:rsidR="0092091C" w:rsidRPr="00684360" w:rsidRDefault="0092091C" w:rsidP="00E33C44">
            <w:pPr>
              <w:spacing w:after="0" w:line="240" w:lineRule="auto"/>
              <w:jc w:val="both"/>
              <w:rPr>
                <w:rFonts w:asciiTheme="minorHAnsi" w:hAnsiTheme="minorHAnsi"/>
                <w:b/>
                <w:bCs/>
                <w:sz w:val="24"/>
                <w:szCs w:val="24"/>
              </w:rPr>
            </w:pPr>
          </w:p>
        </w:tc>
        <w:tc>
          <w:tcPr>
            <w:tcW w:w="1295" w:type="dxa"/>
          </w:tcPr>
          <w:p w:rsidR="0092091C" w:rsidRPr="00684360" w:rsidRDefault="0092091C" w:rsidP="00E33C44">
            <w:pPr>
              <w:spacing w:after="0" w:line="240" w:lineRule="auto"/>
              <w:jc w:val="both"/>
              <w:rPr>
                <w:rFonts w:asciiTheme="minorHAnsi" w:hAnsiTheme="minorHAnsi"/>
                <w:b/>
                <w:bCs/>
                <w:sz w:val="24"/>
                <w:szCs w:val="24"/>
              </w:rPr>
            </w:pPr>
          </w:p>
        </w:tc>
        <w:tc>
          <w:tcPr>
            <w:tcW w:w="1074" w:type="dxa"/>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p>
        </w:tc>
        <w:tc>
          <w:tcPr>
            <w:tcW w:w="1039" w:type="dxa"/>
            <w:tcBorders>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p>
        </w:tc>
        <w:tc>
          <w:tcPr>
            <w:tcW w:w="967" w:type="dxa"/>
            <w:tcBorders>
              <w:left w:val="single" w:sz="4" w:space="0" w:color="auto"/>
              <w:righ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p>
        </w:tc>
        <w:tc>
          <w:tcPr>
            <w:tcW w:w="1296" w:type="dxa"/>
            <w:tcBorders>
              <w:left w:val="single" w:sz="4" w:space="0" w:color="auto"/>
            </w:tcBorders>
          </w:tcPr>
          <w:p w:rsidR="0092091C" w:rsidRPr="00684360" w:rsidRDefault="0092091C" w:rsidP="00E33C44">
            <w:pPr>
              <w:spacing w:after="0" w:line="240" w:lineRule="auto"/>
              <w:jc w:val="both"/>
              <w:rPr>
                <w:rFonts w:asciiTheme="minorHAnsi" w:hAnsiTheme="minorHAnsi"/>
                <w:b/>
                <w:bCs/>
                <w:sz w:val="24"/>
                <w:szCs w:val="24"/>
              </w:rPr>
            </w:pPr>
          </w:p>
        </w:tc>
      </w:tr>
    </w:tbl>
    <w:p w:rsidR="0092091C" w:rsidRPr="00684360" w:rsidRDefault="0092091C" w:rsidP="0092091C">
      <w:pPr>
        <w:spacing w:after="0" w:line="240" w:lineRule="auto"/>
        <w:jc w:val="both"/>
        <w:rPr>
          <w:rFonts w:asciiTheme="minorHAnsi" w:hAnsiTheme="minorHAnsi"/>
          <w:b/>
          <w:bCs/>
          <w:sz w:val="24"/>
          <w:szCs w:val="24"/>
        </w:rPr>
      </w:pPr>
    </w:p>
    <w:p w:rsidR="0092091C" w:rsidRPr="00684360" w:rsidRDefault="0092091C" w:rsidP="0092091C">
      <w:pPr>
        <w:spacing w:after="0" w:line="240" w:lineRule="auto"/>
        <w:jc w:val="both"/>
        <w:rPr>
          <w:rFonts w:asciiTheme="minorHAnsi" w:hAnsiTheme="minorHAnsi"/>
          <w:sz w:val="24"/>
          <w:szCs w:val="24"/>
        </w:rPr>
      </w:pPr>
    </w:p>
    <w:p w:rsidR="0092091C" w:rsidRPr="00684360" w:rsidRDefault="0092091C" w:rsidP="0092091C">
      <w:pPr>
        <w:spacing w:after="0" w:line="276" w:lineRule="auto"/>
        <w:jc w:val="both"/>
        <w:rPr>
          <w:rFonts w:asciiTheme="minorHAnsi" w:hAnsiTheme="minorHAnsi"/>
          <w:b/>
          <w:bCs/>
          <w:iCs/>
          <w:sz w:val="24"/>
          <w:szCs w:val="24"/>
        </w:rPr>
      </w:pPr>
      <w:r w:rsidRPr="00684360">
        <w:rPr>
          <w:rFonts w:asciiTheme="minorHAnsi" w:hAnsiTheme="minorHAnsi"/>
          <w:b/>
          <w:bCs/>
          <w:iCs/>
          <w:sz w:val="24"/>
          <w:szCs w:val="24"/>
        </w:rPr>
        <w:t>4</w:t>
      </w:r>
      <w:r w:rsidRPr="00684360">
        <w:rPr>
          <w:rFonts w:asciiTheme="minorHAnsi" w:hAnsiTheme="minorHAnsi"/>
          <w:b/>
          <w:bCs/>
          <w:iCs/>
          <w:sz w:val="24"/>
          <w:szCs w:val="24"/>
        </w:rPr>
        <w:tab/>
        <w:t>TARI Visibility</w:t>
      </w:r>
    </w:p>
    <w:p w:rsidR="0092091C" w:rsidRPr="00684360" w:rsidRDefault="0092091C" w:rsidP="0092091C">
      <w:pPr>
        <w:spacing w:after="0" w:line="276" w:lineRule="auto"/>
        <w:jc w:val="both"/>
        <w:rPr>
          <w:rFonts w:asciiTheme="minorHAnsi" w:hAnsiTheme="minorHAnsi"/>
          <w:b/>
          <w:bCs/>
          <w:iCs/>
          <w:sz w:val="24"/>
          <w:szCs w:val="24"/>
        </w:rPr>
      </w:pPr>
      <w:r w:rsidRPr="00684360">
        <w:rPr>
          <w:rFonts w:asciiTheme="minorHAnsi" w:hAnsiTheme="minorHAnsi"/>
          <w:b/>
          <w:bCs/>
          <w:iCs/>
          <w:sz w:val="24"/>
          <w:szCs w:val="24"/>
        </w:rPr>
        <w:t>4.1</w:t>
      </w:r>
      <w:r w:rsidRPr="00684360">
        <w:rPr>
          <w:rFonts w:asciiTheme="minorHAnsi" w:hAnsiTheme="minorHAnsi"/>
          <w:b/>
          <w:bCs/>
          <w:iCs/>
          <w:sz w:val="24"/>
          <w:szCs w:val="24"/>
        </w:rPr>
        <w:tab/>
        <w:t>Signboards Nil</w:t>
      </w:r>
    </w:p>
    <w:p w:rsidR="0092091C" w:rsidRPr="00684360" w:rsidRDefault="0092091C" w:rsidP="0092091C">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Preparation of signboards: areas fixed with signboards with uniform format and design across TARI Centres</w:t>
      </w:r>
    </w:p>
    <w:p w:rsidR="0092091C" w:rsidRPr="00684360" w:rsidRDefault="0092091C" w:rsidP="0092091C">
      <w:pPr>
        <w:pStyle w:val="ListParagraph"/>
        <w:spacing w:after="0" w:line="240" w:lineRule="auto"/>
        <w:ind w:left="0"/>
        <w:jc w:val="both"/>
        <w:rPr>
          <w:rFonts w:asciiTheme="minorHAnsi" w:hAnsiTheme="minorHAnsi"/>
          <w:sz w:val="24"/>
          <w:szCs w:val="24"/>
        </w:rPr>
      </w:pPr>
    </w:p>
    <w:p w:rsidR="0092091C" w:rsidRPr="00684360" w:rsidRDefault="0092091C" w:rsidP="0092091C">
      <w:pPr>
        <w:spacing w:after="0" w:line="276" w:lineRule="auto"/>
        <w:jc w:val="both"/>
        <w:rPr>
          <w:rFonts w:asciiTheme="minorHAnsi" w:hAnsiTheme="minorHAnsi"/>
          <w:b/>
          <w:bCs/>
          <w:sz w:val="24"/>
          <w:szCs w:val="24"/>
        </w:rPr>
      </w:pPr>
      <w:r w:rsidRPr="00684360">
        <w:rPr>
          <w:rFonts w:asciiTheme="minorHAnsi" w:hAnsiTheme="minorHAnsi"/>
          <w:b/>
          <w:bCs/>
          <w:iCs/>
          <w:sz w:val="24"/>
          <w:szCs w:val="24"/>
        </w:rPr>
        <w:t>4.2</w:t>
      </w:r>
      <w:r w:rsidRPr="00684360">
        <w:rPr>
          <w:rFonts w:asciiTheme="minorHAnsi" w:hAnsiTheme="minorHAnsi"/>
          <w:b/>
          <w:bCs/>
          <w:iCs/>
          <w:sz w:val="24"/>
          <w:szCs w:val="24"/>
        </w:rPr>
        <w:tab/>
        <w:t>Mass media prepared by</w:t>
      </w:r>
      <w:r w:rsidR="00E45E4A" w:rsidRPr="00684360">
        <w:rPr>
          <w:rFonts w:asciiTheme="minorHAnsi" w:hAnsiTheme="minorHAnsi"/>
          <w:b/>
          <w:bCs/>
          <w:iCs/>
          <w:sz w:val="24"/>
          <w:szCs w:val="24"/>
        </w:rPr>
        <w:t xml:space="preserve"> TARI </w:t>
      </w:r>
      <w:proofErr w:type="spellStart"/>
      <w:r w:rsidR="00E45E4A" w:rsidRPr="00684360">
        <w:rPr>
          <w:rFonts w:asciiTheme="minorHAnsi" w:hAnsiTheme="minorHAnsi"/>
          <w:b/>
          <w:bCs/>
          <w:iCs/>
          <w:sz w:val="24"/>
          <w:szCs w:val="24"/>
        </w:rPr>
        <w:t>Mikocheni</w:t>
      </w:r>
      <w:proofErr w:type="spellEnd"/>
      <w:r w:rsidR="00E45E4A" w:rsidRPr="00684360">
        <w:rPr>
          <w:rFonts w:asciiTheme="minorHAnsi" w:hAnsiTheme="minorHAnsi"/>
          <w:b/>
          <w:bCs/>
          <w:iCs/>
          <w:sz w:val="24"/>
          <w:szCs w:val="24"/>
        </w:rPr>
        <w:t xml:space="preserve"> </w:t>
      </w:r>
    </w:p>
    <w:p w:rsidR="0092091C" w:rsidRPr="00684360" w:rsidRDefault="0092091C" w:rsidP="0092091C">
      <w:pPr>
        <w:spacing w:after="0" w:line="276" w:lineRule="auto"/>
        <w:jc w:val="both"/>
        <w:rPr>
          <w:rFonts w:asciiTheme="minorHAnsi" w:hAnsiTheme="minorHAnsi"/>
          <w:bCs/>
          <w:color w:val="262626"/>
          <w:sz w:val="24"/>
          <w:szCs w:val="24"/>
          <w:lang w:val="en-US"/>
        </w:rPr>
      </w:pPr>
      <w:r w:rsidRPr="00684360">
        <w:rPr>
          <w:rFonts w:asciiTheme="minorHAnsi" w:hAnsiTheme="minorHAnsi"/>
          <w:bCs/>
          <w:color w:val="262626"/>
          <w:sz w:val="24"/>
          <w:szCs w:val="24"/>
          <w:lang w:val="en-US"/>
        </w:rPr>
        <w:t>In this reporting period Mas</w:t>
      </w:r>
      <w:r w:rsidR="00DD2A32" w:rsidRPr="00684360">
        <w:rPr>
          <w:rFonts w:asciiTheme="minorHAnsi" w:hAnsiTheme="minorHAnsi"/>
          <w:bCs/>
          <w:color w:val="262626"/>
          <w:sz w:val="24"/>
          <w:szCs w:val="24"/>
          <w:lang w:val="en-US"/>
        </w:rPr>
        <w:t>s Media</w:t>
      </w:r>
      <w:r w:rsidR="005C713D">
        <w:rPr>
          <w:rFonts w:asciiTheme="minorHAnsi" w:hAnsiTheme="minorHAnsi"/>
          <w:bCs/>
          <w:color w:val="262626"/>
          <w:sz w:val="24"/>
          <w:szCs w:val="24"/>
          <w:lang w:val="en-US"/>
        </w:rPr>
        <w:t xml:space="preserve"> </w:t>
      </w:r>
      <w:r w:rsidR="00DD2A32" w:rsidRPr="00684360">
        <w:rPr>
          <w:rFonts w:asciiTheme="minorHAnsi" w:hAnsiTheme="minorHAnsi"/>
          <w:bCs/>
          <w:color w:val="262626"/>
          <w:sz w:val="24"/>
          <w:szCs w:val="24"/>
          <w:lang w:val="en-US"/>
        </w:rPr>
        <w:t>TARI-</w:t>
      </w:r>
      <w:proofErr w:type="spellStart"/>
      <w:r w:rsidR="00DD2A32" w:rsidRPr="00684360">
        <w:rPr>
          <w:rFonts w:asciiTheme="minorHAnsi" w:hAnsiTheme="minorHAnsi"/>
          <w:bCs/>
          <w:color w:val="262626"/>
          <w:sz w:val="24"/>
          <w:szCs w:val="24"/>
          <w:lang w:val="en-US"/>
        </w:rPr>
        <w:t>Mikocheni</w:t>
      </w:r>
      <w:proofErr w:type="spellEnd"/>
      <w:r w:rsidR="00DD2A32" w:rsidRPr="00684360">
        <w:rPr>
          <w:rFonts w:asciiTheme="minorHAnsi" w:hAnsiTheme="minorHAnsi"/>
          <w:bCs/>
          <w:color w:val="262626"/>
          <w:sz w:val="24"/>
          <w:szCs w:val="24"/>
          <w:lang w:val="en-US"/>
        </w:rPr>
        <w:t xml:space="preserve"> planned </w:t>
      </w:r>
      <w:r w:rsidR="005C713D" w:rsidRPr="00684360">
        <w:rPr>
          <w:rFonts w:asciiTheme="minorHAnsi" w:hAnsiTheme="minorHAnsi"/>
          <w:bCs/>
          <w:color w:val="262626"/>
          <w:sz w:val="24"/>
          <w:szCs w:val="24"/>
          <w:lang w:val="en-US"/>
        </w:rPr>
        <w:t>to air</w:t>
      </w:r>
      <w:r w:rsidR="001C6676" w:rsidRPr="00684360">
        <w:rPr>
          <w:rFonts w:asciiTheme="minorHAnsi" w:hAnsiTheme="minorHAnsi"/>
          <w:bCs/>
          <w:color w:val="262626"/>
          <w:sz w:val="24"/>
          <w:szCs w:val="24"/>
          <w:lang w:val="en-US"/>
        </w:rPr>
        <w:t xml:space="preserve"> 12 TV but only aired 3</w:t>
      </w:r>
      <w:r w:rsidR="00AC0A4A">
        <w:rPr>
          <w:rFonts w:asciiTheme="minorHAnsi" w:hAnsiTheme="minorHAnsi"/>
          <w:bCs/>
          <w:color w:val="262626"/>
          <w:sz w:val="24"/>
          <w:szCs w:val="24"/>
          <w:lang w:val="en-US"/>
        </w:rPr>
        <w:t xml:space="preserve"> </w:t>
      </w:r>
      <w:r w:rsidR="001C6676" w:rsidRPr="00684360">
        <w:rPr>
          <w:rFonts w:asciiTheme="minorHAnsi" w:hAnsiTheme="minorHAnsi"/>
          <w:bCs/>
          <w:color w:val="262626"/>
          <w:sz w:val="24"/>
          <w:szCs w:val="24"/>
          <w:lang w:val="en-US"/>
        </w:rPr>
        <w:t>TV. Also planned Radio were 12</w:t>
      </w:r>
      <w:r w:rsidRPr="00684360">
        <w:rPr>
          <w:rFonts w:asciiTheme="minorHAnsi" w:hAnsiTheme="minorHAnsi"/>
          <w:bCs/>
          <w:color w:val="262626"/>
          <w:sz w:val="24"/>
          <w:szCs w:val="24"/>
          <w:lang w:val="en-US"/>
        </w:rPr>
        <w:t xml:space="preserve"> whi</w:t>
      </w:r>
      <w:r w:rsidR="00DD2A32" w:rsidRPr="00684360">
        <w:rPr>
          <w:rFonts w:asciiTheme="minorHAnsi" w:hAnsiTheme="minorHAnsi"/>
          <w:bCs/>
          <w:color w:val="262626"/>
          <w:sz w:val="24"/>
          <w:szCs w:val="24"/>
          <w:lang w:val="en-US"/>
        </w:rPr>
        <w:t>l</w:t>
      </w:r>
      <w:r w:rsidR="001C6676" w:rsidRPr="00684360">
        <w:rPr>
          <w:rFonts w:asciiTheme="minorHAnsi" w:hAnsiTheme="minorHAnsi"/>
          <w:bCs/>
          <w:color w:val="262626"/>
          <w:sz w:val="24"/>
          <w:szCs w:val="24"/>
          <w:lang w:val="en-US"/>
        </w:rPr>
        <w:t>e aired 3 radio, also Planned 12</w:t>
      </w:r>
      <w:r w:rsidR="00DD2A32" w:rsidRPr="00684360">
        <w:rPr>
          <w:rFonts w:asciiTheme="minorHAnsi" w:hAnsiTheme="minorHAnsi"/>
          <w:bCs/>
          <w:color w:val="262626"/>
          <w:sz w:val="24"/>
          <w:szCs w:val="24"/>
          <w:lang w:val="en-US"/>
        </w:rPr>
        <w:t xml:space="preserve"> </w:t>
      </w:r>
      <w:r w:rsidRPr="00684360">
        <w:rPr>
          <w:rFonts w:asciiTheme="minorHAnsi" w:hAnsiTheme="minorHAnsi"/>
          <w:bCs/>
          <w:color w:val="262626"/>
          <w:sz w:val="24"/>
          <w:szCs w:val="24"/>
          <w:lang w:val="en-US"/>
        </w:rPr>
        <w:t>new</w:t>
      </w:r>
      <w:r w:rsidR="00AC0A4A">
        <w:rPr>
          <w:rFonts w:asciiTheme="minorHAnsi" w:hAnsiTheme="minorHAnsi"/>
          <w:bCs/>
          <w:color w:val="262626"/>
          <w:sz w:val="24"/>
          <w:szCs w:val="24"/>
          <w:lang w:val="en-US"/>
        </w:rPr>
        <w:t xml:space="preserve">spapers  </w:t>
      </w:r>
      <w:r w:rsidR="001C6676" w:rsidRPr="00684360">
        <w:rPr>
          <w:rFonts w:asciiTheme="minorHAnsi" w:hAnsiTheme="minorHAnsi"/>
          <w:bCs/>
          <w:color w:val="262626"/>
          <w:sz w:val="24"/>
          <w:szCs w:val="24"/>
          <w:lang w:val="en-US"/>
        </w:rPr>
        <w:t xml:space="preserve">actual released </w:t>
      </w:r>
      <w:r w:rsidR="001C6676" w:rsidRPr="00684360">
        <w:rPr>
          <w:rFonts w:asciiTheme="minorHAnsi" w:hAnsiTheme="minorHAnsi"/>
          <w:bCs/>
          <w:color w:val="262626"/>
          <w:sz w:val="24"/>
          <w:szCs w:val="24"/>
          <w:lang w:val="en-US"/>
        </w:rPr>
        <w:lastRenderedPageBreak/>
        <w:t>were 3</w:t>
      </w:r>
      <w:r w:rsidRPr="00684360">
        <w:rPr>
          <w:rFonts w:asciiTheme="minorHAnsi" w:hAnsiTheme="minorHAnsi"/>
          <w:bCs/>
          <w:color w:val="262626"/>
          <w:sz w:val="24"/>
          <w:szCs w:val="24"/>
          <w:lang w:val="en-US"/>
        </w:rPr>
        <w:t xml:space="preserve"> a</w:t>
      </w:r>
      <w:r w:rsidR="00C43E60" w:rsidRPr="00684360">
        <w:rPr>
          <w:rFonts w:asciiTheme="minorHAnsi" w:hAnsiTheme="minorHAnsi"/>
          <w:bCs/>
          <w:color w:val="262626"/>
          <w:sz w:val="24"/>
          <w:szCs w:val="24"/>
          <w:lang w:val="en-US"/>
        </w:rPr>
        <w:t>lso Planned Social Media were 8</w:t>
      </w:r>
      <w:r w:rsidR="00DD2A32" w:rsidRPr="00684360">
        <w:rPr>
          <w:rFonts w:asciiTheme="minorHAnsi" w:hAnsiTheme="minorHAnsi"/>
          <w:bCs/>
          <w:color w:val="262626"/>
          <w:sz w:val="24"/>
          <w:szCs w:val="24"/>
          <w:lang w:val="en-US"/>
        </w:rPr>
        <w:t>0</w:t>
      </w:r>
      <w:r w:rsidRPr="00684360">
        <w:rPr>
          <w:rFonts w:asciiTheme="minorHAnsi" w:hAnsiTheme="minorHAnsi"/>
          <w:bCs/>
          <w:color w:val="262626"/>
          <w:sz w:val="24"/>
          <w:szCs w:val="24"/>
          <w:lang w:val="en-US"/>
        </w:rPr>
        <w:t xml:space="preserve"> while aired Socia</w:t>
      </w:r>
      <w:r w:rsidR="00DD2A32" w:rsidRPr="00684360">
        <w:rPr>
          <w:rFonts w:asciiTheme="minorHAnsi" w:hAnsiTheme="minorHAnsi"/>
          <w:bCs/>
          <w:color w:val="262626"/>
          <w:sz w:val="24"/>
          <w:szCs w:val="24"/>
          <w:lang w:val="en-US"/>
        </w:rPr>
        <w:t>l Media were 4</w:t>
      </w:r>
      <w:r w:rsidRPr="00684360">
        <w:rPr>
          <w:rFonts w:asciiTheme="minorHAnsi" w:hAnsiTheme="minorHAnsi"/>
          <w:bCs/>
          <w:color w:val="262626"/>
          <w:sz w:val="24"/>
          <w:szCs w:val="24"/>
          <w:lang w:val="en-US"/>
        </w:rPr>
        <w:t>2 as shown on the table</w:t>
      </w:r>
      <w:r w:rsidR="001C6676" w:rsidRPr="00684360">
        <w:rPr>
          <w:rFonts w:asciiTheme="minorHAnsi" w:hAnsiTheme="minorHAnsi"/>
          <w:bCs/>
          <w:color w:val="262626"/>
          <w:sz w:val="24"/>
          <w:szCs w:val="24"/>
          <w:lang w:val="en-US"/>
        </w:rPr>
        <w:t xml:space="preserve"> below:</w:t>
      </w:r>
    </w:p>
    <w:p w:rsidR="0092091C" w:rsidRPr="00684360" w:rsidRDefault="0092091C" w:rsidP="0092091C">
      <w:pPr>
        <w:pStyle w:val="ListParagraph"/>
        <w:spacing w:after="0" w:line="240" w:lineRule="auto"/>
        <w:ind w:left="0"/>
        <w:jc w:val="both"/>
        <w:rPr>
          <w:rFonts w:asciiTheme="minorHAnsi" w:hAnsiTheme="minorHAnsi"/>
          <w:color w:val="262626"/>
          <w:sz w:val="24"/>
          <w:szCs w:val="24"/>
        </w:rPr>
      </w:pPr>
    </w:p>
    <w:p w:rsidR="0092091C" w:rsidRPr="00684360" w:rsidRDefault="0092091C" w:rsidP="0092091C">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Table 6: Number of TVs, radio, newspapers and social media produced and disseminated</w:t>
      </w:r>
    </w:p>
    <w:p w:rsidR="0092091C" w:rsidRPr="00684360" w:rsidRDefault="0092091C" w:rsidP="0092091C">
      <w:pPr>
        <w:pStyle w:val="ListParagraph"/>
        <w:spacing w:after="0" w:line="240" w:lineRule="auto"/>
        <w:ind w:left="66"/>
        <w:jc w:val="both"/>
        <w:rPr>
          <w:rFonts w:asciiTheme="minorHAnsi" w:hAnsiTheme="minorHAnsi"/>
          <w:sz w:val="24"/>
          <w:szCs w:val="24"/>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570"/>
        <w:gridCol w:w="838"/>
        <w:gridCol w:w="1452"/>
        <w:gridCol w:w="1210"/>
        <w:gridCol w:w="1310"/>
        <w:gridCol w:w="1128"/>
        <w:gridCol w:w="1201"/>
      </w:tblGrid>
      <w:tr w:rsidR="0092091C" w:rsidRPr="00684360" w:rsidTr="00684360">
        <w:trPr>
          <w:trHeight w:val="283"/>
        </w:trPr>
        <w:tc>
          <w:tcPr>
            <w:tcW w:w="1241" w:type="dxa"/>
            <w:shd w:val="clear" w:color="auto" w:fill="auto"/>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Centre</w:t>
            </w:r>
          </w:p>
        </w:tc>
        <w:tc>
          <w:tcPr>
            <w:tcW w:w="7935" w:type="dxa"/>
            <w:gridSpan w:val="7"/>
            <w:shd w:val="clear" w:color="auto" w:fill="auto"/>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Numbers prepared/hired/made/received</w:t>
            </w:r>
          </w:p>
        </w:tc>
      </w:tr>
      <w:tr w:rsidR="0092091C" w:rsidRPr="00684360" w:rsidTr="00684360">
        <w:trPr>
          <w:trHeight w:val="566"/>
        </w:trPr>
        <w:tc>
          <w:tcPr>
            <w:tcW w:w="1241" w:type="dxa"/>
            <w:vMerge w:val="restart"/>
            <w:shd w:val="clear" w:color="auto" w:fill="auto"/>
          </w:tcPr>
          <w:p w:rsidR="0092091C" w:rsidRPr="00684360" w:rsidRDefault="0092091C" w:rsidP="00E33C44">
            <w:pPr>
              <w:pStyle w:val="ListParagraph"/>
              <w:spacing w:after="0" w:line="240" w:lineRule="auto"/>
              <w:ind w:left="0"/>
              <w:jc w:val="both"/>
              <w:rPr>
                <w:rFonts w:asciiTheme="minorHAnsi" w:hAnsiTheme="minorHAnsi"/>
                <w:bCs/>
                <w:sz w:val="24"/>
                <w:szCs w:val="24"/>
              </w:rPr>
            </w:pPr>
            <w:r w:rsidRPr="00684360">
              <w:rPr>
                <w:rFonts w:asciiTheme="minorHAnsi" w:hAnsiTheme="minorHAnsi"/>
                <w:bCs/>
                <w:sz w:val="24"/>
                <w:szCs w:val="24"/>
              </w:rPr>
              <w:t xml:space="preserve">TARI - </w:t>
            </w:r>
            <w:proofErr w:type="spellStart"/>
            <w:r w:rsidRPr="00684360">
              <w:rPr>
                <w:rFonts w:asciiTheme="minorHAnsi" w:hAnsiTheme="minorHAnsi"/>
                <w:bCs/>
                <w:sz w:val="24"/>
                <w:szCs w:val="24"/>
              </w:rPr>
              <w:t>Mikocheni</w:t>
            </w:r>
            <w:proofErr w:type="spellEnd"/>
          </w:p>
        </w:tc>
        <w:tc>
          <w:tcPr>
            <w:tcW w:w="587" w:type="dxa"/>
            <w:shd w:val="clear" w:color="auto" w:fill="auto"/>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TV</w:t>
            </w:r>
          </w:p>
        </w:tc>
        <w:tc>
          <w:tcPr>
            <w:tcW w:w="848" w:type="dxa"/>
            <w:shd w:val="clear" w:color="auto" w:fill="auto"/>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Radio</w:t>
            </w:r>
          </w:p>
        </w:tc>
        <w:tc>
          <w:tcPr>
            <w:tcW w:w="1453" w:type="dxa"/>
            <w:shd w:val="clear" w:color="auto" w:fill="auto"/>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Newspapers</w:t>
            </w:r>
          </w:p>
        </w:tc>
        <w:tc>
          <w:tcPr>
            <w:tcW w:w="1279" w:type="dxa"/>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Social media</w:t>
            </w:r>
          </w:p>
        </w:tc>
        <w:tc>
          <w:tcPr>
            <w:tcW w:w="1333" w:type="dxa"/>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Short Messages</w:t>
            </w:r>
          </w:p>
        </w:tc>
        <w:tc>
          <w:tcPr>
            <w:tcW w:w="1180" w:type="dxa"/>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Phone calls</w:t>
            </w:r>
          </w:p>
        </w:tc>
        <w:tc>
          <w:tcPr>
            <w:tcW w:w="1255" w:type="dxa"/>
          </w:tcPr>
          <w:p w:rsidR="0092091C" w:rsidRPr="00684360" w:rsidRDefault="0092091C" w:rsidP="00E33C44">
            <w:pPr>
              <w:pStyle w:val="ListParagraph"/>
              <w:spacing w:after="0" w:line="240" w:lineRule="auto"/>
              <w:ind w:left="0"/>
              <w:jc w:val="both"/>
              <w:rPr>
                <w:rFonts w:asciiTheme="minorHAnsi" w:hAnsiTheme="minorHAnsi"/>
                <w:b/>
                <w:bCs/>
                <w:sz w:val="24"/>
                <w:szCs w:val="24"/>
              </w:rPr>
            </w:pPr>
            <w:r w:rsidRPr="00684360">
              <w:rPr>
                <w:rFonts w:asciiTheme="minorHAnsi" w:hAnsiTheme="minorHAnsi"/>
                <w:b/>
                <w:bCs/>
                <w:sz w:val="24"/>
                <w:szCs w:val="24"/>
              </w:rPr>
              <w:t>Others specify</w:t>
            </w:r>
          </w:p>
        </w:tc>
      </w:tr>
      <w:tr w:rsidR="0092091C" w:rsidRPr="00684360" w:rsidTr="00684360">
        <w:trPr>
          <w:trHeight w:val="270"/>
        </w:trPr>
        <w:tc>
          <w:tcPr>
            <w:tcW w:w="1241" w:type="dxa"/>
            <w:vMerge/>
            <w:shd w:val="clear" w:color="auto" w:fill="auto"/>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587" w:type="dxa"/>
            <w:shd w:val="clear" w:color="auto" w:fill="auto"/>
          </w:tcPr>
          <w:p w:rsidR="0092091C" w:rsidRPr="00684360" w:rsidRDefault="001C6676"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3</w:t>
            </w:r>
          </w:p>
        </w:tc>
        <w:tc>
          <w:tcPr>
            <w:tcW w:w="848" w:type="dxa"/>
            <w:shd w:val="clear" w:color="auto" w:fill="auto"/>
          </w:tcPr>
          <w:p w:rsidR="0092091C" w:rsidRPr="00684360" w:rsidRDefault="001C6676"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3</w:t>
            </w:r>
          </w:p>
        </w:tc>
        <w:tc>
          <w:tcPr>
            <w:tcW w:w="1453" w:type="dxa"/>
            <w:shd w:val="clear" w:color="auto" w:fill="auto"/>
          </w:tcPr>
          <w:p w:rsidR="0092091C" w:rsidRPr="00684360" w:rsidRDefault="001C6676"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3</w:t>
            </w:r>
          </w:p>
        </w:tc>
        <w:tc>
          <w:tcPr>
            <w:tcW w:w="1279" w:type="dxa"/>
          </w:tcPr>
          <w:p w:rsidR="0092091C" w:rsidRPr="00684360" w:rsidRDefault="00DD2A32"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4</w:t>
            </w:r>
            <w:r w:rsidR="0092091C" w:rsidRPr="00684360">
              <w:rPr>
                <w:rFonts w:asciiTheme="minorHAnsi" w:hAnsiTheme="minorHAnsi"/>
                <w:sz w:val="24"/>
                <w:szCs w:val="24"/>
              </w:rPr>
              <w:t>2</w:t>
            </w:r>
          </w:p>
        </w:tc>
        <w:tc>
          <w:tcPr>
            <w:tcW w:w="1333" w:type="dxa"/>
          </w:tcPr>
          <w:p w:rsidR="0092091C" w:rsidRPr="00684360" w:rsidRDefault="00DD2A32"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64</w:t>
            </w:r>
          </w:p>
        </w:tc>
        <w:tc>
          <w:tcPr>
            <w:tcW w:w="1180" w:type="dxa"/>
          </w:tcPr>
          <w:p w:rsidR="0092091C" w:rsidRPr="00684360" w:rsidRDefault="00DD2A32"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6</w:t>
            </w:r>
            <w:r w:rsidR="0092091C" w:rsidRPr="00684360">
              <w:rPr>
                <w:rFonts w:asciiTheme="minorHAnsi" w:hAnsiTheme="minorHAnsi"/>
                <w:sz w:val="24"/>
                <w:szCs w:val="24"/>
              </w:rPr>
              <w:t>3</w:t>
            </w:r>
          </w:p>
        </w:tc>
        <w:tc>
          <w:tcPr>
            <w:tcW w:w="1255" w:type="dxa"/>
          </w:tcPr>
          <w:p w:rsidR="0092091C" w:rsidRPr="00684360" w:rsidRDefault="0092091C" w:rsidP="00E33C44">
            <w:pPr>
              <w:pStyle w:val="ListParagraph"/>
              <w:spacing w:after="0" w:line="240" w:lineRule="auto"/>
              <w:ind w:left="0"/>
              <w:jc w:val="both"/>
              <w:rPr>
                <w:rFonts w:asciiTheme="minorHAnsi" w:hAnsiTheme="minorHAnsi"/>
                <w:sz w:val="24"/>
                <w:szCs w:val="24"/>
              </w:rPr>
            </w:pPr>
            <w:r w:rsidRPr="00684360">
              <w:rPr>
                <w:rFonts w:asciiTheme="minorHAnsi" w:hAnsiTheme="minorHAnsi"/>
                <w:sz w:val="24"/>
                <w:szCs w:val="24"/>
              </w:rPr>
              <w:t>-</w:t>
            </w:r>
          </w:p>
        </w:tc>
      </w:tr>
      <w:tr w:rsidR="0092091C" w:rsidRPr="00684360" w:rsidTr="00684360">
        <w:trPr>
          <w:trHeight w:val="283"/>
        </w:trPr>
        <w:tc>
          <w:tcPr>
            <w:tcW w:w="1241" w:type="dxa"/>
            <w:vMerge/>
            <w:shd w:val="clear" w:color="auto" w:fill="auto"/>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587" w:type="dxa"/>
            <w:shd w:val="clear" w:color="auto" w:fill="auto"/>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848" w:type="dxa"/>
            <w:shd w:val="clear" w:color="auto" w:fill="auto"/>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453" w:type="dxa"/>
            <w:shd w:val="clear" w:color="auto" w:fill="auto"/>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279"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333"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180"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c>
          <w:tcPr>
            <w:tcW w:w="1255" w:type="dxa"/>
          </w:tcPr>
          <w:p w:rsidR="0092091C" w:rsidRPr="00684360" w:rsidRDefault="0092091C" w:rsidP="00E33C44">
            <w:pPr>
              <w:pStyle w:val="ListParagraph"/>
              <w:spacing w:after="0" w:line="240" w:lineRule="auto"/>
              <w:ind w:left="0"/>
              <w:jc w:val="both"/>
              <w:rPr>
                <w:rFonts w:asciiTheme="minorHAnsi" w:hAnsiTheme="minorHAnsi"/>
                <w:sz w:val="24"/>
                <w:szCs w:val="24"/>
              </w:rPr>
            </w:pPr>
          </w:p>
        </w:tc>
      </w:tr>
    </w:tbl>
    <w:p w:rsidR="00684360" w:rsidRPr="00684360" w:rsidRDefault="00684360" w:rsidP="00684360">
      <w:pPr>
        <w:spacing w:before="120" w:after="120" w:line="240" w:lineRule="auto"/>
        <w:rPr>
          <w:rFonts w:asciiTheme="minorHAnsi" w:hAnsiTheme="minorHAnsi" w:cs="Tahoma"/>
          <w:b/>
          <w:bCs/>
          <w:iCs/>
          <w:color w:val="000000" w:themeColor="text1"/>
          <w:sz w:val="24"/>
          <w:szCs w:val="24"/>
        </w:rPr>
      </w:pPr>
      <w:r w:rsidRPr="00684360">
        <w:rPr>
          <w:rFonts w:asciiTheme="minorHAnsi" w:hAnsiTheme="minorHAnsi" w:cs="Tahoma"/>
          <w:b/>
          <w:bCs/>
          <w:iCs/>
          <w:color w:val="000000" w:themeColor="text1"/>
          <w:sz w:val="24"/>
          <w:szCs w:val="24"/>
        </w:rPr>
        <w:t>5.0</w:t>
      </w:r>
      <w:r w:rsidR="005C713D">
        <w:rPr>
          <w:rFonts w:asciiTheme="minorHAnsi" w:hAnsiTheme="minorHAnsi" w:cs="Tahoma"/>
          <w:b/>
          <w:bCs/>
          <w:iCs/>
          <w:color w:val="000000" w:themeColor="text1"/>
          <w:sz w:val="24"/>
          <w:szCs w:val="24"/>
        </w:rPr>
        <w:t xml:space="preserve"> </w:t>
      </w:r>
      <w:r w:rsidRPr="00684360">
        <w:rPr>
          <w:rFonts w:asciiTheme="minorHAnsi" w:hAnsiTheme="minorHAnsi" w:cs="Tahoma"/>
          <w:b/>
          <w:bCs/>
          <w:iCs/>
          <w:color w:val="000000" w:themeColor="text1"/>
          <w:sz w:val="24"/>
          <w:szCs w:val="24"/>
        </w:rPr>
        <w:t>Strengthening Partnerships and Collaboration</w:t>
      </w:r>
    </w:p>
    <w:p w:rsidR="00B20AC6" w:rsidRPr="00B20AC6" w:rsidRDefault="00684360" w:rsidP="00B20AC6">
      <w:pPr>
        <w:pStyle w:val="ListParagraph"/>
        <w:spacing w:after="0" w:line="240" w:lineRule="auto"/>
        <w:ind w:left="0"/>
        <w:jc w:val="both"/>
        <w:rPr>
          <w:rFonts w:asciiTheme="minorHAnsi" w:hAnsiTheme="minorHAnsi" w:cs="Tahoma"/>
          <w:bCs/>
          <w:iCs/>
          <w:color w:val="000000" w:themeColor="text1"/>
          <w:sz w:val="24"/>
          <w:szCs w:val="24"/>
        </w:rPr>
      </w:pPr>
      <w:r w:rsidRPr="00684360">
        <w:rPr>
          <w:rFonts w:asciiTheme="minorHAnsi" w:hAnsiTheme="minorHAnsi" w:cs="Tahoma"/>
          <w:bCs/>
          <w:iCs/>
          <w:color w:val="000000" w:themeColor="text1"/>
          <w:sz w:val="24"/>
          <w:szCs w:val="24"/>
        </w:rPr>
        <w:t>The Partnership</w:t>
      </w:r>
      <w:r w:rsidR="00B20AC6">
        <w:rPr>
          <w:rFonts w:asciiTheme="minorHAnsi" w:hAnsiTheme="minorHAnsi" w:cs="Tahoma"/>
          <w:bCs/>
          <w:iCs/>
          <w:color w:val="000000" w:themeColor="text1"/>
          <w:sz w:val="24"/>
          <w:szCs w:val="24"/>
        </w:rPr>
        <w:t xml:space="preserve"> and collaboration</w:t>
      </w:r>
      <w:r w:rsidRPr="00684360">
        <w:rPr>
          <w:rFonts w:asciiTheme="minorHAnsi" w:hAnsiTheme="minorHAnsi" w:cs="Tahoma"/>
          <w:bCs/>
          <w:iCs/>
          <w:color w:val="000000" w:themeColor="text1"/>
          <w:sz w:val="24"/>
          <w:szCs w:val="24"/>
        </w:rPr>
        <w:t xml:space="preserve"> in</w:t>
      </w:r>
      <w:r w:rsidR="00E4576C">
        <w:rPr>
          <w:rFonts w:asciiTheme="minorHAnsi" w:hAnsiTheme="minorHAnsi" w:cs="Tahoma"/>
          <w:bCs/>
          <w:iCs/>
          <w:color w:val="000000" w:themeColor="text1"/>
          <w:sz w:val="24"/>
          <w:szCs w:val="24"/>
        </w:rPr>
        <w:t xml:space="preserve"> </w:t>
      </w:r>
      <w:r w:rsidR="00B20AC6">
        <w:rPr>
          <w:rFonts w:asciiTheme="minorHAnsi" w:hAnsiTheme="minorHAnsi" w:cs="Tahoma"/>
          <w:bCs/>
          <w:iCs/>
          <w:color w:val="000000" w:themeColor="text1"/>
          <w:sz w:val="24"/>
          <w:szCs w:val="24"/>
        </w:rPr>
        <w:t xml:space="preserve">this </w:t>
      </w:r>
      <w:r w:rsidRPr="00684360">
        <w:rPr>
          <w:rFonts w:asciiTheme="minorHAnsi" w:hAnsiTheme="minorHAnsi" w:cs="Tahoma"/>
          <w:bCs/>
          <w:iCs/>
          <w:color w:val="000000" w:themeColor="text1"/>
          <w:sz w:val="24"/>
          <w:szCs w:val="24"/>
        </w:rPr>
        <w:t>reported time was fro</w:t>
      </w:r>
      <w:r w:rsidR="001F6FA5">
        <w:rPr>
          <w:rFonts w:asciiTheme="minorHAnsi" w:hAnsiTheme="minorHAnsi" w:cs="Tahoma"/>
          <w:bCs/>
          <w:iCs/>
          <w:color w:val="000000" w:themeColor="text1"/>
          <w:sz w:val="24"/>
          <w:szCs w:val="24"/>
        </w:rPr>
        <w:t>m different stakeholders which are</w:t>
      </w:r>
      <w:r w:rsidR="00246BBC">
        <w:rPr>
          <w:rFonts w:asciiTheme="minorHAnsi" w:hAnsiTheme="minorHAnsi" w:cs="Tahoma"/>
          <w:bCs/>
          <w:iCs/>
          <w:color w:val="000000" w:themeColor="text1"/>
          <w:sz w:val="24"/>
          <w:szCs w:val="24"/>
        </w:rPr>
        <w:t>:</w:t>
      </w:r>
      <w:r w:rsidR="00246BBC" w:rsidRPr="001F6FA5">
        <w:rPr>
          <w:rFonts w:asciiTheme="minorHAnsi" w:hAnsiTheme="minorHAnsi" w:cs="Tahoma"/>
          <w:b/>
          <w:bCs/>
          <w:iCs/>
          <w:color w:val="000000" w:themeColor="text1"/>
          <w:sz w:val="24"/>
          <w:szCs w:val="24"/>
          <w:lang w:val="en-US"/>
        </w:rPr>
        <w:t xml:space="preserve"> Upholding</w:t>
      </w:r>
      <w:r w:rsidRPr="001F6FA5">
        <w:rPr>
          <w:rFonts w:asciiTheme="minorHAnsi" w:hAnsiTheme="minorHAnsi" w:cs="Tahoma"/>
          <w:b/>
          <w:bCs/>
          <w:iCs/>
          <w:color w:val="000000" w:themeColor="text1"/>
          <w:sz w:val="24"/>
          <w:szCs w:val="24"/>
          <w:lang w:val="en-US"/>
        </w:rPr>
        <w:t xml:space="preserve"> Agriculture Practices (FUAP</w:t>
      </w:r>
      <w:r w:rsidRPr="00684360">
        <w:rPr>
          <w:rFonts w:asciiTheme="minorHAnsi" w:hAnsiTheme="minorHAnsi" w:cs="Tahoma"/>
          <w:bCs/>
          <w:iCs/>
          <w:color w:val="000000" w:themeColor="text1"/>
          <w:sz w:val="24"/>
          <w:szCs w:val="24"/>
          <w:lang w:val="en-US"/>
        </w:rPr>
        <w:t>)</w:t>
      </w:r>
      <w:r w:rsidR="00B20AC6">
        <w:rPr>
          <w:rFonts w:asciiTheme="minorHAnsi" w:hAnsiTheme="minorHAnsi" w:cs="Tahoma"/>
          <w:bCs/>
          <w:iCs/>
          <w:color w:val="000000" w:themeColor="text1"/>
          <w:sz w:val="24"/>
          <w:szCs w:val="24"/>
          <w:lang w:val="en-US"/>
        </w:rPr>
        <w:t xml:space="preserve">, visited the </w:t>
      </w:r>
      <w:r w:rsidR="00D42F54">
        <w:rPr>
          <w:rFonts w:asciiTheme="minorHAnsi" w:hAnsiTheme="minorHAnsi" w:cs="Tahoma"/>
          <w:bCs/>
          <w:iCs/>
          <w:color w:val="000000" w:themeColor="text1"/>
          <w:sz w:val="24"/>
          <w:szCs w:val="24"/>
          <w:lang w:val="en-US"/>
        </w:rPr>
        <w:t>Centre</w:t>
      </w:r>
      <w:r w:rsidR="00B20AC6">
        <w:rPr>
          <w:rFonts w:asciiTheme="minorHAnsi" w:hAnsiTheme="minorHAnsi" w:cs="Tahoma"/>
          <w:bCs/>
          <w:iCs/>
          <w:color w:val="000000" w:themeColor="text1"/>
          <w:sz w:val="24"/>
          <w:szCs w:val="24"/>
          <w:lang w:val="en-US"/>
        </w:rPr>
        <w:t xml:space="preserve"> t</w:t>
      </w:r>
      <w:r w:rsidR="00B20AC6">
        <w:rPr>
          <w:rFonts w:asciiTheme="minorHAnsi" w:hAnsiTheme="minorHAnsi" w:cs="Tahoma"/>
          <w:color w:val="000000" w:themeColor="text1"/>
          <w:sz w:val="24"/>
          <w:szCs w:val="24"/>
        </w:rPr>
        <w:t xml:space="preserve">o persuade on the way they will </w:t>
      </w:r>
      <w:r w:rsidR="00246BBC">
        <w:rPr>
          <w:rFonts w:asciiTheme="minorHAnsi" w:hAnsiTheme="minorHAnsi" w:cs="Tahoma"/>
          <w:color w:val="000000" w:themeColor="text1"/>
          <w:sz w:val="24"/>
          <w:szCs w:val="24"/>
        </w:rPr>
        <w:t>collaborate by</w:t>
      </w:r>
      <w:r w:rsidR="00B20AC6" w:rsidRPr="00684360">
        <w:rPr>
          <w:rFonts w:asciiTheme="minorHAnsi" w:hAnsiTheme="minorHAnsi" w:cs="Tahoma"/>
          <w:color w:val="000000" w:themeColor="text1"/>
          <w:sz w:val="24"/>
          <w:szCs w:val="24"/>
        </w:rPr>
        <w:t xml:space="preserve"> </w:t>
      </w:r>
      <w:r w:rsidR="00246BBC" w:rsidRPr="00684360">
        <w:rPr>
          <w:rFonts w:asciiTheme="minorHAnsi" w:hAnsiTheme="minorHAnsi" w:cs="Tahoma"/>
          <w:color w:val="000000" w:themeColor="text1"/>
          <w:sz w:val="24"/>
          <w:szCs w:val="24"/>
        </w:rPr>
        <w:t>acquiring</w:t>
      </w:r>
      <w:r w:rsidR="00B20AC6" w:rsidRPr="00684360">
        <w:rPr>
          <w:rFonts w:asciiTheme="minorHAnsi" w:hAnsiTheme="minorHAnsi" w:cs="Tahoma"/>
          <w:color w:val="000000" w:themeColor="text1"/>
          <w:sz w:val="24"/>
          <w:szCs w:val="24"/>
        </w:rPr>
        <w:t xml:space="preserve"> experts from different departments and work as </w:t>
      </w:r>
      <w:r w:rsidR="00246BBC" w:rsidRPr="00684360">
        <w:rPr>
          <w:rFonts w:asciiTheme="minorHAnsi" w:hAnsiTheme="minorHAnsi" w:cs="Tahoma"/>
          <w:color w:val="000000" w:themeColor="text1"/>
          <w:sz w:val="24"/>
          <w:szCs w:val="24"/>
        </w:rPr>
        <w:t>team so</w:t>
      </w:r>
      <w:r w:rsidR="00B20AC6" w:rsidRPr="00684360">
        <w:rPr>
          <w:rFonts w:asciiTheme="minorHAnsi" w:hAnsiTheme="minorHAnsi" w:cs="Tahoma"/>
          <w:color w:val="000000" w:themeColor="text1"/>
          <w:sz w:val="24"/>
          <w:szCs w:val="24"/>
        </w:rPr>
        <w:t xml:space="preserve"> as to benefits the small farmers on Agricultural </w:t>
      </w:r>
      <w:r w:rsidR="00246BBC" w:rsidRPr="00684360">
        <w:rPr>
          <w:rFonts w:asciiTheme="minorHAnsi" w:hAnsiTheme="minorHAnsi" w:cs="Tahoma"/>
          <w:color w:val="000000" w:themeColor="text1"/>
          <w:sz w:val="24"/>
          <w:szCs w:val="24"/>
        </w:rPr>
        <w:t>activities</w:t>
      </w:r>
      <w:r w:rsidR="00246BBC">
        <w:rPr>
          <w:rFonts w:asciiTheme="minorHAnsi" w:hAnsiTheme="minorHAnsi" w:cs="Tahoma"/>
          <w:color w:val="000000" w:themeColor="text1"/>
          <w:sz w:val="24"/>
          <w:szCs w:val="24"/>
        </w:rPr>
        <w:t>. Also</w:t>
      </w:r>
      <w:r w:rsidR="00B20AC6">
        <w:rPr>
          <w:rFonts w:asciiTheme="minorHAnsi" w:hAnsiTheme="minorHAnsi" w:cs="Tahoma"/>
          <w:color w:val="000000" w:themeColor="text1"/>
          <w:sz w:val="24"/>
          <w:szCs w:val="24"/>
        </w:rPr>
        <w:t xml:space="preserve"> a </w:t>
      </w:r>
      <w:r w:rsidR="00B20AC6" w:rsidRPr="001F6FA5">
        <w:rPr>
          <w:rFonts w:asciiTheme="minorHAnsi" w:hAnsiTheme="minorHAnsi" w:cs="Tahoma"/>
          <w:b/>
          <w:bCs/>
          <w:iCs/>
          <w:color w:val="000000" w:themeColor="text1"/>
          <w:sz w:val="24"/>
          <w:szCs w:val="24"/>
          <w:lang w:val="en-US"/>
        </w:rPr>
        <w:t>Danish Manufacturer</w:t>
      </w:r>
      <w:r w:rsidR="00246BBC">
        <w:rPr>
          <w:rFonts w:asciiTheme="minorHAnsi" w:hAnsiTheme="minorHAnsi" w:cs="Tahoma"/>
          <w:b/>
          <w:bCs/>
          <w:iCs/>
          <w:color w:val="000000" w:themeColor="text1"/>
          <w:sz w:val="24"/>
          <w:szCs w:val="24"/>
          <w:lang w:val="en-US"/>
        </w:rPr>
        <w:t xml:space="preserve"> </w:t>
      </w:r>
      <w:r w:rsidR="00B20AC6" w:rsidRPr="001F6FA5">
        <w:rPr>
          <w:rFonts w:asciiTheme="minorHAnsi" w:hAnsiTheme="minorHAnsi" w:cs="Tahoma"/>
          <w:b/>
          <w:bCs/>
          <w:iCs/>
          <w:color w:val="000000" w:themeColor="text1"/>
          <w:sz w:val="24"/>
          <w:szCs w:val="24"/>
          <w:lang w:val="en-US"/>
        </w:rPr>
        <w:t>(</w:t>
      </w:r>
      <w:proofErr w:type="spellStart"/>
      <w:r w:rsidR="00B20AC6" w:rsidRPr="001F6FA5">
        <w:rPr>
          <w:rFonts w:asciiTheme="minorHAnsi" w:hAnsiTheme="minorHAnsi" w:cs="Tahoma"/>
          <w:b/>
          <w:bCs/>
          <w:iCs/>
          <w:color w:val="000000" w:themeColor="text1"/>
          <w:sz w:val="24"/>
          <w:szCs w:val="24"/>
          <w:lang w:val="en-US"/>
        </w:rPr>
        <w:t>Ampliqon</w:t>
      </w:r>
      <w:proofErr w:type="spellEnd"/>
      <w:r w:rsidR="00B20AC6" w:rsidRPr="001F6FA5">
        <w:rPr>
          <w:rFonts w:asciiTheme="minorHAnsi" w:hAnsiTheme="minorHAnsi" w:cs="Tahoma"/>
          <w:b/>
          <w:bCs/>
          <w:iCs/>
          <w:color w:val="000000" w:themeColor="text1"/>
          <w:sz w:val="24"/>
          <w:szCs w:val="24"/>
          <w:lang w:val="en-US"/>
        </w:rPr>
        <w:t>)</w:t>
      </w:r>
      <w:r w:rsidR="00B20AC6">
        <w:rPr>
          <w:rFonts w:asciiTheme="minorHAnsi" w:hAnsiTheme="minorHAnsi" w:cs="Tahoma"/>
          <w:bCs/>
          <w:iCs/>
          <w:color w:val="000000" w:themeColor="text1"/>
          <w:sz w:val="24"/>
          <w:szCs w:val="24"/>
          <w:lang w:val="en-US"/>
        </w:rPr>
        <w:t xml:space="preserve"> visit the Centre </w:t>
      </w:r>
      <w:r w:rsidR="00B20AC6">
        <w:rPr>
          <w:rFonts w:asciiTheme="minorHAnsi" w:hAnsiTheme="minorHAnsi" w:cs="Tahoma"/>
          <w:color w:val="000000" w:themeColor="text1"/>
          <w:sz w:val="24"/>
          <w:szCs w:val="24"/>
        </w:rPr>
        <w:t>t</w:t>
      </w:r>
      <w:r w:rsidR="00B20AC6" w:rsidRPr="00684360">
        <w:rPr>
          <w:rFonts w:asciiTheme="minorHAnsi" w:hAnsiTheme="minorHAnsi" w:cs="Tahoma"/>
          <w:color w:val="000000" w:themeColor="text1"/>
          <w:sz w:val="24"/>
          <w:szCs w:val="24"/>
        </w:rPr>
        <w:t xml:space="preserve">o discuss on how to collaborate in different Agricultural activities taking place at the </w:t>
      </w:r>
      <w:r w:rsidR="00D42F54" w:rsidRPr="00684360">
        <w:rPr>
          <w:rFonts w:asciiTheme="minorHAnsi" w:hAnsiTheme="minorHAnsi" w:cs="Tahoma"/>
          <w:color w:val="000000" w:themeColor="text1"/>
          <w:sz w:val="24"/>
          <w:szCs w:val="24"/>
        </w:rPr>
        <w:t>Centre, mainly</w:t>
      </w:r>
      <w:r w:rsidR="00B20AC6" w:rsidRPr="00684360">
        <w:rPr>
          <w:rFonts w:asciiTheme="minorHAnsi" w:hAnsiTheme="minorHAnsi" w:cs="Tahoma"/>
          <w:color w:val="000000" w:themeColor="text1"/>
          <w:sz w:val="24"/>
          <w:szCs w:val="24"/>
        </w:rPr>
        <w:t xml:space="preserve"> dealing with distribution o</w:t>
      </w:r>
      <w:r w:rsidR="00B20AC6">
        <w:rPr>
          <w:rFonts w:asciiTheme="minorHAnsi" w:hAnsiTheme="minorHAnsi" w:cs="Tahoma"/>
          <w:color w:val="000000" w:themeColor="text1"/>
          <w:sz w:val="24"/>
          <w:szCs w:val="24"/>
        </w:rPr>
        <w:t xml:space="preserve">f  </w:t>
      </w:r>
      <w:r w:rsidR="00D42F54">
        <w:rPr>
          <w:rFonts w:asciiTheme="minorHAnsi" w:hAnsiTheme="minorHAnsi" w:cs="Tahoma"/>
          <w:color w:val="000000" w:themeColor="text1"/>
          <w:sz w:val="24"/>
          <w:szCs w:val="24"/>
        </w:rPr>
        <w:t>laboratory</w:t>
      </w:r>
      <w:r w:rsidR="00B20AC6">
        <w:rPr>
          <w:rFonts w:asciiTheme="minorHAnsi" w:hAnsiTheme="minorHAnsi" w:cs="Tahoma"/>
          <w:color w:val="000000" w:themeColor="text1"/>
          <w:sz w:val="24"/>
          <w:szCs w:val="24"/>
        </w:rPr>
        <w:t xml:space="preserve"> enzymes </w:t>
      </w:r>
      <w:r w:rsidR="00664717">
        <w:rPr>
          <w:rFonts w:asciiTheme="minorHAnsi" w:hAnsiTheme="minorHAnsi" w:cs="Tahoma"/>
          <w:color w:val="000000" w:themeColor="text1"/>
          <w:sz w:val="24"/>
          <w:szCs w:val="24"/>
        </w:rPr>
        <w:t xml:space="preserve">and </w:t>
      </w:r>
      <w:r w:rsidR="00D42F54">
        <w:rPr>
          <w:rFonts w:asciiTheme="minorHAnsi" w:hAnsiTheme="minorHAnsi" w:cs="Tahoma"/>
          <w:color w:val="000000" w:themeColor="text1"/>
          <w:sz w:val="24"/>
          <w:szCs w:val="24"/>
        </w:rPr>
        <w:t>reagents. Furthermore</w:t>
      </w:r>
      <w:r w:rsidR="00B20AC6">
        <w:rPr>
          <w:rFonts w:asciiTheme="minorHAnsi" w:hAnsiTheme="minorHAnsi" w:cs="Tahoma"/>
          <w:color w:val="000000" w:themeColor="text1"/>
          <w:sz w:val="24"/>
          <w:szCs w:val="24"/>
        </w:rPr>
        <w:t xml:space="preserve"> </w:t>
      </w:r>
      <w:r w:rsidR="00D42F54" w:rsidRPr="001F6FA5">
        <w:rPr>
          <w:rFonts w:asciiTheme="minorHAnsi" w:hAnsiTheme="minorHAnsi" w:cs="Tahoma"/>
          <w:b/>
          <w:color w:val="000000" w:themeColor="text1"/>
          <w:sz w:val="24"/>
          <w:szCs w:val="24"/>
        </w:rPr>
        <w:t>Ambassadors</w:t>
      </w:r>
      <w:r w:rsidR="00AC0A4A">
        <w:rPr>
          <w:rFonts w:asciiTheme="minorHAnsi" w:hAnsiTheme="minorHAnsi" w:cs="Tahoma"/>
          <w:b/>
          <w:color w:val="000000" w:themeColor="text1"/>
          <w:sz w:val="24"/>
          <w:szCs w:val="24"/>
        </w:rPr>
        <w:t xml:space="preserve"> from SANLAM L</w:t>
      </w:r>
      <w:r w:rsidR="00E4576C" w:rsidRPr="001F6FA5">
        <w:rPr>
          <w:rFonts w:asciiTheme="minorHAnsi" w:hAnsiTheme="minorHAnsi" w:cs="Tahoma"/>
          <w:b/>
          <w:color w:val="000000" w:themeColor="text1"/>
          <w:sz w:val="24"/>
          <w:szCs w:val="24"/>
        </w:rPr>
        <w:t xml:space="preserve">ife </w:t>
      </w:r>
      <w:r w:rsidR="00D42F54" w:rsidRPr="001F6FA5">
        <w:rPr>
          <w:rFonts w:asciiTheme="minorHAnsi" w:hAnsiTheme="minorHAnsi" w:cs="Tahoma"/>
          <w:b/>
          <w:color w:val="000000" w:themeColor="text1"/>
          <w:sz w:val="24"/>
          <w:szCs w:val="24"/>
        </w:rPr>
        <w:t>Insurance</w:t>
      </w:r>
      <w:r w:rsidR="00B20AC6" w:rsidRPr="00B20AC6">
        <w:rPr>
          <w:rFonts w:asciiTheme="minorHAnsi" w:hAnsiTheme="minorHAnsi" w:cs="Tahoma"/>
          <w:color w:val="000000" w:themeColor="text1"/>
          <w:sz w:val="24"/>
          <w:szCs w:val="24"/>
        </w:rPr>
        <w:t xml:space="preserve"> </w:t>
      </w:r>
      <w:r w:rsidR="00B20AC6">
        <w:rPr>
          <w:rFonts w:asciiTheme="minorHAnsi" w:hAnsiTheme="minorHAnsi" w:cs="Tahoma"/>
          <w:color w:val="000000" w:themeColor="text1"/>
          <w:sz w:val="24"/>
          <w:szCs w:val="24"/>
        </w:rPr>
        <w:t>visit the centre t</w:t>
      </w:r>
      <w:r w:rsidR="00B20AC6" w:rsidRPr="00684360">
        <w:rPr>
          <w:rFonts w:asciiTheme="minorHAnsi" w:hAnsiTheme="minorHAnsi" w:cs="Tahoma"/>
          <w:color w:val="000000" w:themeColor="text1"/>
          <w:sz w:val="24"/>
          <w:szCs w:val="24"/>
        </w:rPr>
        <w:t xml:space="preserve">o establish the relationship with staffs regarding personal loans from </w:t>
      </w:r>
      <w:proofErr w:type="spellStart"/>
      <w:r w:rsidR="00B20AC6" w:rsidRPr="00684360">
        <w:rPr>
          <w:rFonts w:asciiTheme="minorHAnsi" w:hAnsiTheme="minorHAnsi" w:cs="Tahoma"/>
          <w:color w:val="000000" w:themeColor="text1"/>
          <w:sz w:val="24"/>
          <w:szCs w:val="24"/>
        </w:rPr>
        <w:t>Akiba</w:t>
      </w:r>
      <w:proofErr w:type="spellEnd"/>
      <w:r w:rsidR="00B20AC6" w:rsidRPr="00684360">
        <w:rPr>
          <w:rFonts w:asciiTheme="minorHAnsi" w:hAnsiTheme="minorHAnsi" w:cs="Tahoma"/>
          <w:color w:val="000000" w:themeColor="text1"/>
          <w:sz w:val="24"/>
          <w:szCs w:val="24"/>
        </w:rPr>
        <w:t xml:space="preserve"> Commercial </w:t>
      </w:r>
      <w:r w:rsidR="000B2DB0" w:rsidRPr="00684360">
        <w:rPr>
          <w:rFonts w:asciiTheme="minorHAnsi" w:hAnsiTheme="minorHAnsi" w:cs="Tahoma"/>
          <w:color w:val="000000" w:themeColor="text1"/>
          <w:sz w:val="24"/>
          <w:szCs w:val="24"/>
        </w:rPr>
        <w:t>Bank (</w:t>
      </w:r>
      <w:r w:rsidR="00B20AC6" w:rsidRPr="00684360">
        <w:rPr>
          <w:rFonts w:asciiTheme="minorHAnsi" w:hAnsiTheme="minorHAnsi" w:cs="Tahoma"/>
          <w:color w:val="000000" w:themeColor="text1"/>
          <w:sz w:val="24"/>
          <w:szCs w:val="24"/>
        </w:rPr>
        <w:t>ACB)</w:t>
      </w:r>
      <w:r w:rsidR="00B634D6">
        <w:rPr>
          <w:rFonts w:asciiTheme="minorHAnsi" w:hAnsiTheme="minorHAnsi" w:cs="Tahoma"/>
          <w:color w:val="000000" w:themeColor="text1"/>
          <w:sz w:val="24"/>
          <w:szCs w:val="24"/>
        </w:rPr>
        <w:t>.</w:t>
      </w:r>
    </w:p>
    <w:p w:rsidR="00684360" w:rsidRPr="00684360" w:rsidRDefault="00684360" w:rsidP="00E4576C">
      <w:pPr>
        <w:pStyle w:val="ListParagraph"/>
        <w:spacing w:after="0" w:line="240" w:lineRule="auto"/>
        <w:ind w:left="0"/>
        <w:jc w:val="both"/>
        <w:rPr>
          <w:rFonts w:asciiTheme="minorHAnsi" w:hAnsiTheme="minorHAnsi" w:cs="Tahoma"/>
          <w:bCs/>
          <w:iCs/>
          <w:color w:val="000000" w:themeColor="text1"/>
          <w:sz w:val="24"/>
          <w:szCs w:val="24"/>
        </w:rPr>
      </w:pPr>
      <w:r w:rsidRPr="00684360">
        <w:rPr>
          <w:rFonts w:asciiTheme="minorHAnsi" w:hAnsiTheme="minorHAnsi" w:cs="Tahoma"/>
          <w:color w:val="000000" w:themeColor="text1"/>
          <w:sz w:val="24"/>
          <w:szCs w:val="24"/>
        </w:rPr>
        <w:t xml:space="preserve"> </w:t>
      </w:r>
    </w:p>
    <w:p w:rsidR="00B634D6" w:rsidRDefault="00C43E60" w:rsidP="00B634D6">
      <w:pPr>
        <w:pStyle w:val="NormalWeb"/>
        <w:spacing w:before="0" w:beforeAutospacing="0" w:after="0" w:afterAutospacing="0"/>
        <w:jc w:val="both"/>
        <w:rPr>
          <w:rFonts w:asciiTheme="minorHAnsi" w:hAnsiTheme="minorHAnsi" w:cs="Tahoma"/>
          <w:b/>
          <w:bCs/>
          <w:color w:val="000000" w:themeColor="text1"/>
        </w:rPr>
      </w:pPr>
      <w:r w:rsidRPr="00684360">
        <w:rPr>
          <w:rFonts w:asciiTheme="minorHAnsi" w:hAnsiTheme="minorHAnsi" w:cs="Tahoma"/>
          <w:b/>
          <w:bCs/>
          <w:color w:val="000000" w:themeColor="text1"/>
        </w:rPr>
        <w:t>5</w:t>
      </w:r>
      <w:r w:rsidR="00885074" w:rsidRPr="00684360">
        <w:rPr>
          <w:rFonts w:asciiTheme="minorHAnsi" w:hAnsiTheme="minorHAnsi" w:cs="Tahoma"/>
          <w:b/>
          <w:bCs/>
          <w:color w:val="000000" w:themeColor="text1"/>
        </w:rPr>
        <w:t>.</w:t>
      </w:r>
      <w:r w:rsidR="00684360">
        <w:rPr>
          <w:rFonts w:asciiTheme="minorHAnsi" w:hAnsiTheme="minorHAnsi" w:cs="Tahoma"/>
          <w:b/>
          <w:bCs/>
          <w:color w:val="000000" w:themeColor="text1"/>
        </w:rPr>
        <w:t xml:space="preserve">1 </w:t>
      </w:r>
      <w:r w:rsidR="005100B5" w:rsidRPr="00684360">
        <w:rPr>
          <w:rFonts w:asciiTheme="minorHAnsi" w:hAnsiTheme="minorHAnsi" w:cs="Tahoma"/>
          <w:b/>
          <w:bCs/>
          <w:color w:val="000000" w:themeColor="text1"/>
        </w:rPr>
        <w:t>Meetings/ conferences/ symposia/ workshops</w:t>
      </w:r>
    </w:p>
    <w:p w:rsidR="00B676AC" w:rsidRPr="00B634D6" w:rsidRDefault="00656981" w:rsidP="00B634D6">
      <w:pPr>
        <w:pStyle w:val="NormalWeb"/>
        <w:spacing w:before="0" w:beforeAutospacing="0" w:after="0" w:afterAutospacing="0"/>
        <w:jc w:val="both"/>
        <w:rPr>
          <w:rFonts w:asciiTheme="minorHAnsi" w:hAnsiTheme="minorHAnsi" w:cs="Tahoma"/>
          <w:b/>
          <w:bCs/>
          <w:color w:val="000000" w:themeColor="text1"/>
        </w:rPr>
      </w:pPr>
      <w:r w:rsidRPr="00684360">
        <w:rPr>
          <w:rFonts w:asciiTheme="minorHAnsi" w:hAnsiTheme="minorHAnsi" w:cs="Tahoma"/>
          <w:bCs/>
          <w:color w:val="000000" w:themeColor="text1"/>
          <w:lang w:val="en-GB"/>
        </w:rPr>
        <w:t xml:space="preserve">Seven researchers (4 females and 3 males) attended meeting at </w:t>
      </w:r>
      <w:proofErr w:type="spellStart"/>
      <w:r w:rsidRPr="00684360">
        <w:rPr>
          <w:rFonts w:asciiTheme="minorHAnsi" w:hAnsiTheme="minorHAnsi" w:cs="Tahoma"/>
          <w:bCs/>
          <w:color w:val="000000" w:themeColor="text1"/>
          <w:lang w:val="en-GB"/>
        </w:rPr>
        <w:t>Tanga</w:t>
      </w:r>
      <w:proofErr w:type="spellEnd"/>
      <w:r w:rsidR="00313B4D">
        <w:rPr>
          <w:rFonts w:asciiTheme="minorHAnsi" w:hAnsiTheme="minorHAnsi" w:cs="Tahoma"/>
          <w:bCs/>
          <w:color w:val="000000" w:themeColor="text1"/>
          <w:lang w:val="en-GB"/>
        </w:rPr>
        <w:t xml:space="preserve"> </w:t>
      </w:r>
      <w:r w:rsidRPr="00684360">
        <w:rPr>
          <w:rFonts w:asciiTheme="minorHAnsi" w:hAnsiTheme="minorHAnsi" w:cs="Tahoma"/>
          <w:bCs/>
          <w:color w:val="000000" w:themeColor="text1"/>
          <w:lang w:val="en-GB"/>
        </w:rPr>
        <w:t>(VETA Conference Hall</w:t>
      </w:r>
      <w:r w:rsidR="00313B4D" w:rsidRPr="00684360">
        <w:rPr>
          <w:rFonts w:asciiTheme="minorHAnsi" w:hAnsiTheme="minorHAnsi" w:cs="Tahoma"/>
          <w:bCs/>
          <w:color w:val="000000" w:themeColor="text1"/>
          <w:lang w:val="en-GB"/>
        </w:rPr>
        <w:t>) from</w:t>
      </w:r>
      <w:r w:rsidR="00B676AC" w:rsidRPr="00684360">
        <w:rPr>
          <w:rFonts w:asciiTheme="minorHAnsi" w:hAnsiTheme="minorHAnsi" w:cs="Tahoma"/>
          <w:bCs/>
          <w:color w:val="000000" w:themeColor="text1"/>
          <w:lang w:val="en-GB"/>
        </w:rPr>
        <w:t xml:space="preserve"> 3</w:t>
      </w:r>
      <w:r w:rsidR="00B676AC" w:rsidRPr="00684360">
        <w:rPr>
          <w:rFonts w:asciiTheme="minorHAnsi" w:hAnsiTheme="minorHAnsi" w:cs="Tahoma"/>
          <w:bCs/>
          <w:color w:val="000000" w:themeColor="text1"/>
          <w:vertAlign w:val="superscript"/>
          <w:lang w:val="en-GB"/>
        </w:rPr>
        <w:t>rd</w:t>
      </w:r>
      <w:r w:rsidR="00B676AC" w:rsidRPr="00684360">
        <w:rPr>
          <w:rFonts w:asciiTheme="minorHAnsi" w:hAnsiTheme="minorHAnsi" w:cs="Tahoma"/>
          <w:bCs/>
          <w:color w:val="000000" w:themeColor="text1"/>
          <w:lang w:val="en-GB"/>
        </w:rPr>
        <w:t xml:space="preserve"> to 4</w:t>
      </w:r>
      <w:r w:rsidR="00B676AC" w:rsidRPr="00684360">
        <w:rPr>
          <w:rFonts w:asciiTheme="minorHAnsi" w:hAnsiTheme="minorHAnsi" w:cs="Tahoma"/>
          <w:bCs/>
          <w:color w:val="000000" w:themeColor="text1"/>
          <w:vertAlign w:val="superscript"/>
          <w:lang w:val="en-GB"/>
        </w:rPr>
        <w:t>th</w:t>
      </w:r>
      <w:r w:rsidR="00B676AC" w:rsidRPr="00684360">
        <w:rPr>
          <w:rFonts w:asciiTheme="minorHAnsi" w:hAnsiTheme="minorHAnsi" w:cs="Tahoma"/>
          <w:bCs/>
          <w:color w:val="000000" w:themeColor="text1"/>
          <w:lang w:val="en-GB"/>
        </w:rPr>
        <w:t xml:space="preserve"> October 2022 </w:t>
      </w:r>
      <w:r w:rsidR="00BE4BC8" w:rsidRPr="00684360">
        <w:rPr>
          <w:rFonts w:asciiTheme="minorHAnsi" w:hAnsiTheme="minorHAnsi" w:cs="Tahoma"/>
          <w:bCs/>
          <w:color w:val="000000" w:themeColor="text1"/>
          <w:lang w:val="en-GB"/>
        </w:rPr>
        <w:t>which the main objective was to revi</w:t>
      </w:r>
      <w:r w:rsidR="00795BCE" w:rsidRPr="00684360">
        <w:rPr>
          <w:rFonts w:asciiTheme="minorHAnsi" w:hAnsiTheme="minorHAnsi" w:cs="Tahoma"/>
          <w:bCs/>
          <w:color w:val="000000" w:themeColor="text1"/>
          <w:lang w:val="en-GB"/>
        </w:rPr>
        <w:t xml:space="preserve">ew scientific </w:t>
      </w:r>
      <w:r w:rsidR="00313B4D" w:rsidRPr="00684360">
        <w:rPr>
          <w:rFonts w:asciiTheme="minorHAnsi" w:hAnsiTheme="minorHAnsi" w:cs="Tahoma"/>
          <w:bCs/>
          <w:color w:val="000000" w:themeColor="text1"/>
          <w:lang w:val="en-GB"/>
        </w:rPr>
        <w:t>researchers’</w:t>
      </w:r>
      <w:r w:rsidR="00795BCE" w:rsidRPr="00684360">
        <w:rPr>
          <w:rFonts w:asciiTheme="minorHAnsi" w:hAnsiTheme="minorHAnsi" w:cs="Tahoma"/>
          <w:bCs/>
          <w:color w:val="000000" w:themeColor="text1"/>
          <w:lang w:val="en-GB"/>
        </w:rPr>
        <w:t xml:space="preserve"> </w:t>
      </w:r>
      <w:r w:rsidR="00246BBC" w:rsidRPr="00684360">
        <w:rPr>
          <w:rFonts w:asciiTheme="minorHAnsi" w:hAnsiTheme="minorHAnsi" w:cs="Tahoma"/>
          <w:bCs/>
          <w:color w:val="000000" w:themeColor="text1"/>
          <w:lang w:val="en-GB"/>
        </w:rPr>
        <w:t>works. Three</w:t>
      </w:r>
      <w:r w:rsidR="00263D5E" w:rsidRPr="00684360">
        <w:rPr>
          <w:rFonts w:asciiTheme="minorHAnsi" w:hAnsiTheme="minorHAnsi" w:cs="Tahoma"/>
          <w:bCs/>
          <w:color w:val="000000" w:themeColor="text1"/>
          <w:lang w:val="en-GB"/>
        </w:rPr>
        <w:t xml:space="preserve"> </w:t>
      </w:r>
      <w:r w:rsidR="00DD147C" w:rsidRPr="00684360">
        <w:rPr>
          <w:rFonts w:asciiTheme="minorHAnsi" w:hAnsiTheme="minorHAnsi" w:cs="Tahoma"/>
          <w:bCs/>
          <w:color w:val="000000" w:themeColor="text1"/>
          <w:lang w:val="en-GB"/>
        </w:rPr>
        <w:t>(</w:t>
      </w:r>
      <w:r w:rsidR="00263D5E" w:rsidRPr="00684360">
        <w:rPr>
          <w:rFonts w:asciiTheme="minorHAnsi" w:hAnsiTheme="minorHAnsi" w:cs="Tahoma"/>
          <w:bCs/>
          <w:color w:val="000000" w:themeColor="text1"/>
          <w:lang w:val="en-GB"/>
        </w:rPr>
        <w:t>2</w:t>
      </w:r>
      <w:r w:rsidR="00313B4D">
        <w:rPr>
          <w:rFonts w:asciiTheme="minorHAnsi" w:hAnsiTheme="minorHAnsi" w:cs="Tahoma"/>
          <w:bCs/>
          <w:color w:val="000000" w:themeColor="text1"/>
          <w:lang w:val="en-GB"/>
        </w:rPr>
        <w:t xml:space="preserve"> </w:t>
      </w:r>
      <w:r w:rsidR="00DD147C" w:rsidRPr="00684360">
        <w:rPr>
          <w:rFonts w:asciiTheme="minorHAnsi" w:hAnsiTheme="minorHAnsi" w:cs="Tahoma"/>
          <w:bCs/>
          <w:color w:val="000000" w:themeColor="text1"/>
          <w:lang w:val="en-GB"/>
        </w:rPr>
        <w:t>Female</w:t>
      </w:r>
      <w:r w:rsidR="00263D5E" w:rsidRPr="00684360">
        <w:rPr>
          <w:rFonts w:asciiTheme="minorHAnsi" w:hAnsiTheme="minorHAnsi" w:cs="Tahoma"/>
          <w:bCs/>
          <w:color w:val="000000" w:themeColor="text1"/>
          <w:lang w:val="en-GB"/>
        </w:rPr>
        <w:t xml:space="preserve"> and 1</w:t>
      </w:r>
      <w:r w:rsidR="00DD147C" w:rsidRPr="00684360">
        <w:rPr>
          <w:rFonts w:asciiTheme="minorHAnsi" w:hAnsiTheme="minorHAnsi" w:cs="Tahoma"/>
          <w:bCs/>
          <w:color w:val="000000" w:themeColor="text1"/>
          <w:lang w:val="en-GB"/>
        </w:rPr>
        <w:t xml:space="preserve">Male) researchers attended </w:t>
      </w:r>
      <w:r w:rsidR="0020412A" w:rsidRPr="00684360">
        <w:rPr>
          <w:rFonts w:asciiTheme="minorHAnsi" w:hAnsiTheme="minorHAnsi" w:cs="Tahoma"/>
          <w:bCs/>
          <w:color w:val="000000" w:themeColor="text1"/>
          <w:lang w:val="en-GB"/>
        </w:rPr>
        <w:t xml:space="preserve"> the meeting on </w:t>
      </w:r>
      <w:r w:rsidR="00B676AC" w:rsidRPr="00684360">
        <w:rPr>
          <w:rFonts w:asciiTheme="minorHAnsi" w:hAnsiTheme="minorHAnsi" w:cs="Tahoma"/>
          <w:bCs/>
          <w:color w:val="000000" w:themeColor="text1"/>
          <w:lang w:val="en-GB"/>
        </w:rPr>
        <w:t>25</w:t>
      </w:r>
      <w:r w:rsidR="00B676AC" w:rsidRPr="00684360">
        <w:rPr>
          <w:rFonts w:asciiTheme="minorHAnsi" w:hAnsiTheme="minorHAnsi" w:cs="Tahoma"/>
          <w:bCs/>
          <w:color w:val="000000" w:themeColor="text1"/>
          <w:vertAlign w:val="superscript"/>
          <w:lang w:val="en-GB"/>
        </w:rPr>
        <w:t>th</w:t>
      </w:r>
      <w:r w:rsidR="00B676AC" w:rsidRPr="00684360">
        <w:rPr>
          <w:rFonts w:asciiTheme="minorHAnsi" w:hAnsiTheme="minorHAnsi" w:cs="Tahoma"/>
          <w:bCs/>
          <w:color w:val="000000" w:themeColor="text1"/>
          <w:lang w:val="en-GB"/>
        </w:rPr>
        <w:t xml:space="preserve"> October 2022 in which the aim was to </w:t>
      </w:r>
      <w:r w:rsidR="00B676AC" w:rsidRPr="00684360">
        <w:rPr>
          <w:rFonts w:asciiTheme="minorHAnsi" w:hAnsiTheme="minorHAnsi" w:cs="Tahoma"/>
          <w:bCs/>
          <w:color w:val="000000" w:themeColor="text1"/>
        </w:rPr>
        <w:t>launch</w:t>
      </w:r>
      <w:r w:rsidR="0020412A" w:rsidRPr="00684360">
        <w:rPr>
          <w:rFonts w:asciiTheme="minorHAnsi" w:hAnsiTheme="minorHAnsi" w:cs="Tahoma"/>
          <w:bCs/>
          <w:color w:val="000000" w:themeColor="text1"/>
        </w:rPr>
        <w:t xml:space="preserve"> Biotechno</w:t>
      </w:r>
      <w:r w:rsidR="00313B4D">
        <w:rPr>
          <w:rFonts w:asciiTheme="minorHAnsi" w:hAnsiTheme="minorHAnsi" w:cs="Tahoma"/>
          <w:bCs/>
          <w:color w:val="000000" w:themeColor="text1"/>
        </w:rPr>
        <w:t>lo</w:t>
      </w:r>
      <w:r w:rsidR="0020412A" w:rsidRPr="00684360">
        <w:rPr>
          <w:rFonts w:asciiTheme="minorHAnsi" w:hAnsiTheme="minorHAnsi" w:cs="Tahoma"/>
          <w:bCs/>
          <w:color w:val="000000" w:themeColor="text1"/>
        </w:rPr>
        <w:t>gy Science in Tanzania</w:t>
      </w:r>
      <w:r w:rsidR="00B676AC" w:rsidRPr="00684360">
        <w:rPr>
          <w:rFonts w:asciiTheme="minorHAnsi" w:hAnsiTheme="minorHAnsi" w:cs="Tahoma"/>
          <w:bCs/>
          <w:color w:val="000000" w:themeColor="text1"/>
        </w:rPr>
        <w:t xml:space="preserve"> </w:t>
      </w:r>
      <w:r w:rsidR="0020412A" w:rsidRPr="00684360">
        <w:rPr>
          <w:rFonts w:asciiTheme="minorHAnsi" w:hAnsiTheme="minorHAnsi" w:cs="Tahoma"/>
          <w:bCs/>
          <w:color w:val="000000" w:themeColor="text1"/>
        </w:rPr>
        <w:t>(BST)</w:t>
      </w:r>
      <w:r w:rsidR="00B676AC" w:rsidRPr="00684360">
        <w:rPr>
          <w:rFonts w:asciiTheme="minorHAnsi" w:hAnsiTheme="minorHAnsi" w:cs="Tahoma"/>
          <w:bCs/>
          <w:color w:val="000000" w:themeColor="text1"/>
        </w:rPr>
        <w:t xml:space="preserve"> at COSTECH</w:t>
      </w:r>
      <w:r w:rsidR="00795BCE" w:rsidRPr="00684360">
        <w:rPr>
          <w:rFonts w:asciiTheme="minorHAnsi" w:hAnsiTheme="minorHAnsi" w:cs="Tahoma"/>
          <w:bCs/>
          <w:color w:val="000000" w:themeColor="text1"/>
        </w:rPr>
        <w:t xml:space="preserve"> Quarters</w:t>
      </w:r>
      <w:r w:rsidR="00BE4BC8" w:rsidRPr="00684360">
        <w:rPr>
          <w:rFonts w:asciiTheme="minorHAnsi" w:hAnsiTheme="minorHAnsi" w:cs="Tahoma"/>
          <w:bCs/>
          <w:color w:val="000000" w:themeColor="text1"/>
        </w:rPr>
        <w:t>.</w:t>
      </w:r>
      <w:r w:rsidR="00EB0584" w:rsidRPr="00684360">
        <w:rPr>
          <w:rFonts w:asciiTheme="minorHAnsi" w:hAnsiTheme="minorHAnsi" w:cs="Tahoma"/>
          <w:bCs/>
          <w:color w:val="000000" w:themeColor="text1"/>
          <w:lang w:val="en-GB"/>
        </w:rPr>
        <w:t>One researcher (Female) from Technology Transfer and Partnership (TTP) attended stakeholder workshop on the evaluation of the AWARD Strategy 2017-2022 held in Nairobi (Kenya) from 14</w:t>
      </w:r>
      <w:r w:rsidR="00EB0584" w:rsidRPr="00684360">
        <w:rPr>
          <w:rFonts w:asciiTheme="minorHAnsi" w:hAnsiTheme="minorHAnsi" w:cs="Tahoma"/>
          <w:bCs/>
          <w:color w:val="000000" w:themeColor="text1"/>
          <w:vertAlign w:val="superscript"/>
          <w:lang w:val="en-GB"/>
        </w:rPr>
        <w:t>th</w:t>
      </w:r>
      <w:r w:rsidR="00EB0584" w:rsidRPr="00684360">
        <w:rPr>
          <w:rFonts w:asciiTheme="minorHAnsi" w:hAnsiTheme="minorHAnsi" w:cs="Tahoma"/>
          <w:bCs/>
          <w:color w:val="000000" w:themeColor="text1"/>
          <w:lang w:val="en-GB"/>
        </w:rPr>
        <w:t xml:space="preserve"> to 18</w:t>
      </w:r>
      <w:r w:rsidR="00EB0584" w:rsidRPr="00684360">
        <w:rPr>
          <w:rFonts w:asciiTheme="minorHAnsi" w:hAnsiTheme="minorHAnsi" w:cs="Tahoma"/>
          <w:bCs/>
          <w:color w:val="000000" w:themeColor="text1"/>
          <w:vertAlign w:val="superscript"/>
          <w:lang w:val="en-GB"/>
        </w:rPr>
        <w:t>th</w:t>
      </w:r>
      <w:r w:rsidR="00EB0584" w:rsidRPr="00684360">
        <w:rPr>
          <w:rFonts w:asciiTheme="minorHAnsi" w:hAnsiTheme="minorHAnsi" w:cs="Tahoma"/>
          <w:bCs/>
          <w:color w:val="000000" w:themeColor="text1"/>
          <w:lang w:val="en-GB"/>
        </w:rPr>
        <w:t xml:space="preserve"> November 2022</w:t>
      </w:r>
      <w:r w:rsidR="00EB0584" w:rsidRPr="00684360">
        <w:rPr>
          <w:rFonts w:asciiTheme="minorHAnsi" w:hAnsiTheme="minorHAnsi" w:cs="Tahoma"/>
          <w:bCs/>
          <w:color w:val="000000" w:themeColor="text1"/>
        </w:rPr>
        <w:t xml:space="preserve">and </w:t>
      </w:r>
      <w:r w:rsidR="00EB0584" w:rsidRPr="00684360">
        <w:rPr>
          <w:rFonts w:asciiTheme="minorHAnsi" w:hAnsiTheme="minorHAnsi" w:cs="Tahoma"/>
          <w:bCs/>
          <w:color w:val="000000" w:themeColor="text1"/>
          <w:lang w:val="en-GB"/>
        </w:rPr>
        <w:t xml:space="preserve">One researcher( Female) from Technology Transfer and Partnership (TTP),attended meeting held at </w:t>
      </w:r>
      <w:r w:rsidR="005D0AA3" w:rsidRPr="00684360">
        <w:rPr>
          <w:rFonts w:asciiTheme="minorHAnsi" w:hAnsiTheme="minorHAnsi" w:cs="Tahoma"/>
          <w:bCs/>
          <w:color w:val="000000" w:themeColor="text1"/>
        </w:rPr>
        <w:t xml:space="preserve">Zanzibar Investment Promotion Authority </w:t>
      </w:r>
      <w:r w:rsidR="005D0AA3">
        <w:rPr>
          <w:rFonts w:asciiTheme="minorHAnsi" w:hAnsiTheme="minorHAnsi" w:cs="Tahoma"/>
          <w:bCs/>
          <w:color w:val="000000" w:themeColor="text1"/>
        </w:rPr>
        <w:t>(</w:t>
      </w:r>
      <w:r w:rsidR="00EB0584" w:rsidRPr="00684360">
        <w:rPr>
          <w:rFonts w:asciiTheme="minorHAnsi" w:hAnsiTheme="minorHAnsi" w:cs="Tahoma"/>
          <w:bCs/>
          <w:color w:val="000000" w:themeColor="text1"/>
          <w:lang w:val="en-GB"/>
        </w:rPr>
        <w:t>ZIPA</w:t>
      </w:r>
      <w:r w:rsidR="005D0AA3">
        <w:rPr>
          <w:rFonts w:asciiTheme="minorHAnsi" w:hAnsiTheme="minorHAnsi" w:cs="Tahoma"/>
          <w:bCs/>
          <w:color w:val="000000" w:themeColor="text1"/>
          <w:lang w:val="en-GB"/>
        </w:rPr>
        <w:t>)</w:t>
      </w:r>
      <w:r w:rsidR="00EB0584" w:rsidRPr="00684360">
        <w:rPr>
          <w:rFonts w:asciiTheme="minorHAnsi" w:hAnsiTheme="minorHAnsi" w:cs="Tahoma"/>
          <w:bCs/>
          <w:color w:val="000000" w:themeColor="text1"/>
          <w:lang w:val="en-GB"/>
        </w:rPr>
        <w:t xml:space="preserve"> </w:t>
      </w:r>
      <w:r w:rsidR="005D0AA3">
        <w:rPr>
          <w:rFonts w:asciiTheme="minorHAnsi" w:hAnsiTheme="minorHAnsi" w:cs="Tahoma"/>
          <w:bCs/>
          <w:color w:val="000000" w:themeColor="text1"/>
          <w:lang w:val="en-GB"/>
        </w:rPr>
        <w:t xml:space="preserve">in </w:t>
      </w:r>
      <w:r w:rsidR="00EB0584" w:rsidRPr="00684360">
        <w:rPr>
          <w:rFonts w:asciiTheme="minorHAnsi" w:hAnsiTheme="minorHAnsi" w:cs="Tahoma"/>
          <w:bCs/>
          <w:color w:val="000000" w:themeColor="text1"/>
          <w:lang w:val="en-GB"/>
        </w:rPr>
        <w:t>Zanzibar from 13</w:t>
      </w:r>
      <w:r w:rsidR="00EB0584" w:rsidRPr="00684360">
        <w:rPr>
          <w:rFonts w:asciiTheme="minorHAnsi" w:hAnsiTheme="minorHAnsi" w:cs="Tahoma"/>
          <w:bCs/>
          <w:color w:val="000000" w:themeColor="text1"/>
          <w:vertAlign w:val="superscript"/>
          <w:lang w:val="en-GB"/>
        </w:rPr>
        <w:t>th</w:t>
      </w:r>
      <w:r w:rsidR="00EB0584" w:rsidRPr="00684360">
        <w:rPr>
          <w:rFonts w:asciiTheme="minorHAnsi" w:hAnsiTheme="minorHAnsi" w:cs="Tahoma"/>
          <w:bCs/>
          <w:color w:val="000000" w:themeColor="text1"/>
          <w:lang w:val="en-GB"/>
        </w:rPr>
        <w:t xml:space="preserve"> to 16</w:t>
      </w:r>
      <w:r w:rsidR="00EB0584" w:rsidRPr="00684360">
        <w:rPr>
          <w:rFonts w:asciiTheme="minorHAnsi" w:hAnsiTheme="minorHAnsi" w:cs="Tahoma"/>
          <w:bCs/>
          <w:color w:val="000000" w:themeColor="text1"/>
          <w:vertAlign w:val="superscript"/>
          <w:lang w:val="en-GB"/>
        </w:rPr>
        <w:t>th</w:t>
      </w:r>
      <w:r w:rsidR="00EB0584" w:rsidRPr="00684360">
        <w:rPr>
          <w:rFonts w:asciiTheme="minorHAnsi" w:hAnsiTheme="minorHAnsi" w:cs="Tahoma"/>
          <w:bCs/>
          <w:color w:val="000000" w:themeColor="text1"/>
          <w:lang w:val="en-GB"/>
        </w:rPr>
        <w:t>December 2022which its main objective was to discuss on investment and partnering of coconut production investors and others.</w:t>
      </w:r>
    </w:p>
    <w:p w:rsidR="007C48E6" w:rsidRPr="00684360" w:rsidRDefault="001C6676" w:rsidP="0034786A">
      <w:pPr>
        <w:spacing w:before="120" w:after="120" w:line="240"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Table 7</w:t>
      </w:r>
      <w:r w:rsidR="00C75B23" w:rsidRPr="00684360">
        <w:rPr>
          <w:rFonts w:asciiTheme="minorHAnsi" w:hAnsiTheme="minorHAnsi" w:cs="Tahoma"/>
          <w:b/>
          <w:bCs/>
          <w:color w:val="000000" w:themeColor="text1"/>
          <w:sz w:val="24"/>
          <w:szCs w:val="24"/>
        </w:rPr>
        <w:t>: Meetings/conferences/symposia/workshops</w:t>
      </w:r>
      <w:r w:rsidR="0090585B" w:rsidRPr="00684360">
        <w:rPr>
          <w:rFonts w:asciiTheme="minorHAnsi" w:hAnsiTheme="minorHAnsi" w:cs="Tahoma"/>
          <w:b/>
          <w:bCs/>
          <w:color w:val="000000" w:themeColor="text1"/>
          <w:sz w:val="24"/>
          <w:szCs w:val="24"/>
        </w:rPr>
        <w:t xml:space="preserve"> conducted/atte</w:t>
      </w:r>
      <w:r w:rsidR="007C48E6" w:rsidRPr="00684360">
        <w:rPr>
          <w:rFonts w:asciiTheme="minorHAnsi" w:hAnsiTheme="minorHAnsi" w:cs="Tahoma"/>
          <w:b/>
          <w:bCs/>
          <w:color w:val="000000" w:themeColor="text1"/>
          <w:sz w:val="24"/>
          <w:szCs w:val="24"/>
        </w:rPr>
        <w:t>nded by TARI staff</w:t>
      </w:r>
      <w:r w:rsidR="001D2B7B" w:rsidRPr="00684360">
        <w:rPr>
          <w:rFonts w:asciiTheme="minorHAnsi" w:hAnsiTheme="minorHAnsi" w:cs="Tahoma"/>
          <w:b/>
          <w:bCs/>
          <w:color w:val="000000" w:themeColor="text1"/>
          <w:sz w:val="24"/>
          <w:szCs w:val="24"/>
        </w:rPr>
        <w:t>s</w:t>
      </w:r>
      <w:r w:rsidR="007C48E6" w:rsidRPr="00684360">
        <w:rPr>
          <w:rFonts w:asciiTheme="minorHAnsi" w:hAnsiTheme="minorHAnsi" w:cs="Tahoma"/>
          <w:b/>
          <w:bCs/>
          <w:color w:val="000000" w:themeColor="text1"/>
          <w:sz w:val="24"/>
          <w:szCs w:val="24"/>
        </w:rPr>
        <w:t xml:space="preserve"> </w:t>
      </w:r>
    </w:p>
    <w:tbl>
      <w:tblPr>
        <w:tblStyle w:val="TableGrid"/>
        <w:tblW w:w="10135" w:type="dxa"/>
        <w:tblInd w:w="66" w:type="dxa"/>
        <w:tblLayout w:type="fixed"/>
        <w:tblLook w:val="04A0" w:firstRow="1" w:lastRow="0" w:firstColumn="1" w:lastColumn="0" w:noHBand="0" w:noVBand="1"/>
      </w:tblPr>
      <w:tblGrid>
        <w:gridCol w:w="672"/>
        <w:gridCol w:w="1922"/>
        <w:gridCol w:w="1138"/>
        <w:gridCol w:w="1555"/>
        <w:gridCol w:w="1701"/>
        <w:gridCol w:w="3147"/>
      </w:tblGrid>
      <w:tr w:rsidR="008E53F4" w:rsidRPr="00684360" w:rsidTr="00411C88">
        <w:trPr>
          <w:trHeight w:val="512"/>
        </w:trPr>
        <w:tc>
          <w:tcPr>
            <w:tcW w:w="672" w:type="dxa"/>
          </w:tcPr>
          <w:p w:rsidR="008E53F4" w:rsidRPr="00684360" w:rsidRDefault="008E53F4" w:rsidP="00C75B23">
            <w:pPr>
              <w:pStyle w:val="ListParagraph"/>
              <w:spacing w:after="0" w:line="240" w:lineRule="auto"/>
              <w:ind w:left="0"/>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No</w:t>
            </w:r>
          </w:p>
        </w:tc>
        <w:tc>
          <w:tcPr>
            <w:tcW w:w="1922" w:type="dxa"/>
          </w:tcPr>
          <w:p w:rsidR="008E53F4" w:rsidRPr="00684360" w:rsidRDefault="008E53F4" w:rsidP="00C75B23">
            <w:pPr>
              <w:pStyle w:val="ListParagraph"/>
              <w:spacing w:after="0" w:line="240" w:lineRule="auto"/>
              <w:ind w:left="0"/>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Tittle/themes</w:t>
            </w:r>
          </w:p>
        </w:tc>
        <w:tc>
          <w:tcPr>
            <w:tcW w:w="1138" w:type="dxa"/>
          </w:tcPr>
          <w:p w:rsidR="008E53F4" w:rsidRPr="00684360" w:rsidRDefault="008E53F4" w:rsidP="00C75B23">
            <w:pPr>
              <w:pStyle w:val="ListParagraph"/>
              <w:spacing w:after="0" w:line="240" w:lineRule="auto"/>
              <w:ind w:left="0"/>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Dates</w:t>
            </w:r>
          </w:p>
        </w:tc>
        <w:tc>
          <w:tcPr>
            <w:tcW w:w="1555" w:type="dxa"/>
          </w:tcPr>
          <w:p w:rsidR="008E53F4" w:rsidRPr="00684360" w:rsidRDefault="008E53F4" w:rsidP="00C75B23">
            <w:pPr>
              <w:pStyle w:val="ListParagraph"/>
              <w:spacing w:after="0" w:line="240" w:lineRule="auto"/>
              <w:ind w:left="0"/>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Venue</w:t>
            </w:r>
          </w:p>
        </w:tc>
        <w:tc>
          <w:tcPr>
            <w:tcW w:w="1701" w:type="dxa"/>
          </w:tcPr>
          <w:p w:rsidR="008E53F4" w:rsidRPr="00684360" w:rsidRDefault="008E53F4" w:rsidP="00C75B23">
            <w:pPr>
              <w:pStyle w:val="ListParagraph"/>
              <w:spacing w:after="0" w:line="240" w:lineRule="auto"/>
              <w:ind w:left="0"/>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Partners</w:t>
            </w:r>
          </w:p>
        </w:tc>
        <w:tc>
          <w:tcPr>
            <w:tcW w:w="3147" w:type="dxa"/>
          </w:tcPr>
          <w:p w:rsidR="008E53F4" w:rsidRPr="00684360" w:rsidRDefault="008E53F4" w:rsidP="00C75B23">
            <w:pPr>
              <w:pStyle w:val="ListParagraph"/>
              <w:spacing w:after="0" w:line="240" w:lineRule="auto"/>
              <w:ind w:left="0"/>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t>Type of event(workshop/Meeting</w:t>
            </w:r>
          </w:p>
        </w:tc>
      </w:tr>
      <w:tr w:rsidR="008E53F4" w:rsidRPr="00684360" w:rsidTr="00411C88">
        <w:trPr>
          <w:trHeight w:val="512"/>
        </w:trPr>
        <w:tc>
          <w:tcPr>
            <w:tcW w:w="672" w:type="dxa"/>
          </w:tcPr>
          <w:p w:rsidR="008E53F4" w:rsidRPr="00684360" w:rsidRDefault="008E53F4" w:rsidP="00DD147C">
            <w:pPr>
              <w:pStyle w:val="ListParagraph"/>
              <w:numPr>
                <w:ilvl w:val="0"/>
                <w:numId w:val="33"/>
              </w:numPr>
              <w:spacing w:after="0" w:line="240" w:lineRule="auto"/>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1</w:t>
            </w:r>
          </w:p>
        </w:tc>
        <w:tc>
          <w:tcPr>
            <w:tcW w:w="1922" w:type="dxa"/>
          </w:tcPr>
          <w:p w:rsidR="008E53F4" w:rsidRPr="00684360" w:rsidRDefault="00024C80" w:rsidP="00C75B23">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Internal Program Review(IPR)</w:t>
            </w:r>
          </w:p>
        </w:tc>
        <w:tc>
          <w:tcPr>
            <w:tcW w:w="1138" w:type="dxa"/>
          </w:tcPr>
          <w:p w:rsidR="008E53F4" w:rsidRPr="00684360" w:rsidRDefault="00024C80" w:rsidP="00226111">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3</w:t>
            </w:r>
            <w:r w:rsidRPr="00684360">
              <w:rPr>
                <w:rFonts w:asciiTheme="minorHAnsi" w:hAnsiTheme="minorHAnsi" w:cs="Tahoma"/>
                <w:bCs/>
                <w:color w:val="000000" w:themeColor="text1"/>
                <w:sz w:val="24"/>
                <w:szCs w:val="24"/>
                <w:vertAlign w:val="superscript"/>
              </w:rPr>
              <w:t>rd</w:t>
            </w:r>
            <w:r w:rsidRPr="00684360">
              <w:rPr>
                <w:rFonts w:asciiTheme="minorHAnsi" w:hAnsiTheme="minorHAnsi" w:cs="Tahoma"/>
                <w:bCs/>
                <w:color w:val="000000" w:themeColor="text1"/>
                <w:sz w:val="24"/>
                <w:szCs w:val="24"/>
              </w:rPr>
              <w:t xml:space="preserve"> </w:t>
            </w:r>
            <w:r w:rsidR="00B676AC" w:rsidRPr="00684360">
              <w:rPr>
                <w:rFonts w:asciiTheme="minorHAnsi" w:hAnsiTheme="minorHAnsi" w:cs="Tahoma"/>
                <w:bCs/>
                <w:color w:val="000000" w:themeColor="text1"/>
                <w:sz w:val="24"/>
                <w:szCs w:val="24"/>
              </w:rPr>
              <w:t>-4</w:t>
            </w:r>
            <w:r w:rsidR="00B676AC" w:rsidRPr="00684360">
              <w:rPr>
                <w:rFonts w:asciiTheme="minorHAnsi" w:hAnsiTheme="minorHAnsi" w:cs="Tahoma"/>
                <w:bCs/>
                <w:color w:val="000000" w:themeColor="text1"/>
                <w:sz w:val="24"/>
                <w:szCs w:val="24"/>
                <w:vertAlign w:val="superscript"/>
              </w:rPr>
              <w:t>th</w:t>
            </w:r>
            <w:r w:rsidR="00B676AC" w:rsidRPr="00684360">
              <w:rPr>
                <w:rFonts w:asciiTheme="minorHAnsi" w:hAnsiTheme="minorHAnsi" w:cs="Tahoma"/>
                <w:bCs/>
                <w:color w:val="000000" w:themeColor="text1"/>
                <w:sz w:val="24"/>
                <w:szCs w:val="24"/>
              </w:rPr>
              <w:t xml:space="preserve"> </w:t>
            </w:r>
            <w:r w:rsidR="000B2DB0" w:rsidRPr="00684360">
              <w:rPr>
                <w:rFonts w:asciiTheme="minorHAnsi" w:hAnsiTheme="minorHAnsi" w:cs="Tahoma"/>
                <w:bCs/>
                <w:color w:val="000000" w:themeColor="text1"/>
                <w:sz w:val="24"/>
                <w:szCs w:val="24"/>
              </w:rPr>
              <w:t>October</w:t>
            </w:r>
            <w:r w:rsidRPr="00684360">
              <w:rPr>
                <w:rFonts w:asciiTheme="minorHAnsi" w:hAnsiTheme="minorHAnsi" w:cs="Tahoma"/>
                <w:bCs/>
                <w:color w:val="000000" w:themeColor="text1"/>
                <w:sz w:val="24"/>
                <w:szCs w:val="24"/>
              </w:rPr>
              <w:t xml:space="preserve"> </w:t>
            </w:r>
            <w:r w:rsidR="008E53F4" w:rsidRPr="00684360">
              <w:rPr>
                <w:rFonts w:asciiTheme="minorHAnsi" w:hAnsiTheme="minorHAnsi" w:cs="Tahoma"/>
                <w:bCs/>
                <w:color w:val="000000" w:themeColor="text1"/>
                <w:sz w:val="24"/>
                <w:szCs w:val="24"/>
              </w:rPr>
              <w:t>2022</w:t>
            </w:r>
          </w:p>
        </w:tc>
        <w:tc>
          <w:tcPr>
            <w:tcW w:w="1555" w:type="dxa"/>
          </w:tcPr>
          <w:p w:rsidR="008E53F4" w:rsidRPr="00684360" w:rsidRDefault="00024C80" w:rsidP="00C75B23">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VETA Conference hall -</w:t>
            </w:r>
            <w:proofErr w:type="spellStart"/>
            <w:r w:rsidRPr="00684360">
              <w:rPr>
                <w:rFonts w:asciiTheme="minorHAnsi" w:hAnsiTheme="minorHAnsi" w:cs="Tahoma"/>
                <w:bCs/>
                <w:color w:val="000000" w:themeColor="text1"/>
                <w:sz w:val="24"/>
                <w:szCs w:val="24"/>
              </w:rPr>
              <w:t>Tanga</w:t>
            </w:r>
            <w:proofErr w:type="spellEnd"/>
          </w:p>
        </w:tc>
        <w:tc>
          <w:tcPr>
            <w:tcW w:w="1701" w:type="dxa"/>
          </w:tcPr>
          <w:p w:rsidR="008E53F4" w:rsidRPr="00684360" w:rsidRDefault="008E53F4" w:rsidP="00DD147C">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Researchers from TARI </w:t>
            </w:r>
            <w:proofErr w:type="spellStart"/>
            <w:r w:rsidRPr="00684360">
              <w:rPr>
                <w:rFonts w:asciiTheme="minorHAnsi" w:hAnsiTheme="minorHAnsi" w:cs="Tahoma"/>
                <w:bCs/>
                <w:color w:val="000000" w:themeColor="text1"/>
                <w:sz w:val="24"/>
                <w:szCs w:val="24"/>
              </w:rPr>
              <w:t>Mikocheni</w:t>
            </w:r>
            <w:proofErr w:type="spellEnd"/>
            <w:r w:rsidR="00DD147C" w:rsidRPr="00684360">
              <w:rPr>
                <w:rFonts w:asciiTheme="minorHAnsi" w:hAnsiTheme="minorHAnsi" w:cs="Tahoma"/>
                <w:bCs/>
                <w:color w:val="000000" w:themeColor="text1"/>
                <w:sz w:val="24"/>
                <w:szCs w:val="24"/>
              </w:rPr>
              <w:t>, TARI HQ</w:t>
            </w:r>
            <w:r w:rsidR="00024C80" w:rsidRPr="00684360">
              <w:rPr>
                <w:rFonts w:asciiTheme="minorHAnsi" w:hAnsiTheme="minorHAnsi" w:cs="Tahoma"/>
                <w:bCs/>
                <w:color w:val="000000" w:themeColor="text1"/>
                <w:sz w:val="24"/>
                <w:szCs w:val="24"/>
              </w:rPr>
              <w:t xml:space="preserve">,TARI </w:t>
            </w:r>
            <w:proofErr w:type="spellStart"/>
            <w:r w:rsidR="00024C80" w:rsidRPr="00684360">
              <w:rPr>
                <w:rFonts w:asciiTheme="minorHAnsi" w:hAnsiTheme="minorHAnsi" w:cs="Tahoma"/>
                <w:bCs/>
                <w:color w:val="000000" w:themeColor="text1"/>
                <w:sz w:val="24"/>
                <w:szCs w:val="24"/>
              </w:rPr>
              <w:t>Kibaha</w:t>
            </w:r>
            <w:proofErr w:type="spellEnd"/>
            <w:r w:rsidR="00024C80" w:rsidRPr="00684360">
              <w:rPr>
                <w:rFonts w:asciiTheme="minorHAnsi" w:hAnsiTheme="minorHAnsi" w:cs="Tahoma"/>
                <w:bCs/>
                <w:color w:val="000000" w:themeColor="text1"/>
                <w:sz w:val="24"/>
                <w:szCs w:val="24"/>
              </w:rPr>
              <w:t>,</w:t>
            </w:r>
            <w:r w:rsidR="000B2DB0">
              <w:rPr>
                <w:rFonts w:asciiTheme="minorHAnsi" w:hAnsiTheme="minorHAnsi" w:cs="Tahoma"/>
                <w:bCs/>
                <w:color w:val="000000" w:themeColor="text1"/>
                <w:sz w:val="24"/>
                <w:szCs w:val="24"/>
              </w:rPr>
              <w:t xml:space="preserve"> </w:t>
            </w:r>
            <w:r w:rsidR="00024C80" w:rsidRPr="00684360">
              <w:rPr>
                <w:rFonts w:asciiTheme="minorHAnsi" w:hAnsiTheme="minorHAnsi" w:cs="Tahoma"/>
                <w:bCs/>
                <w:color w:val="000000" w:themeColor="text1"/>
                <w:sz w:val="24"/>
                <w:szCs w:val="24"/>
              </w:rPr>
              <w:t xml:space="preserve">TARI </w:t>
            </w:r>
            <w:proofErr w:type="spellStart"/>
            <w:r w:rsidR="00024C80" w:rsidRPr="00684360">
              <w:rPr>
                <w:rFonts w:asciiTheme="minorHAnsi" w:hAnsiTheme="minorHAnsi" w:cs="Tahoma"/>
                <w:bCs/>
                <w:color w:val="000000" w:themeColor="text1"/>
                <w:sz w:val="24"/>
                <w:szCs w:val="24"/>
              </w:rPr>
              <w:t>Mlingano</w:t>
            </w:r>
            <w:proofErr w:type="spellEnd"/>
            <w:r w:rsidR="00024C80" w:rsidRPr="00684360">
              <w:rPr>
                <w:rFonts w:asciiTheme="minorHAnsi" w:hAnsiTheme="minorHAnsi" w:cs="Tahoma"/>
                <w:bCs/>
                <w:color w:val="000000" w:themeColor="text1"/>
                <w:sz w:val="24"/>
                <w:szCs w:val="24"/>
              </w:rPr>
              <w:t>,</w:t>
            </w:r>
            <w:r w:rsidR="000B2DB0">
              <w:rPr>
                <w:rFonts w:asciiTheme="minorHAnsi" w:hAnsiTheme="minorHAnsi" w:cs="Tahoma"/>
                <w:bCs/>
                <w:color w:val="000000" w:themeColor="text1"/>
                <w:sz w:val="24"/>
                <w:szCs w:val="24"/>
              </w:rPr>
              <w:t xml:space="preserve"> </w:t>
            </w:r>
            <w:r w:rsidR="00024C80" w:rsidRPr="00684360">
              <w:rPr>
                <w:rFonts w:asciiTheme="minorHAnsi" w:hAnsiTheme="minorHAnsi" w:cs="Tahoma"/>
                <w:bCs/>
                <w:color w:val="000000" w:themeColor="text1"/>
                <w:sz w:val="24"/>
                <w:szCs w:val="24"/>
              </w:rPr>
              <w:t>OCD,</w:t>
            </w:r>
            <w:r w:rsidR="000B2DB0">
              <w:rPr>
                <w:rFonts w:asciiTheme="minorHAnsi" w:hAnsiTheme="minorHAnsi" w:cs="Tahoma"/>
                <w:bCs/>
                <w:color w:val="000000" w:themeColor="text1"/>
                <w:sz w:val="24"/>
                <w:szCs w:val="24"/>
              </w:rPr>
              <w:t xml:space="preserve"> </w:t>
            </w:r>
            <w:r w:rsidR="00024C80" w:rsidRPr="00684360">
              <w:rPr>
                <w:rFonts w:asciiTheme="minorHAnsi" w:hAnsiTheme="minorHAnsi" w:cs="Tahoma"/>
                <w:bCs/>
                <w:color w:val="000000" w:themeColor="text1"/>
                <w:sz w:val="24"/>
                <w:szCs w:val="24"/>
              </w:rPr>
              <w:t>SISAL BOARD,REDESO AND OXFARM</w:t>
            </w:r>
          </w:p>
        </w:tc>
        <w:tc>
          <w:tcPr>
            <w:tcW w:w="3147" w:type="dxa"/>
          </w:tcPr>
          <w:p w:rsidR="008E53F4" w:rsidRPr="00684360" w:rsidRDefault="00DD147C" w:rsidP="00365522">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It was a </w:t>
            </w:r>
            <w:r w:rsidR="0020412A" w:rsidRPr="00684360">
              <w:rPr>
                <w:rFonts w:asciiTheme="minorHAnsi" w:hAnsiTheme="minorHAnsi" w:cs="Tahoma"/>
                <w:bCs/>
                <w:color w:val="000000" w:themeColor="text1"/>
                <w:sz w:val="24"/>
                <w:szCs w:val="24"/>
              </w:rPr>
              <w:t>meeting</w:t>
            </w:r>
            <w:r w:rsidR="00365522" w:rsidRPr="00684360">
              <w:rPr>
                <w:rFonts w:asciiTheme="minorHAnsi" w:hAnsiTheme="minorHAnsi" w:cs="Tahoma"/>
                <w:bCs/>
                <w:color w:val="000000" w:themeColor="text1"/>
                <w:sz w:val="24"/>
                <w:szCs w:val="24"/>
              </w:rPr>
              <w:t xml:space="preserve"> on reviewing scientific  researcher</w:t>
            </w:r>
            <w:r w:rsidR="000B2DB0">
              <w:rPr>
                <w:rFonts w:asciiTheme="minorHAnsi" w:hAnsiTheme="minorHAnsi" w:cs="Tahoma"/>
                <w:bCs/>
                <w:color w:val="000000" w:themeColor="text1"/>
                <w:sz w:val="24"/>
                <w:szCs w:val="24"/>
              </w:rPr>
              <w:t xml:space="preserve"> </w:t>
            </w:r>
            <w:r w:rsidR="00B97C80" w:rsidRPr="00684360">
              <w:rPr>
                <w:rFonts w:asciiTheme="minorHAnsi" w:hAnsiTheme="minorHAnsi" w:cs="Tahoma"/>
                <w:bCs/>
                <w:color w:val="000000" w:themeColor="text1"/>
                <w:sz w:val="24"/>
                <w:szCs w:val="24"/>
              </w:rPr>
              <w:t>papers,</w:t>
            </w:r>
            <w:r w:rsidR="000B2DB0">
              <w:rPr>
                <w:rFonts w:asciiTheme="minorHAnsi" w:hAnsiTheme="minorHAnsi" w:cs="Tahoma"/>
                <w:bCs/>
                <w:color w:val="000000" w:themeColor="text1"/>
                <w:sz w:val="24"/>
                <w:szCs w:val="24"/>
              </w:rPr>
              <w:t xml:space="preserve"> </w:t>
            </w:r>
            <w:r w:rsidR="00B97C80" w:rsidRPr="00684360">
              <w:rPr>
                <w:rFonts w:asciiTheme="minorHAnsi" w:hAnsiTheme="minorHAnsi" w:cs="Tahoma"/>
                <w:bCs/>
                <w:color w:val="000000" w:themeColor="text1"/>
                <w:sz w:val="24"/>
                <w:szCs w:val="24"/>
              </w:rPr>
              <w:t>propo</w:t>
            </w:r>
            <w:r w:rsidR="00365522" w:rsidRPr="00684360">
              <w:rPr>
                <w:rFonts w:asciiTheme="minorHAnsi" w:hAnsiTheme="minorHAnsi" w:cs="Tahoma"/>
                <w:bCs/>
                <w:color w:val="000000" w:themeColor="text1"/>
                <w:sz w:val="24"/>
                <w:szCs w:val="24"/>
              </w:rPr>
              <w:t xml:space="preserve">sals and </w:t>
            </w:r>
            <w:r w:rsidR="00B97C80" w:rsidRPr="00684360">
              <w:rPr>
                <w:rFonts w:asciiTheme="minorHAnsi" w:hAnsiTheme="minorHAnsi" w:cs="Tahoma"/>
                <w:bCs/>
                <w:color w:val="000000" w:themeColor="text1"/>
                <w:sz w:val="24"/>
                <w:szCs w:val="24"/>
              </w:rPr>
              <w:t>discussing scientific inf</w:t>
            </w:r>
            <w:r w:rsidR="00365522" w:rsidRPr="00684360">
              <w:rPr>
                <w:rFonts w:asciiTheme="minorHAnsi" w:hAnsiTheme="minorHAnsi" w:cs="Tahoma"/>
                <w:bCs/>
                <w:color w:val="000000" w:themeColor="text1"/>
                <w:sz w:val="24"/>
                <w:szCs w:val="24"/>
              </w:rPr>
              <w:t>o</w:t>
            </w:r>
            <w:r w:rsidR="00B97C80" w:rsidRPr="00684360">
              <w:rPr>
                <w:rFonts w:asciiTheme="minorHAnsi" w:hAnsiTheme="minorHAnsi" w:cs="Tahoma"/>
                <w:bCs/>
                <w:color w:val="000000" w:themeColor="text1"/>
                <w:sz w:val="24"/>
                <w:szCs w:val="24"/>
              </w:rPr>
              <w:t>r</w:t>
            </w:r>
            <w:r w:rsidR="00365522" w:rsidRPr="00684360">
              <w:rPr>
                <w:rFonts w:asciiTheme="minorHAnsi" w:hAnsiTheme="minorHAnsi" w:cs="Tahoma"/>
                <w:bCs/>
                <w:color w:val="000000" w:themeColor="text1"/>
                <w:sz w:val="24"/>
                <w:szCs w:val="24"/>
              </w:rPr>
              <w:t>mation taking place throughout the year</w:t>
            </w:r>
          </w:p>
        </w:tc>
      </w:tr>
      <w:tr w:rsidR="008E53F4" w:rsidRPr="00684360" w:rsidTr="00411C88">
        <w:trPr>
          <w:trHeight w:val="512"/>
        </w:trPr>
        <w:tc>
          <w:tcPr>
            <w:tcW w:w="672" w:type="dxa"/>
          </w:tcPr>
          <w:p w:rsidR="008E53F4" w:rsidRPr="00684360" w:rsidRDefault="008E53F4" w:rsidP="00DD147C">
            <w:pPr>
              <w:pStyle w:val="ListParagraph"/>
              <w:numPr>
                <w:ilvl w:val="0"/>
                <w:numId w:val="33"/>
              </w:numPr>
              <w:spacing w:after="0" w:line="240" w:lineRule="auto"/>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lastRenderedPageBreak/>
              <w:t>2</w:t>
            </w:r>
          </w:p>
        </w:tc>
        <w:tc>
          <w:tcPr>
            <w:tcW w:w="1922" w:type="dxa"/>
          </w:tcPr>
          <w:p w:rsidR="008E53F4" w:rsidRPr="00684360" w:rsidRDefault="008E11BD" w:rsidP="00C75B23">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Tanzania Commission for science and Technology(</w:t>
            </w:r>
            <w:r w:rsidR="00B97C80" w:rsidRPr="00684360">
              <w:rPr>
                <w:rFonts w:asciiTheme="minorHAnsi" w:hAnsiTheme="minorHAnsi" w:cs="Tahoma"/>
                <w:bCs/>
                <w:color w:val="000000" w:themeColor="text1"/>
                <w:sz w:val="24"/>
                <w:szCs w:val="24"/>
              </w:rPr>
              <w:t>COSTECH</w:t>
            </w:r>
            <w:r w:rsidRPr="00684360">
              <w:rPr>
                <w:rFonts w:asciiTheme="minorHAnsi" w:hAnsiTheme="minorHAnsi" w:cs="Tahoma"/>
                <w:bCs/>
                <w:color w:val="000000" w:themeColor="text1"/>
                <w:sz w:val="24"/>
                <w:szCs w:val="24"/>
              </w:rPr>
              <w:t>)</w:t>
            </w:r>
          </w:p>
        </w:tc>
        <w:tc>
          <w:tcPr>
            <w:tcW w:w="1138" w:type="dxa"/>
          </w:tcPr>
          <w:p w:rsidR="008E53F4" w:rsidRPr="00684360" w:rsidRDefault="00B97C80" w:rsidP="00226111">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25</w:t>
            </w:r>
            <w:r w:rsidRPr="00684360">
              <w:rPr>
                <w:rFonts w:asciiTheme="minorHAnsi" w:hAnsiTheme="minorHAnsi" w:cs="Tahoma"/>
                <w:bCs/>
                <w:color w:val="000000" w:themeColor="text1"/>
                <w:sz w:val="24"/>
                <w:szCs w:val="24"/>
                <w:vertAlign w:val="superscript"/>
              </w:rPr>
              <w:t xml:space="preserve">th </w:t>
            </w:r>
            <w:r w:rsidR="00313B4D" w:rsidRPr="00684360">
              <w:rPr>
                <w:rFonts w:asciiTheme="minorHAnsi" w:hAnsiTheme="minorHAnsi" w:cs="Tahoma"/>
                <w:bCs/>
                <w:color w:val="000000" w:themeColor="text1"/>
                <w:sz w:val="24"/>
                <w:szCs w:val="24"/>
              </w:rPr>
              <w:t>October</w:t>
            </w:r>
            <w:r w:rsidRPr="00684360">
              <w:rPr>
                <w:rFonts w:asciiTheme="minorHAnsi" w:hAnsiTheme="minorHAnsi" w:cs="Tahoma"/>
                <w:bCs/>
                <w:color w:val="000000" w:themeColor="text1"/>
                <w:sz w:val="24"/>
                <w:szCs w:val="24"/>
              </w:rPr>
              <w:t xml:space="preserve"> 2022</w:t>
            </w:r>
          </w:p>
        </w:tc>
        <w:tc>
          <w:tcPr>
            <w:tcW w:w="1555" w:type="dxa"/>
          </w:tcPr>
          <w:p w:rsidR="008E53F4" w:rsidRPr="00684360" w:rsidRDefault="0020412A" w:rsidP="00DD147C">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COSTECH</w:t>
            </w:r>
          </w:p>
        </w:tc>
        <w:tc>
          <w:tcPr>
            <w:tcW w:w="1701" w:type="dxa"/>
          </w:tcPr>
          <w:p w:rsidR="008E53F4" w:rsidRPr="00684360" w:rsidRDefault="008E11BD" w:rsidP="00226111">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Researchers from </w:t>
            </w:r>
            <w:r w:rsidR="000B2DB0" w:rsidRPr="00684360">
              <w:rPr>
                <w:rFonts w:asciiTheme="minorHAnsi" w:hAnsiTheme="minorHAnsi" w:cs="Tahoma"/>
                <w:bCs/>
                <w:color w:val="000000" w:themeColor="text1"/>
                <w:sz w:val="24"/>
                <w:szCs w:val="24"/>
              </w:rPr>
              <w:t>Agriculture, Livestock</w:t>
            </w:r>
            <w:r w:rsidR="00B97C80" w:rsidRPr="00684360">
              <w:rPr>
                <w:rFonts w:asciiTheme="minorHAnsi" w:hAnsiTheme="minorHAnsi" w:cs="Tahoma"/>
                <w:bCs/>
                <w:color w:val="000000" w:themeColor="text1"/>
                <w:sz w:val="24"/>
                <w:szCs w:val="24"/>
              </w:rPr>
              <w:t xml:space="preserve"> </w:t>
            </w:r>
            <w:r w:rsidRPr="00684360">
              <w:rPr>
                <w:rFonts w:asciiTheme="minorHAnsi" w:hAnsiTheme="minorHAnsi" w:cs="Tahoma"/>
                <w:bCs/>
                <w:color w:val="000000" w:themeColor="text1"/>
                <w:sz w:val="24"/>
                <w:szCs w:val="24"/>
              </w:rPr>
              <w:t xml:space="preserve">,Environment and </w:t>
            </w:r>
            <w:r w:rsidR="000B2DB0" w:rsidRPr="00684360">
              <w:rPr>
                <w:rFonts w:asciiTheme="minorHAnsi" w:hAnsiTheme="minorHAnsi" w:cs="Tahoma"/>
                <w:bCs/>
                <w:color w:val="000000" w:themeColor="text1"/>
                <w:sz w:val="24"/>
                <w:szCs w:val="24"/>
              </w:rPr>
              <w:t>Health</w:t>
            </w:r>
            <w:r w:rsidRPr="00684360">
              <w:rPr>
                <w:rFonts w:asciiTheme="minorHAnsi" w:hAnsiTheme="minorHAnsi" w:cs="Tahoma"/>
                <w:bCs/>
                <w:color w:val="000000" w:themeColor="text1"/>
                <w:sz w:val="24"/>
                <w:szCs w:val="24"/>
              </w:rPr>
              <w:t xml:space="preserve"> sectors,</w:t>
            </w:r>
            <w:r w:rsidR="000B2DB0">
              <w:rPr>
                <w:rFonts w:asciiTheme="minorHAnsi" w:hAnsiTheme="minorHAnsi" w:cs="Tahoma"/>
                <w:bCs/>
                <w:color w:val="000000" w:themeColor="text1"/>
                <w:sz w:val="24"/>
                <w:szCs w:val="24"/>
              </w:rPr>
              <w:t xml:space="preserve"> </w:t>
            </w:r>
            <w:r w:rsidRPr="00684360">
              <w:rPr>
                <w:rFonts w:asciiTheme="minorHAnsi" w:hAnsiTheme="minorHAnsi" w:cs="Tahoma"/>
                <w:bCs/>
                <w:color w:val="000000" w:themeColor="text1"/>
                <w:sz w:val="24"/>
                <w:szCs w:val="24"/>
              </w:rPr>
              <w:t>Social media</w:t>
            </w:r>
          </w:p>
        </w:tc>
        <w:tc>
          <w:tcPr>
            <w:tcW w:w="3147" w:type="dxa"/>
          </w:tcPr>
          <w:p w:rsidR="00765BF0" w:rsidRPr="00684360" w:rsidRDefault="00DD147C" w:rsidP="00B97C80">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Meeting on </w:t>
            </w:r>
            <w:r w:rsidR="004942C8" w:rsidRPr="00684360">
              <w:rPr>
                <w:rFonts w:asciiTheme="minorHAnsi" w:hAnsiTheme="minorHAnsi" w:cs="Tahoma"/>
                <w:bCs/>
                <w:color w:val="000000" w:themeColor="text1"/>
                <w:sz w:val="24"/>
                <w:szCs w:val="24"/>
              </w:rPr>
              <w:t>launching Biotechno</w:t>
            </w:r>
            <w:r w:rsidR="000B2DB0">
              <w:rPr>
                <w:rFonts w:asciiTheme="minorHAnsi" w:hAnsiTheme="minorHAnsi" w:cs="Tahoma"/>
                <w:bCs/>
                <w:color w:val="000000" w:themeColor="text1"/>
                <w:sz w:val="24"/>
                <w:szCs w:val="24"/>
              </w:rPr>
              <w:t>lo</w:t>
            </w:r>
            <w:r w:rsidR="004942C8" w:rsidRPr="00684360">
              <w:rPr>
                <w:rFonts w:asciiTheme="minorHAnsi" w:hAnsiTheme="minorHAnsi" w:cs="Tahoma"/>
                <w:bCs/>
                <w:color w:val="000000" w:themeColor="text1"/>
                <w:sz w:val="24"/>
                <w:szCs w:val="24"/>
              </w:rPr>
              <w:t>gy Science in Tanzania(BST),also presenting on different biotechnologies development from various sectors in Tanzania</w:t>
            </w:r>
          </w:p>
          <w:p w:rsidR="008E53F4" w:rsidRPr="00684360" w:rsidRDefault="008E53F4" w:rsidP="00765BF0">
            <w:pPr>
              <w:jc w:val="center"/>
              <w:rPr>
                <w:rFonts w:asciiTheme="minorHAnsi" w:hAnsiTheme="minorHAnsi"/>
                <w:sz w:val="24"/>
                <w:szCs w:val="24"/>
              </w:rPr>
            </w:pPr>
          </w:p>
        </w:tc>
      </w:tr>
      <w:tr w:rsidR="00765BF0" w:rsidRPr="00684360" w:rsidTr="00411C88">
        <w:trPr>
          <w:trHeight w:val="512"/>
        </w:trPr>
        <w:tc>
          <w:tcPr>
            <w:tcW w:w="672" w:type="dxa"/>
          </w:tcPr>
          <w:p w:rsidR="00765BF0" w:rsidRPr="00684360" w:rsidRDefault="00765BF0" w:rsidP="00DD147C">
            <w:pPr>
              <w:pStyle w:val="ListParagraph"/>
              <w:numPr>
                <w:ilvl w:val="0"/>
                <w:numId w:val="33"/>
              </w:numPr>
              <w:spacing w:after="0" w:line="240" w:lineRule="auto"/>
              <w:jc w:val="both"/>
              <w:rPr>
                <w:rFonts w:asciiTheme="minorHAnsi" w:hAnsiTheme="minorHAnsi" w:cs="Tahoma"/>
                <w:bCs/>
                <w:color w:val="000000" w:themeColor="text1"/>
                <w:sz w:val="24"/>
                <w:szCs w:val="24"/>
              </w:rPr>
            </w:pPr>
          </w:p>
        </w:tc>
        <w:tc>
          <w:tcPr>
            <w:tcW w:w="1922"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Partnership and Collaboration</w:t>
            </w:r>
          </w:p>
        </w:tc>
        <w:tc>
          <w:tcPr>
            <w:tcW w:w="1138"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14</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-18</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2022</w:t>
            </w:r>
          </w:p>
        </w:tc>
        <w:tc>
          <w:tcPr>
            <w:tcW w:w="1555"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World Agroforestry campus (CIFOR-ICRAF), </w:t>
            </w:r>
            <w:proofErr w:type="spellStart"/>
            <w:r w:rsidRPr="00684360">
              <w:rPr>
                <w:rFonts w:asciiTheme="minorHAnsi" w:hAnsiTheme="minorHAnsi" w:cs="Tahoma"/>
                <w:bCs/>
                <w:color w:val="000000" w:themeColor="text1"/>
                <w:sz w:val="24"/>
                <w:szCs w:val="24"/>
              </w:rPr>
              <w:t>Gigiri</w:t>
            </w:r>
            <w:proofErr w:type="spellEnd"/>
            <w:r w:rsidRPr="00684360">
              <w:rPr>
                <w:rFonts w:asciiTheme="minorHAnsi" w:hAnsiTheme="minorHAnsi" w:cs="Tahoma"/>
                <w:bCs/>
                <w:color w:val="000000" w:themeColor="text1"/>
                <w:sz w:val="24"/>
                <w:szCs w:val="24"/>
              </w:rPr>
              <w:t xml:space="preserve"> (next to the UN complex)</w:t>
            </w:r>
          </w:p>
        </w:tc>
        <w:tc>
          <w:tcPr>
            <w:tcW w:w="1701"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AWARD participating countries from Zambia, Ghana, Nigeria, Senegal, Ethiopia, Uganda, South Africa, Malawi, Kenya and Burkina Faso</w:t>
            </w:r>
          </w:p>
        </w:tc>
        <w:tc>
          <w:tcPr>
            <w:tcW w:w="3147"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Stakeholder workshop on the evaluation of the AWARD Strategy 2017-2022</w:t>
            </w:r>
          </w:p>
        </w:tc>
      </w:tr>
      <w:tr w:rsidR="00765BF0" w:rsidRPr="00684360" w:rsidTr="00411C88">
        <w:trPr>
          <w:trHeight w:val="512"/>
        </w:trPr>
        <w:tc>
          <w:tcPr>
            <w:tcW w:w="672" w:type="dxa"/>
          </w:tcPr>
          <w:p w:rsidR="00765BF0" w:rsidRPr="00684360" w:rsidRDefault="00765BF0" w:rsidP="00DD147C">
            <w:pPr>
              <w:pStyle w:val="ListParagraph"/>
              <w:numPr>
                <w:ilvl w:val="0"/>
                <w:numId w:val="33"/>
              </w:numPr>
              <w:spacing w:after="0" w:line="240" w:lineRule="auto"/>
              <w:jc w:val="both"/>
              <w:rPr>
                <w:rFonts w:asciiTheme="minorHAnsi" w:hAnsiTheme="minorHAnsi" w:cs="Tahoma"/>
                <w:bCs/>
                <w:color w:val="000000" w:themeColor="text1"/>
                <w:sz w:val="24"/>
                <w:szCs w:val="24"/>
              </w:rPr>
            </w:pPr>
          </w:p>
        </w:tc>
        <w:tc>
          <w:tcPr>
            <w:tcW w:w="1922"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Partnership and Collaboration</w:t>
            </w:r>
          </w:p>
        </w:tc>
        <w:tc>
          <w:tcPr>
            <w:tcW w:w="1138"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24</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November 2022</w:t>
            </w:r>
          </w:p>
        </w:tc>
        <w:tc>
          <w:tcPr>
            <w:tcW w:w="1555"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Peacock Hotel</w:t>
            </w:r>
          </w:p>
        </w:tc>
        <w:tc>
          <w:tcPr>
            <w:tcW w:w="1701"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iCs/>
                <w:color w:val="000000"/>
                <w:sz w:val="24"/>
                <w:szCs w:val="24"/>
                <w:lang w:val="en-US"/>
              </w:rPr>
              <w:t xml:space="preserve">TARI, </w:t>
            </w:r>
            <w:proofErr w:type="spellStart"/>
            <w:r w:rsidRPr="00684360">
              <w:rPr>
                <w:rFonts w:asciiTheme="minorHAnsi" w:hAnsiTheme="minorHAnsi"/>
                <w:iCs/>
                <w:color w:val="000000"/>
                <w:sz w:val="24"/>
                <w:szCs w:val="24"/>
                <w:lang w:val="en-US"/>
              </w:rPr>
              <w:t>Tumaini</w:t>
            </w:r>
            <w:proofErr w:type="spellEnd"/>
            <w:r w:rsidRPr="00684360">
              <w:rPr>
                <w:rFonts w:asciiTheme="minorHAnsi" w:hAnsiTheme="minorHAnsi"/>
                <w:iCs/>
                <w:color w:val="000000"/>
                <w:sz w:val="24"/>
                <w:szCs w:val="24"/>
                <w:lang w:val="en-US"/>
              </w:rPr>
              <w:t xml:space="preserve"> Youth Empowerment in Agriculture and  Extension Services</w:t>
            </w:r>
          </w:p>
        </w:tc>
        <w:tc>
          <w:tcPr>
            <w:tcW w:w="3147"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Key stakeholders Initial strategic planning meeting on soliciting funds from Prime Minister’s office there after  working together</w:t>
            </w:r>
          </w:p>
        </w:tc>
      </w:tr>
      <w:tr w:rsidR="00765BF0" w:rsidRPr="00684360" w:rsidTr="00411C88">
        <w:trPr>
          <w:trHeight w:val="512"/>
        </w:trPr>
        <w:tc>
          <w:tcPr>
            <w:tcW w:w="672" w:type="dxa"/>
          </w:tcPr>
          <w:p w:rsidR="00765BF0" w:rsidRPr="00684360" w:rsidRDefault="00765BF0" w:rsidP="00DD147C">
            <w:pPr>
              <w:pStyle w:val="ListParagraph"/>
              <w:numPr>
                <w:ilvl w:val="0"/>
                <w:numId w:val="33"/>
              </w:numPr>
              <w:spacing w:after="0" w:line="240" w:lineRule="auto"/>
              <w:jc w:val="both"/>
              <w:rPr>
                <w:rFonts w:asciiTheme="minorHAnsi" w:hAnsiTheme="minorHAnsi" w:cs="Tahoma"/>
                <w:bCs/>
                <w:color w:val="000000" w:themeColor="text1"/>
                <w:sz w:val="24"/>
                <w:szCs w:val="24"/>
              </w:rPr>
            </w:pPr>
          </w:p>
        </w:tc>
        <w:tc>
          <w:tcPr>
            <w:tcW w:w="1922"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Partnership, Collaboration and Project Implementation</w:t>
            </w:r>
          </w:p>
        </w:tc>
        <w:tc>
          <w:tcPr>
            <w:tcW w:w="1138"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28</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November 2022</w:t>
            </w:r>
          </w:p>
        </w:tc>
        <w:tc>
          <w:tcPr>
            <w:tcW w:w="1555"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The Embassy of Norway</w:t>
            </w:r>
          </w:p>
        </w:tc>
        <w:tc>
          <w:tcPr>
            <w:tcW w:w="1701" w:type="dxa"/>
          </w:tcPr>
          <w:p w:rsidR="00765BF0" w:rsidRPr="00684360" w:rsidRDefault="00765BF0" w:rsidP="00E33C44">
            <w:pPr>
              <w:rPr>
                <w:rFonts w:asciiTheme="minorHAnsi" w:hAnsiTheme="minorHAnsi"/>
                <w:iCs/>
                <w:color w:val="000000"/>
                <w:sz w:val="24"/>
                <w:szCs w:val="24"/>
                <w:lang w:val="en-US"/>
              </w:rPr>
            </w:pPr>
            <w:r w:rsidRPr="00684360">
              <w:rPr>
                <w:rFonts w:asciiTheme="minorHAnsi" w:hAnsiTheme="minorHAnsi"/>
                <w:iCs/>
                <w:color w:val="000000"/>
                <w:sz w:val="24"/>
                <w:szCs w:val="24"/>
                <w:lang w:val="en-US"/>
              </w:rPr>
              <w:t xml:space="preserve">Norwegian Institute of </w:t>
            </w:r>
            <w:r w:rsidR="000B2DB0" w:rsidRPr="00684360">
              <w:rPr>
                <w:rFonts w:asciiTheme="minorHAnsi" w:hAnsiTheme="minorHAnsi"/>
                <w:iCs/>
                <w:color w:val="000000"/>
                <w:sz w:val="24"/>
                <w:szCs w:val="24"/>
                <w:lang w:val="en-US"/>
              </w:rPr>
              <w:t>Bio economy</w:t>
            </w:r>
            <w:r w:rsidRPr="00684360">
              <w:rPr>
                <w:rFonts w:asciiTheme="minorHAnsi" w:hAnsiTheme="minorHAnsi"/>
                <w:iCs/>
                <w:color w:val="000000"/>
                <w:sz w:val="24"/>
                <w:szCs w:val="24"/>
                <w:lang w:val="en-US"/>
              </w:rPr>
              <w:t xml:space="preserve"> Research (NIBIO)</w:t>
            </w:r>
          </w:p>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p>
        </w:tc>
        <w:tc>
          <w:tcPr>
            <w:tcW w:w="3147" w:type="dxa"/>
          </w:tcPr>
          <w:p w:rsidR="00765BF0" w:rsidRPr="00FF5B70" w:rsidRDefault="00765BF0" w:rsidP="00E33C44">
            <w:pPr>
              <w:pStyle w:val="ListParagraph"/>
              <w:spacing w:after="0" w:line="240" w:lineRule="auto"/>
              <w:ind w:left="0"/>
              <w:jc w:val="both"/>
              <w:rPr>
                <w:rFonts w:asciiTheme="minorHAnsi" w:hAnsiTheme="minorHAnsi"/>
                <w:color w:val="000000"/>
                <w:sz w:val="24"/>
                <w:szCs w:val="24"/>
                <w:lang w:eastAsia="nb-NO"/>
              </w:rPr>
            </w:pPr>
            <w:r w:rsidRPr="00684360">
              <w:rPr>
                <w:rFonts w:asciiTheme="minorHAnsi" w:hAnsiTheme="minorHAnsi" w:cs="Tahoma"/>
                <w:bCs/>
                <w:color w:val="000000" w:themeColor="text1"/>
                <w:sz w:val="24"/>
                <w:szCs w:val="24"/>
              </w:rPr>
              <w:t>Donors, Project Implementers and Partners meeting on Institutional capacity building on climate-smart and resource efficient rice production (with focus on System of Rice Intensification) in Tanzania</w:t>
            </w:r>
          </w:p>
        </w:tc>
      </w:tr>
      <w:tr w:rsidR="00765BF0" w:rsidRPr="00684360" w:rsidTr="00411C88">
        <w:trPr>
          <w:trHeight w:val="512"/>
        </w:trPr>
        <w:tc>
          <w:tcPr>
            <w:tcW w:w="672" w:type="dxa"/>
          </w:tcPr>
          <w:p w:rsidR="00765BF0" w:rsidRPr="00684360" w:rsidRDefault="00765BF0" w:rsidP="00DD147C">
            <w:pPr>
              <w:pStyle w:val="ListParagraph"/>
              <w:numPr>
                <w:ilvl w:val="0"/>
                <w:numId w:val="33"/>
              </w:numPr>
              <w:spacing w:after="0" w:line="240" w:lineRule="auto"/>
              <w:jc w:val="both"/>
              <w:rPr>
                <w:rFonts w:asciiTheme="minorHAnsi" w:hAnsiTheme="minorHAnsi" w:cs="Tahoma"/>
                <w:bCs/>
                <w:color w:val="000000" w:themeColor="text1"/>
                <w:sz w:val="24"/>
                <w:szCs w:val="24"/>
              </w:rPr>
            </w:pPr>
          </w:p>
        </w:tc>
        <w:tc>
          <w:tcPr>
            <w:tcW w:w="1922"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Partnership and Collaboration</w:t>
            </w:r>
          </w:p>
        </w:tc>
        <w:tc>
          <w:tcPr>
            <w:tcW w:w="1138"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13</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-16</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2022</w:t>
            </w:r>
          </w:p>
        </w:tc>
        <w:tc>
          <w:tcPr>
            <w:tcW w:w="1555"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Zanzibar Investment Promotion Authority Meeting room</w:t>
            </w:r>
          </w:p>
        </w:tc>
        <w:tc>
          <w:tcPr>
            <w:tcW w:w="1701" w:type="dxa"/>
          </w:tcPr>
          <w:p w:rsidR="00765BF0" w:rsidRPr="00684360" w:rsidRDefault="005D0AA3" w:rsidP="00E33C44">
            <w:pPr>
              <w:pStyle w:val="HTMLPreformatted"/>
              <w:shd w:val="clear" w:color="auto" w:fill="F8F9FA"/>
              <w:rPr>
                <w:rFonts w:asciiTheme="minorHAnsi" w:hAnsiTheme="minorHAnsi" w:cs="Tahoma"/>
                <w:bCs/>
                <w:color w:val="000000" w:themeColor="text1"/>
                <w:sz w:val="24"/>
                <w:szCs w:val="24"/>
              </w:rPr>
            </w:pPr>
            <w:r>
              <w:rPr>
                <w:rFonts w:asciiTheme="minorHAnsi" w:hAnsiTheme="minorHAnsi" w:cs="Tahoma"/>
                <w:bCs/>
                <w:color w:val="000000" w:themeColor="text1"/>
                <w:sz w:val="24"/>
                <w:szCs w:val="24"/>
              </w:rPr>
              <w:t>TRA, ZIP</w:t>
            </w:r>
            <w:r w:rsidR="00765BF0" w:rsidRPr="00684360">
              <w:rPr>
                <w:rFonts w:asciiTheme="minorHAnsi" w:hAnsiTheme="minorHAnsi" w:cs="Tahoma"/>
                <w:bCs/>
                <w:color w:val="000000" w:themeColor="text1"/>
                <w:sz w:val="24"/>
                <w:szCs w:val="24"/>
              </w:rPr>
              <w:t>A, Ministry of Finance, Ministry of Investment and</w:t>
            </w:r>
          </w:p>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Bureau Veritas</w:t>
            </w:r>
          </w:p>
        </w:tc>
        <w:tc>
          <w:tcPr>
            <w:tcW w:w="3147" w:type="dxa"/>
          </w:tcPr>
          <w:p w:rsidR="00765BF0" w:rsidRPr="00684360" w:rsidRDefault="00765BF0" w:rsidP="00E33C44">
            <w:pPr>
              <w:pStyle w:val="ListParagraph"/>
              <w:spacing w:after="0" w:line="240" w:lineRule="auto"/>
              <w:ind w:left="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Meeting</w:t>
            </w:r>
          </w:p>
        </w:tc>
      </w:tr>
    </w:tbl>
    <w:p w:rsidR="007A1654" w:rsidRPr="00684360" w:rsidRDefault="007A1654" w:rsidP="008A3D82">
      <w:pPr>
        <w:spacing w:before="120" w:after="120" w:line="240" w:lineRule="auto"/>
        <w:jc w:val="both"/>
        <w:rPr>
          <w:rFonts w:asciiTheme="minorHAnsi" w:hAnsiTheme="minorHAnsi" w:cs="Tahoma"/>
          <w:b/>
          <w:bCs/>
          <w:color w:val="000000" w:themeColor="text1"/>
          <w:sz w:val="24"/>
          <w:szCs w:val="24"/>
        </w:rPr>
      </w:pPr>
    </w:p>
    <w:p w:rsidR="00B634D6" w:rsidRDefault="00B634D6" w:rsidP="00B634D6">
      <w:pPr>
        <w:spacing w:before="120" w:after="0" w:line="240" w:lineRule="auto"/>
        <w:jc w:val="both"/>
        <w:rPr>
          <w:rFonts w:asciiTheme="minorHAnsi" w:hAnsiTheme="minorHAnsi" w:cs="Tahoma"/>
          <w:b/>
          <w:bCs/>
          <w:color w:val="000000" w:themeColor="text1"/>
          <w:sz w:val="24"/>
          <w:szCs w:val="24"/>
        </w:rPr>
      </w:pPr>
    </w:p>
    <w:p w:rsidR="00B634D6" w:rsidRDefault="00B634D6" w:rsidP="00B634D6">
      <w:pPr>
        <w:spacing w:before="120" w:after="0" w:line="240" w:lineRule="auto"/>
        <w:jc w:val="both"/>
        <w:rPr>
          <w:rFonts w:asciiTheme="minorHAnsi" w:hAnsiTheme="minorHAnsi" w:cs="Tahoma"/>
          <w:b/>
          <w:bCs/>
          <w:color w:val="000000" w:themeColor="text1"/>
          <w:sz w:val="24"/>
          <w:szCs w:val="24"/>
        </w:rPr>
      </w:pPr>
    </w:p>
    <w:p w:rsidR="00B634D6" w:rsidRDefault="00B634D6" w:rsidP="00B634D6">
      <w:pPr>
        <w:spacing w:before="120" w:after="0" w:line="240" w:lineRule="auto"/>
        <w:jc w:val="both"/>
        <w:rPr>
          <w:rFonts w:asciiTheme="minorHAnsi" w:hAnsiTheme="minorHAnsi" w:cs="Tahoma"/>
          <w:b/>
          <w:bCs/>
          <w:color w:val="000000" w:themeColor="text1"/>
          <w:sz w:val="24"/>
          <w:szCs w:val="24"/>
        </w:rPr>
      </w:pPr>
    </w:p>
    <w:p w:rsidR="005100B5" w:rsidRPr="00684360" w:rsidRDefault="00C43E60" w:rsidP="00B634D6">
      <w:pPr>
        <w:spacing w:before="120" w:after="0" w:line="240" w:lineRule="auto"/>
        <w:jc w:val="both"/>
        <w:rPr>
          <w:rFonts w:asciiTheme="minorHAnsi" w:hAnsiTheme="minorHAnsi" w:cs="Tahoma"/>
          <w:b/>
          <w:bCs/>
          <w:color w:val="000000" w:themeColor="text1"/>
          <w:sz w:val="24"/>
          <w:szCs w:val="24"/>
        </w:rPr>
      </w:pPr>
      <w:r w:rsidRPr="00684360">
        <w:rPr>
          <w:rFonts w:asciiTheme="minorHAnsi" w:hAnsiTheme="minorHAnsi" w:cs="Tahoma"/>
          <w:b/>
          <w:bCs/>
          <w:color w:val="000000" w:themeColor="text1"/>
          <w:sz w:val="24"/>
          <w:szCs w:val="24"/>
        </w:rPr>
        <w:lastRenderedPageBreak/>
        <w:t>5</w:t>
      </w:r>
      <w:r w:rsidR="00684360">
        <w:rPr>
          <w:rFonts w:asciiTheme="minorHAnsi" w:hAnsiTheme="minorHAnsi" w:cs="Tahoma"/>
          <w:b/>
          <w:bCs/>
          <w:color w:val="000000" w:themeColor="text1"/>
          <w:sz w:val="24"/>
          <w:szCs w:val="24"/>
        </w:rPr>
        <w:t>.2</w:t>
      </w:r>
      <w:r w:rsidR="000B2DB0" w:rsidRPr="00684360">
        <w:rPr>
          <w:rFonts w:asciiTheme="minorHAnsi" w:hAnsiTheme="minorHAnsi" w:cs="Tahoma"/>
          <w:b/>
          <w:bCs/>
          <w:color w:val="000000" w:themeColor="text1"/>
          <w:sz w:val="24"/>
          <w:szCs w:val="24"/>
        </w:rPr>
        <w:t>. Visitations</w:t>
      </w:r>
    </w:p>
    <w:p w:rsidR="00EC75A5" w:rsidRPr="00684360" w:rsidRDefault="00BE6B0A" w:rsidP="00B634D6">
      <w:pPr>
        <w:pStyle w:val="ListParagraph"/>
        <w:spacing w:after="0" w:line="240" w:lineRule="auto"/>
        <w:ind w:left="66"/>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Total number of </w:t>
      </w:r>
      <w:r w:rsidR="00006E92" w:rsidRPr="00684360">
        <w:rPr>
          <w:rFonts w:asciiTheme="minorHAnsi" w:hAnsiTheme="minorHAnsi" w:cs="Tahoma"/>
          <w:sz w:val="24"/>
          <w:szCs w:val="24"/>
        </w:rPr>
        <w:t>37</w:t>
      </w:r>
      <w:r w:rsidR="0020412A" w:rsidRPr="00684360">
        <w:rPr>
          <w:rFonts w:asciiTheme="minorHAnsi" w:hAnsiTheme="minorHAnsi" w:cs="Tahoma"/>
          <w:sz w:val="24"/>
          <w:szCs w:val="24"/>
        </w:rPr>
        <w:t xml:space="preserve"> </w:t>
      </w:r>
      <w:r w:rsidR="00BB758D" w:rsidRPr="00684360">
        <w:rPr>
          <w:rFonts w:asciiTheme="minorHAnsi" w:hAnsiTheme="minorHAnsi" w:cs="Tahoma"/>
          <w:sz w:val="24"/>
          <w:szCs w:val="24"/>
        </w:rPr>
        <w:t>(</w:t>
      </w:r>
      <w:r w:rsidR="00006E92" w:rsidRPr="00684360">
        <w:rPr>
          <w:rFonts w:asciiTheme="minorHAnsi" w:hAnsiTheme="minorHAnsi" w:cs="Tahoma"/>
          <w:sz w:val="24"/>
          <w:szCs w:val="24"/>
        </w:rPr>
        <w:t>29</w:t>
      </w:r>
      <w:r w:rsidR="00EA0489" w:rsidRPr="00684360">
        <w:rPr>
          <w:rFonts w:asciiTheme="minorHAnsi" w:hAnsiTheme="minorHAnsi" w:cs="Tahoma"/>
          <w:sz w:val="24"/>
          <w:szCs w:val="24"/>
        </w:rPr>
        <w:t xml:space="preserve"> Male</w:t>
      </w:r>
      <w:r w:rsidR="0020412A" w:rsidRPr="00684360">
        <w:rPr>
          <w:rFonts w:asciiTheme="minorHAnsi" w:hAnsiTheme="minorHAnsi" w:cs="Tahoma"/>
          <w:sz w:val="24"/>
          <w:szCs w:val="24"/>
        </w:rPr>
        <w:t>s</w:t>
      </w:r>
      <w:r w:rsidR="00BB758D" w:rsidRPr="00684360">
        <w:rPr>
          <w:rFonts w:asciiTheme="minorHAnsi" w:hAnsiTheme="minorHAnsi" w:cs="Tahoma"/>
          <w:sz w:val="24"/>
          <w:szCs w:val="24"/>
        </w:rPr>
        <w:t xml:space="preserve"> and </w:t>
      </w:r>
      <w:r w:rsidR="00006E92" w:rsidRPr="00684360">
        <w:rPr>
          <w:rFonts w:asciiTheme="minorHAnsi" w:hAnsiTheme="minorHAnsi" w:cs="Tahoma"/>
          <w:sz w:val="24"/>
          <w:szCs w:val="24"/>
        </w:rPr>
        <w:t>8</w:t>
      </w:r>
      <w:r w:rsidR="00EA0489" w:rsidRPr="00684360">
        <w:rPr>
          <w:rFonts w:asciiTheme="minorHAnsi" w:hAnsiTheme="minorHAnsi" w:cs="Tahoma"/>
          <w:sz w:val="24"/>
          <w:szCs w:val="24"/>
        </w:rPr>
        <w:t xml:space="preserve"> Female</w:t>
      </w:r>
      <w:r w:rsidR="0020412A" w:rsidRPr="00684360">
        <w:rPr>
          <w:rFonts w:asciiTheme="minorHAnsi" w:hAnsiTheme="minorHAnsi" w:cs="Tahoma"/>
          <w:sz w:val="24"/>
          <w:szCs w:val="24"/>
        </w:rPr>
        <w:t>s</w:t>
      </w:r>
      <w:r w:rsidR="000B2DB0" w:rsidRPr="00684360">
        <w:rPr>
          <w:rFonts w:asciiTheme="minorHAnsi" w:hAnsiTheme="minorHAnsi" w:cs="Tahoma"/>
          <w:sz w:val="24"/>
          <w:szCs w:val="24"/>
        </w:rPr>
        <w:t>)</w:t>
      </w:r>
      <w:r w:rsidR="000B2DB0" w:rsidRPr="00684360">
        <w:rPr>
          <w:rFonts w:asciiTheme="minorHAnsi" w:hAnsiTheme="minorHAnsi" w:cs="Tahoma"/>
          <w:color w:val="000000" w:themeColor="text1"/>
          <w:sz w:val="24"/>
          <w:szCs w:val="24"/>
        </w:rPr>
        <w:t xml:space="preserve"> stakeholders</w:t>
      </w:r>
      <w:r w:rsidRPr="00684360">
        <w:rPr>
          <w:rFonts w:asciiTheme="minorHAnsi" w:hAnsiTheme="minorHAnsi" w:cs="Tahoma"/>
          <w:color w:val="000000" w:themeColor="text1"/>
          <w:sz w:val="24"/>
          <w:szCs w:val="24"/>
        </w:rPr>
        <w:t xml:space="preserve"> visited </w:t>
      </w:r>
      <w:r w:rsidR="00AB14B7" w:rsidRPr="00684360">
        <w:rPr>
          <w:rFonts w:asciiTheme="minorHAnsi" w:hAnsiTheme="minorHAnsi" w:cs="Tahoma"/>
          <w:color w:val="000000" w:themeColor="text1"/>
          <w:sz w:val="24"/>
          <w:szCs w:val="24"/>
        </w:rPr>
        <w:t xml:space="preserve">the centre for </w:t>
      </w:r>
      <w:r w:rsidRPr="00684360">
        <w:rPr>
          <w:rFonts w:asciiTheme="minorHAnsi" w:hAnsiTheme="minorHAnsi" w:cs="Tahoma"/>
          <w:color w:val="000000" w:themeColor="text1"/>
          <w:sz w:val="24"/>
          <w:szCs w:val="24"/>
        </w:rPr>
        <w:t>different</w:t>
      </w:r>
      <w:r w:rsidR="00AB14B7" w:rsidRPr="00684360">
        <w:rPr>
          <w:rFonts w:asciiTheme="minorHAnsi" w:hAnsiTheme="minorHAnsi" w:cs="Tahoma"/>
          <w:color w:val="000000" w:themeColor="text1"/>
          <w:sz w:val="24"/>
          <w:szCs w:val="24"/>
        </w:rPr>
        <w:t xml:space="preserve"> purposes </w:t>
      </w:r>
      <w:r w:rsidR="00006E92" w:rsidRPr="00684360">
        <w:rPr>
          <w:rFonts w:asciiTheme="minorHAnsi" w:hAnsiTheme="minorHAnsi" w:cs="Tahoma"/>
          <w:color w:val="000000" w:themeColor="text1"/>
          <w:sz w:val="24"/>
          <w:szCs w:val="24"/>
        </w:rPr>
        <w:t>this in this reporting time</w:t>
      </w:r>
      <w:r w:rsidR="00B966DE" w:rsidRPr="00684360">
        <w:rPr>
          <w:rFonts w:asciiTheme="minorHAnsi" w:hAnsiTheme="minorHAnsi" w:cs="Tahoma"/>
          <w:color w:val="000000" w:themeColor="text1"/>
          <w:sz w:val="24"/>
          <w:szCs w:val="24"/>
        </w:rPr>
        <w:t xml:space="preserve"> </w:t>
      </w:r>
      <w:r w:rsidR="00AB14B7" w:rsidRPr="00684360">
        <w:rPr>
          <w:rFonts w:asciiTheme="minorHAnsi" w:hAnsiTheme="minorHAnsi" w:cs="Tahoma"/>
          <w:color w:val="000000" w:themeColor="text1"/>
          <w:sz w:val="24"/>
          <w:szCs w:val="24"/>
        </w:rPr>
        <w:t xml:space="preserve">as shown in Table </w:t>
      </w:r>
      <w:r w:rsidR="001C6676" w:rsidRPr="00684360">
        <w:rPr>
          <w:rFonts w:asciiTheme="minorHAnsi" w:hAnsiTheme="minorHAnsi" w:cs="Tahoma"/>
          <w:color w:val="000000" w:themeColor="text1"/>
          <w:sz w:val="24"/>
          <w:szCs w:val="24"/>
        </w:rPr>
        <w:t>8</w:t>
      </w:r>
      <w:r w:rsidR="00B966DE" w:rsidRPr="00684360">
        <w:rPr>
          <w:rFonts w:asciiTheme="minorHAnsi" w:hAnsiTheme="minorHAnsi" w:cs="Tahoma"/>
          <w:color w:val="000000" w:themeColor="text1"/>
          <w:sz w:val="24"/>
          <w:szCs w:val="24"/>
        </w:rPr>
        <w:t xml:space="preserve"> below</w:t>
      </w:r>
      <w:r w:rsidR="00885074" w:rsidRPr="00684360">
        <w:rPr>
          <w:rFonts w:asciiTheme="minorHAnsi" w:hAnsiTheme="minorHAnsi" w:cs="Tahoma"/>
          <w:color w:val="000000" w:themeColor="text1"/>
          <w:sz w:val="24"/>
          <w:szCs w:val="24"/>
        </w:rPr>
        <w:t>.</w:t>
      </w:r>
    </w:p>
    <w:p w:rsidR="00C75B23" w:rsidRPr="00684360" w:rsidRDefault="001C6676" w:rsidP="00FC0DB1">
      <w:pPr>
        <w:spacing w:before="120" w:after="120" w:line="240" w:lineRule="auto"/>
        <w:jc w:val="both"/>
        <w:rPr>
          <w:rFonts w:asciiTheme="minorHAnsi" w:hAnsiTheme="minorHAnsi" w:cs="Tahoma"/>
          <w:b/>
          <w:bCs/>
          <w:color w:val="000000" w:themeColor="text1"/>
          <w:sz w:val="24"/>
          <w:szCs w:val="24"/>
        </w:rPr>
      </w:pPr>
      <w:r w:rsidRPr="00684360">
        <w:rPr>
          <w:rFonts w:asciiTheme="minorHAnsi" w:hAnsiTheme="minorHAnsi" w:cs="Tahoma"/>
          <w:b/>
          <w:color w:val="000000" w:themeColor="text1"/>
          <w:sz w:val="24"/>
          <w:szCs w:val="24"/>
        </w:rPr>
        <w:t>Table 8</w:t>
      </w:r>
      <w:r w:rsidR="000B2DB0" w:rsidRPr="00684360">
        <w:rPr>
          <w:rFonts w:asciiTheme="minorHAnsi" w:hAnsiTheme="minorHAnsi" w:cs="Tahoma"/>
          <w:b/>
          <w:color w:val="000000" w:themeColor="text1"/>
          <w:sz w:val="24"/>
          <w:szCs w:val="24"/>
        </w:rPr>
        <w:t>: Visitors</w:t>
      </w:r>
      <w:r w:rsidR="0090585B" w:rsidRPr="00684360">
        <w:rPr>
          <w:rFonts w:asciiTheme="minorHAnsi" w:hAnsiTheme="minorHAnsi" w:cs="Tahoma"/>
          <w:b/>
          <w:color w:val="000000" w:themeColor="text1"/>
          <w:sz w:val="24"/>
          <w:szCs w:val="24"/>
        </w:rPr>
        <w:t xml:space="preserve"> </w:t>
      </w:r>
      <w:r w:rsidR="000C5C74" w:rsidRPr="00684360">
        <w:rPr>
          <w:rFonts w:asciiTheme="minorHAnsi" w:hAnsiTheme="minorHAnsi" w:cs="Tahoma"/>
          <w:b/>
          <w:color w:val="000000" w:themeColor="text1"/>
          <w:sz w:val="24"/>
          <w:szCs w:val="24"/>
        </w:rPr>
        <w:t>visited the centre</w:t>
      </w:r>
    </w:p>
    <w:tbl>
      <w:tblPr>
        <w:tblW w:w="886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1712"/>
        <w:gridCol w:w="2080"/>
        <w:gridCol w:w="1264"/>
        <w:gridCol w:w="2972"/>
      </w:tblGrid>
      <w:tr w:rsidR="000D2C8A" w:rsidRPr="00684360" w:rsidTr="00CE76BD">
        <w:trPr>
          <w:trHeight w:val="573"/>
        </w:trPr>
        <w:tc>
          <w:tcPr>
            <w:tcW w:w="842" w:type="dxa"/>
            <w:vAlign w:val="center"/>
          </w:tcPr>
          <w:p w:rsidR="000D2C8A" w:rsidRPr="00684360" w:rsidRDefault="000D2C8A" w:rsidP="008A3D82">
            <w:pPr>
              <w:pStyle w:val="ListParagraph"/>
              <w:spacing w:after="0" w:line="240" w:lineRule="auto"/>
              <w:ind w:left="0"/>
              <w:jc w:val="center"/>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S/No</w:t>
            </w:r>
          </w:p>
        </w:tc>
        <w:tc>
          <w:tcPr>
            <w:tcW w:w="1685" w:type="dxa"/>
            <w:vAlign w:val="center"/>
          </w:tcPr>
          <w:p w:rsidR="000D2C8A" w:rsidRPr="00684360" w:rsidRDefault="000D2C8A" w:rsidP="008A3D82">
            <w:pPr>
              <w:pStyle w:val="ListParagraph"/>
              <w:spacing w:after="0" w:line="240" w:lineRule="auto"/>
              <w:ind w:left="0"/>
              <w:jc w:val="center"/>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Date of the visit</w:t>
            </w:r>
          </w:p>
        </w:tc>
        <w:tc>
          <w:tcPr>
            <w:tcW w:w="2086" w:type="dxa"/>
            <w:vAlign w:val="center"/>
          </w:tcPr>
          <w:p w:rsidR="000D2C8A" w:rsidRPr="00684360" w:rsidRDefault="000D2C8A" w:rsidP="008A3D82">
            <w:pPr>
              <w:pStyle w:val="ListParagraph"/>
              <w:spacing w:after="0" w:line="240" w:lineRule="auto"/>
              <w:ind w:left="0"/>
              <w:jc w:val="center"/>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Type of visitors</w:t>
            </w:r>
          </w:p>
        </w:tc>
        <w:tc>
          <w:tcPr>
            <w:tcW w:w="1265" w:type="dxa"/>
            <w:vAlign w:val="center"/>
          </w:tcPr>
          <w:p w:rsidR="000D2C8A" w:rsidRPr="00684360" w:rsidRDefault="000D2C8A" w:rsidP="008A3D82">
            <w:pPr>
              <w:pStyle w:val="ListParagraph"/>
              <w:spacing w:after="0" w:line="240" w:lineRule="auto"/>
              <w:ind w:left="0"/>
              <w:jc w:val="center"/>
              <w:rPr>
                <w:rFonts w:asciiTheme="minorHAnsi" w:hAnsiTheme="minorHAnsi" w:cs="Tahoma"/>
                <w:b/>
                <w:color w:val="000000" w:themeColor="text1"/>
                <w:sz w:val="24"/>
                <w:szCs w:val="24"/>
              </w:rPr>
            </w:pPr>
            <w:r w:rsidRPr="00684360">
              <w:rPr>
                <w:rFonts w:asciiTheme="minorHAnsi" w:hAnsiTheme="minorHAnsi" w:cs="Tahoma"/>
                <w:b/>
                <w:color w:val="000000" w:themeColor="text1"/>
                <w:sz w:val="24"/>
                <w:szCs w:val="24"/>
              </w:rPr>
              <w:t>Total number</w:t>
            </w:r>
          </w:p>
        </w:tc>
        <w:tc>
          <w:tcPr>
            <w:tcW w:w="2991" w:type="dxa"/>
            <w:vAlign w:val="center"/>
          </w:tcPr>
          <w:p w:rsidR="000D2C8A" w:rsidRPr="00684360" w:rsidRDefault="00751390" w:rsidP="008A3D82">
            <w:pPr>
              <w:pStyle w:val="ListParagraph"/>
              <w:spacing w:after="0" w:line="240" w:lineRule="auto"/>
              <w:ind w:left="0"/>
              <w:jc w:val="center"/>
              <w:rPr>
                <w:rFonts w:asciiTheme="minorHAnsi" w:hAnsiTheme="minorHAnsi" w:cs="Tahoma"/>
                <w:b/>
                <w:color w:val="000000" w:themeColor="text1"/>
                <w:sz w:val="24"/>
                <w:szCs w:val="24"/>
              </w:rPr>
            </w:pPr>
            <w:r>
              <w:rPr>
                <w:rFonts w:asciiTheme="minorHAnsi" w:hAnsiTheme="minorHAnsi" w:cs="Tahoma"/>
                <w:b/>
                <w:color w:val="000000" w:themeColor="text1"/>
                <w:sz w:val="24"/>
                <w:szCs w:val="24"/>
              </w:rPr>
              <w:t>Aim of the V</w:t>
            </w:r>
            <w:r w:rsidR="000D2C8A" w:rsidRPr="00684360">
              <w:rPr>
                <w:rFonts w:asciiTheme="minorHAnsi" w:hAnsiTheme="minorHAnsi" w:cs="Tahoma"/>
                <w:b/>
                <w:color w:val="000000" w:themeColor="text1"/>
                <w:sz w:val="24"/>
                <w:szCs w:val="24"/>
              </w:rPr>
              <w:t>isit</w:t>
            </w:r>
          </w:p>
        </w:tc>
      </w:tr>
      <w:tr w:rsidR="000D2C8A" w:rsidRPr="00684360" w:rsidTr="000D2C8A">
        <w:tc>
          <w:tcPr>
            <w:tcW w:w="842" w:type="dxa"/>
            <w:vAlign w:val="center"/>
          </w:tcPr>
          <w:p w:rsidR="000D2C8A" w:rsidRPr="00684360" w:rsidRDefault="000D2C8A" w:rsidP="00E33C44">
            <w:pPr>
              <w:pStyle w:val="ListParagraph"/>
              <w:numPr>
                <w:ilvl w:val="0"/>
                <w:numId w:val="34"/>
              </w:numPr>
              <w:spacing w:after="0" w:line="240" w:lineRule="auto"/>
              <w:rPr>
                <w:rFonts w:asciiTheme="minorHAnsi" w:hAnsiTheme="minorHAnsi" w:cs="Tahoma"/>
                <w:color w:val="000000" w:themeColor="text1"/>
                <w:sz w:val="24"/>
                <w:szCs w:val="24"/>
              </w:rPr>
            </w:pPr>
          </w:p>
        </w:tc>
        <w:tc>
          <w:tcPr>
            <w:tcW w:w="1685" w:type="dxa"/>
            <w:vAlign w:val="center"/>
          </w:tcPr>
          <w:p w:rsidR="000D2C8A" w:rsidRPr="00684360" w:rsidRDefault="000D2C8A" w:rsidP="00E33C4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12</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October 2022</w:t>
            </w:r>
          </w:p>
        </w:tc>
        <w:tc>
          <w:tcPr>
            <w:tcW w:w="2086" w:type="dxa"/>
            <w:vAlign w:val="center"/>
          </w:tcPr>
          <w:p w:rsidR="000D2C8A" w:rsidRPr="00684360" w:rsidRDefault="000D2C8A" w:rsidP="00E33C4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bCs/>
                <w:iCs/>
                <w:color w:val="000000" w:themeColor="text1"/>
                <w:sz w:val="24"/>
                <w:szCs w:val="24"/>
                <w:lang w:val="en-US"/>
              </w:rPr>
              <w:t>Upholding Agriculture Practices (FUAP)&amp; Netherlands senior experts(PUM)</w:t>
            </w:r>
          </w:p>
        </w:tc>
        <w:tc>
          <w:tcPr>
            <w:tcW w:w="1265" w:type="dxa"/>
            <w:vAlign w:val="center"/>
          </w:tcPr>
          <w:p w:rsidR="000D2C8A" w:rsidRPr="00684360" w:rsidRDefault="000D2C8A" w:rsidP="00E33C4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w:t>
            </w:r>
            <w:r w:rsidR="00A60086">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(Males  and 1 Female</w:t>
            </w:r>
            <w:r w:rsidR="00167763">
              <w:rPr>
                <w:rFonts w:asciiTheme="minorHAnsi" w:hAnsiTheme="minorHAnsi" w:cs="Tahoma"/>
                <w:color w:val="000000" w:themeColor="text1"/>
                <w:sz w:val="24"/>
                <w:szCs w:val="24"/>
              </w:rPr>
              <w:t>)</w:t>
            </w:r>
          </w:p>
        </w:tc>
        <w:tc>
          <w:tcPr>
            <w:tcW w:w="2991"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To persuade the centre on </w:t>
            </w:r>
            <w:r w:rsidR="000B2DB0" w:rsidRPr="00684360">
              <w:rPr>
                <w:rFonts w:asciiTheme="minorHAnsi" w:hAnsiTheme="minorHAnsi" w:cs="Tahoma"/>
                <w:color w:val="000000" w:themeColor="text1"/>
                <w:sz w:val="24"/>
                <w:szCs w:val="24"/>
              </w:rPr>
              <w:t>partnership</w:t>
            </w:r>
            <w:r w:rsidRPr="00684360">
              <w:rPr>
                <w:rFonts w:asciiTheme="minorHAnsi" w:hAnsiTheme="minorHAnsi" w:cs="Tahoma"/>
                <w:color w:val="000000" w:themeColor="text1"/>
                <w:sz w:val="24"/>
                <w:szCs w:val="24"/>
              </w:rPr>
              <w:t xml:space="preserve"> with FUAD by </w:t>
            </w:r>
            <w:r w:rsidR="000B2DB0" w:rsidRPr="00684360">
              <w:rPr>
                <w:rFonts w:asciiTheme="minorHAnsi" w:hAnsiTheme="minorHAnsi" w:cs="Tahoma"/>
                <w:color w:val="000000" w:themeColor="text1"/>
                <w:sz w:val="24"/>
                <w:szCs w:val="24"/>
              </w:rPr>
              <w:t>acquiring</w:t>
            </w:r>
            <w:r w:rsidRPr="00684360">
              <w:rPr>
                <w:rFonts w:asciiTheme="minorHAnsi" w:hAnsiTheme="minorHAnsi" w:cs="Tahoma"/>
                <w:color w:val="000000" w:themeColor="text1"/>
                <w:sz w:val="24"/>
                <w:szCs w:val="24"/>
              </w:rPr>
              <w:t xml:space="preserve"> experts from different departments and work as team  so as to benefits the small farmers on Agricultural activities</w:t>
            </w:r>
          </w:p>
        </w:tc>
      </w:tr>
      <w:tr w:rsidR="000D2C8A" w:rsidRPr="00684360" w:rsidTr="000D2C8A">
        <w:tc>
          <w:tcPr>
            <w:tcW w:w="842" w:type="dxa"/>
            <w:vAlign w:val="center"/>
          </w:tcPr>
          <w:p w:rsidR="000D2C8A" w:rsidRPr="00684360" w:rsidRDefault="000D2C8A" w:rsidP="00263D5E">
            <w:pPr>
              <w:pStyle w:val="ListParagraph"/>
              <w:numPr>
                <w:ilvl w:val="0"/>
                <w:numId w:val="34"/>
              </w:numPr>
              <w:spacing w:after="0" w:line="240" w:lineRule="auto"/>
              <w:rPr>
                <w:rFonts w:asciiTheme="minorHAnsi" w:hAnsiTheme="minorHAnsi" w:cs="Tahoma"/>
                <w:color w:val="000000" w:themeColor="text1"/>
                <w:sz w:val="24"/>
                <w:szCs w:val="24"/>
              </w:rPr>
            </w:pPr>
          </w:p>
        </w:tc>
        <w:tc>
          <w:tcPr>
            <w:tcW w:w="1685" w:type="dxa"/>
            <w:vAlign w:val="center"/>
          </w:tcPr>
          <w:p w:rsidR="000D2C8A" w:rsidRPr="00684360" w:rsidRDefault="000D2C8A" w:rsidP="008E53F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20</w:t>
            </w:r>
            <w:r w:rsidRPr="00684360">
              <w:rPr>
                <w:rFonts w:asciiTheme="minorHAnsi" w:hAnsiTheme="minorHAnsi" w:cs="Tahoma"/>
                <w:color w:val="000000" w:themeColor="text1"/>
                <w:sz w:val="24"/>
                <w:szCs w:val="24"/>
                <w:vertAlign w:val="superscript"/>
              </w:rPr>
              <w:t>st</w:t>
            </w:r>
            <w:r w:rsidRPr="00684360">
              <w:rPr>
                <w:rFonts w:asciiTheme="minorHAnsi" w:hAnsiTheme="minorHAnsi" w:cs="Tahoma"/>
                <w:color w:val="000000" w:themeColor="text1"/>
                <w:sz w:val="24"/>
                <w:szCs w:val="24"/>
              </w:rPr>
              <w:t xml:space="preserve"> </w:t>
            </w:r>
            <w:r w:rsidR="000B2DB0" w:rsidRPr="00684360">
              <w:rPr>
                <w:rFonts w:asciiTheme="minorHAnsi" w:hAnsiTheme="minorHAnsi" w:cs="Tahoma"/>
                <w:color w:val="000000" w:themeColor="text1"/>
                <w:sz w:val="24"/>
                <w:szCs w:val="24"/>
              </w:rPr>
              <w:t>October</w:t>
            </w:r>
            <w:r w:rsidRPr="00684360">
              <w:rPr>
                <w:rFonts w:asciiTheme="minorHAnsi" w:hAnsiTheme="minorHAnsi" w:cs="Tahoma"/>
                <w:color w:val="000000" w:themeColor="text1"/>
                <w:sz w:val="24"/>
                <w:szCs w:val="24"/>
              </w:rPr>
              <w:t xml:space="preserve"> 2022</w:t>
            </w:r>
          </w:p>
        </w:tc>
        <w:tc>
          <w:tcPr>
            <w:tcW w:w="2086" w:type="dxa"/>
            <w:vAlign w:val="center"/>
          </w:tcPr>
          <w:p w:rsidR="000D2C8A" w:rsidRPr="00684360" w:rsidRDefault="000D2C8A" w:rsidP="008E53F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bCs/>
                <w:iCs/>
                <w:color w:val="000000" w:themeColor="text1"/>
                <w:sz w:val="24"/>
                <w:szCs w:val="24"/>
              </w:rPr>
              <w:t>Soil scientists</w:t>
            </w:r>
          </w:p>
        </w:tc>
        <w:tc>
          <w:tcPr>
            <w:tcW w:w="1265" w:type="dxa"/>
            <w:vAlign w:val="center"/>
          </w:tcPr>
          <w:p w:rsidR="000D2C8A" w:rsidRPr="00684360" w:rsidRDefault="000D2C8A" w:rsidP="008E53F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w:t>
            </w:r>
            <w:r w:rsidR="00A60086">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 xml:space="preserve">(Males) </w:t>
            </w:r>
          </w:p>
        </w:tc>
        <w:tc>
          <w:tcPr>
            <w:tcW w:w="2991" w:type="dxa"/>
            <w:vAlign w:val="center"/>
          </w:tcPr>
          <w:p w:rsidR="000D2C8A" w:rsidRPr="00684360" w:rsidRDefault="000D2C8A" w:rsidP="00263D5E">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To discuss on </w:t>
            </w:r>
            <w:r w:rsidR="000B2DB0" w:rsidRPr="00684360">
              <w:rPr>
                <w:rFonts w:asciiTheme="minorHAnsi" w:hAnsiTheme="minorHAnsi" w:cs="Tahoma"/>
                <w:color w:val="000000" w:themeColor="text1"/>
                <w:sz w:val="24"/>
                <w:szCs w:val="24"/>
              </w:rPr>
              <w:t>how, when</w:t>
            </w:r>
            <w:r w:rsidRPr="00684360">
              <w:rPr>
                <w:rFonts w:asciiTheme="minorHAnsi" w:hAnsiTheme="minorHAnsi" w:cs="Tahoma"/>
                <w:color w:val="000000" w:themeColor="text1"/>
                <w:sz w:val="24"/>
                <w:szCs w:val="24"/>
              </w:rPr>
              <w:t xml:space="preserve"> and where to take soil sampling  in determining the soil constituents suitable for coconut productions</w:t>
            </w:r>
          </w:p>
        </w:tc>
      </w:tr>
      <w:tr w:rsidR="000D2C8A" w:rsidRPr="00684360" w:rsidTr="00FF5B70">
        <w:trPr>
          <w:trHeight w:val="2693"/>
        </w:trPr>
        <w:tc>
          <w:tcPr>
            <w:tcW w:w="842" w:type="dxa"/>
            <w:vAlign w:val="center"/>
          </w:tcPr>
          <w:p w:rsidR="000D2C8A" w:rsidRPr="00684360" w:rsidRDefault="000D2C8A" w:rsidP="00263D5E">
            <w:pPr>
              <w:pStyle w:val="ListParagraph"/>
              <w:numPr>
                <w:ilvl w:val="0"/>
                <w:numId w:val="34"/>
              </w:numPr>
              <w:spacing w:after="0" w:line="240" w:lineRule="auto"/>
              <w:rPr>
                <w:rFonts w:asciiTheme="minorHAnsi" w:hAnsiTheme="minorHAnsi" w:cs="Tahoma"/>
                <w:color w:val="000000" w:themeColor="text1"/>
                <w:sz w:val="24"/>
                <w:szCs w:val="24"/>
              </w:rPr>
            </w:pPr>
          </w:p>
        </w:tc>
        <w:tc>
          <w:tcPr>
            <w:tcW w:w="1685" w:type="dxa"/>
            <w:vAlign w:val="center"/>
          </w:tcPr>
          <w:p w:rsidR="000D2C8A" w:rsidRPr="00684360" w:rsidRDefault="000D2C8A" w:rsidP="00E33C4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21</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October 2022</w:t>
            </w:r>
          </w:p>
        </w:tc>
        <w:tc>
          <w:tcPr>
            <w:tcW w:w="2086" w:type="dxa"/>
            <w:vAlign w:val="center"/>
          </w:tcPr>
          <w:p w:rsidR="000D2C8A" w:rsidRPr="00684360" w:rsidRDefault="000D2C8A" w:rsidP="00E33C4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Individual Farmer from </w:t>
            </w:r>
            <w:proofErr w:type="spellStart"/>
            <w:r w:rsidRPr="00684360">
              <w:rPr>
                <w:rFonts w:asciiTheme="minorHAnsi" w:hAnsiTheme="minorHAnsi" w:cs="Tahoma"/>
                <w:color w:val="000000" w:themeColor="text1"/>
                <w:sz w:val="24"/>
                <w:szCs w:val="24"/>
              </w:rPr>
              <w:t>Mkuranga</w:t>
            </w:r>
            <w:proofErr w:type="spellEnd"/>
          </w:p>
        </w:tc>
        <w:tc>
          <w:tcPr>
            <w:tcW w:w="1265" w:type="dxa"/>
            <w:vAlign w:val="center"/>
          </w:tcPr>
          <w:p w:rsidR="000D2C8A" w:rsidRPr="00684360" w:rsidRDefault="000D2C8A" w:rsidP="00E33C44">
            <w:pPr>
              <w:pStyle w:val="ListParagraph"/>
              <w:spacing w:after="0" w:line="240" w:lineRule="auto"/>
              <w:ind w:left="0"/>
              <w:rPr>
                <w:rFonts w:asciiTheme="minorHAnsi" w:hAnsiTheme="minorHAnsi" w:cs="Tahoma"/>
                <w:sz w:val="24"/>
                <w:szCs w:val="24"/>
              </w:rPr>
            </w:pPr>
            <w:r w:rsidRPr="00684360">
              <w:rPr>
                <w:rFonts w:asciiTheme="minorHAnsi" w:hAnsiTheme="minorHAnsi" w:cs="Tahoma"/>
                <w:sz w:val="24"/>
                <w:szCs w:val="24"/>
              </w:rPr>
              <w:t>1</w:t>
            </w:r>
            <w:r w:rsidR="00A60086">
              <w:rPr>
                <w:rFonts w:asciiTheme="minorHAnsi" w:hAnsiTheme="minorHAnsi" w:cs="Tahoma"/>
                <w:sz w:val="24"/>
                <w:szCs w:val="24"/>
              </w:rPr>
              <w:t xml:space="preserve"> </w:t>
            </w:r>
            <w:r w:rsidRPr="00684360">
              <w:rPr>
                <w:rFonts w:asciiTheme="minorHAnsi" w:hAnsiTheme="minorHAnsi" w:cs="Tahoma"/>
                <w:sz w:val="24"/>
                <w:szCs w:val="24"/>
              </w:rPr>
              <w:t xml:space="preserve">(Male) </w:t>
            </w:r>
          </w:p>
        </w:tc>
        <w:tc>
          <w:tcPr>
            <w:tcW w:w="2991" w:type="dxa"/>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To ask on improved pineapple </w:t>
            </w:r>
            <w:r w:rsidR="000B2DB0" w:rsidRPr="00684360">
              <w:rPr>
                <w:rFonts w:asciiTheme="minorHAnsi" w:hAnsiTheme="minorHAnsi" w:cs="Tahoma"/>
                <w:color w:val="000000" w:themeColor="text1"/>
                <w:sz w:val="24"/>
                <w:szCs w:val="24"/>
              </w:rPr>
              <w:t>varieties</w:t>
            </w:r>
            <w:r w:rsidRPr="00684360">
              <w:rPr>
                <w:rFonts w:asciiTheme="minorHAnsi" w:hAnsiTheme="minorHAnsi" w:cs="Tahoma"/>
                <w:color w:val="000000" w:themeColor="text1"/>
                <w:sz w:val="24"/>
                <w:szCs w:val="24"/>
              </w:rPr>
              <w:t xml:space="preserve"> and banana from tissue culture farming, when, where to get the best </w:t>
            </w:r>
            <w:r w:rsidR="000B2DB0" w:rsidRPr="00684360">
              <w:rPr>
                <w:rFonts w:asciiTheme="minorHAnsi" w:hAnsiTheme="minorHAnsi" w:cs="Tahoma"/>
                <w:color w:val="000000" w:themeColor="text1"/>
                <w:sz w:val="24"/>
                <w:szCs w:val="24"/>
              </w:rPr>
              <w:t>pineapple</w:t>
            </w:r>
            <w:r w:rsidRPr="00684360">
              <w:rPr>
                <w:rFonts w:asciiTheme="minorHAnsi" w:hAnsiTheme="minorHAnsi" w:cs="Tahoma"/>
                <w:color w:val="000000" w:themeColor="text1"/>
                <w:sz w:val="24"/>
                <w:szCs w:val="24"/>
              </w:rPr>
              <w:t xml:space="preserve"> varieties. </w:t>
            </w:r>
          </w:p>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He also wanted to buy pineapples and banana improved </w:t>
            </w:r>
            <w:r w:rsidR="000B2DB0" w:rsidRPr="00684360">
              <w:rPr>
                <w:rFonts w:asciiTheme="minorHAnsi" w:hAnsiTheme="minorHAnsi" w:cs="Tahoma"/>
                <w:color w:val="000000" w:themeColor="text1"/>
                <w:sz w:val="24"/>
                <w:szCs w:val="24"/>
              </w:rPr>
              <w:t>varieties</w:t>
            </w:r>
            <w:r w:rsidR="00FF5B70">
              <w:rPr>
                <w:rFonts w:asciiTheme="minorHAnsi" w:hAnsiTheme="minorHAnsi" w:cs="Tahoma"/>
                <w:color w:val="000000" w:themeColor="text1"/>
                <w:sz w:val="24"/>
                <w:szCs w:val="24"/>
              </w:rPr>
              <w:t xml:space="preserve"> to plant on his farm</w:t>
            </w:r>
          </w:p>
        </w:tc>
      </w:tr>
      <w:tr w:rsidR="000D2C8A" w:rsidRPr="00684360" w:rsidTr="000D2C8A">
        <w:tc>
          <w:tcPr>
            <w:tcW w:w="842" w:type="dxa"/>
            <w:vAlign w:val="center"/>
          </w:tcPr>
          <w:p w:rsidR="000D2C8A" w:rsidRPr="00684360" w:rsidRDefault="000D2C8A" w:rsidP="00C8566C">
            <w:pPr>
              <w:pStyle w:val="ListParagraph"/>
              <w:numPr>
                <w:ilvl w:val="0"/>
                <w:numId w:val="34"/>
              </w:numPr>
              <w:spacing w:after="0" w:line="240" w:lineRule="auto"/>
              <w:rPr>
                <w:rFonts w:asciiTheme="minorHAnsi" w:hAnsiTheme="minorHAnsi" w:cs="Tahoma"/>
                <w:color w:val="000000" w:themeColor="text1"/>
                <w:sz w:val="24"/>
                <w:szCs w:val="24"/>
              </w:rPr>
            </w:pPr>
          </w:p>
        </w:tc>
        <w:tc>
          <w:tcPr>
            <w:tcW w:w="1685" w:type="dxa"/>
            <w:vAlign w:val="center"/>
          </w:tcPr>
          <w:p w:rsidR="000D2C8A" w:rsidRPr="00684360" w:rsidRDefault="000D2C8A" w:rsidP="008E53F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25</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w:t>
            </w:r>
            <w:r w:rsidR="000B2DB0" w:rsidRPr="00684360">
              <w:rPr>
                <w:rFonts w:asciiTheme="minorHAnsi" w:hAnsiTheme="minorHAnsi" w:cs="Tahoma"/>
                <w:color w:val="000000" w:themeColor="text1"/>
                <w:sz w:val="24"/>
                <w:szCs w:val="24"/>
              </w:rPr>
              <w:t>October</w:t>
            </w:r>
            <w:r w:rsidRPr="00684360">
              <w:rPr>
                <w:rFonts w:asciiTheme="minorHAnsi" w:hAnsiTheme="minorHAnsi" w:cs="Tahoma"/>
                <w:color w:val="000000" w:themeColor="text1"/>
                <w:sz w:val="24"/>
                <w:szCs w:val="24"/>
              </w:rPr>
              <w:t xml:space="preserve">  2022</w:t>
            </w:r>
          </w:p>
        </w:tc>
        <w:tc>
          <w:tcPr>
            <w:tcW w:w="2086" w:type="dxa"/>
            <w:vAlign w:val="center"/>
          </w:tcPr>
          <w:p w:rsidR="000D2C8A" w:rsidRPr="00684360" w:rsidRDefault="000D2C8A" w:rsidP="008E53F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bCs/>
                <w:iCs/>
                <w:color w:val="000000" w:themeColor="text1"/>
                <w:sz w:val="24"/>
                <w:szCs w:val="24"/>
              </w:rPr>
              <w:t>Individual farmer</w:t>
            </w:r>
          </w:p>
        </w:tc>
        <w:tc>
          <w:tcPr>
            <w:tcW w:w="1265" w:type="dxa"/>
            <w:vAlign w:val="center"/>
          </w:tcPr>
          <w:p w:rsidR="000D2C8A" w:rsidRPr="00684360" w:rsidRDefault="000D2C8A" w:rsidP="006B6B18">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w:t>
            </w:r>
            <w:r w:rsidR="00167763">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Female</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 xml:space="preserve"> </w:t>
            </w:r>
          </w:p>
        </w:tc>
        <w:tc>
          <w:tcPr>
            <w:tcW w:w="2991" w:type="dxa"/>
            <w:vAlign w:val="center"/>
          </w:tcPr>
          <w:p w:rsidR="000D2C8A" w:rsidRPr="00684360" w:rsidRDefault="000D2C8A" w:rsidP="00263D5E">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She wanted to buy Virgin Coconut oil to use it for different purposes</w:t>
            </w:r>
          </w:p>
        </w:tc>
      </w:tr>
      <w:tr w:rsidR="000D2C8A" w:rsidRPr="00684360" w:rsidTr="000D2C8A">
        <w:tc>
          <w:tcPr>
            <w:tcW w:w="842" w:type="dxa"/>
            <w:vAlign w:val="center"/>
          </w:tcPr>
          <w:p w:rsidR="000D2C8A" w:rsidRPr="00684360" w:rsidRDefault="000D2C8A" w:rsidP="00263D5E">
            <w:pPr>
              <w:pStyle w:val="ListParagraph"/>
              <w:numPr>
                <w:ilvl w:val="0"/>
                <w:numId w:val="34"/>
              </w:numPr>
              <w:spacing w:after="0" w:line="240" w:lineRule="auto"/>
              <w:rPr>
                <w:rFonts w:asciiTheme="minorHAnsi" w:hAnsiTheme="minorHAnsi" w:cs="Tahoma"/>
                <w:color w:val="000000" w:themeColor="text1"/>
                <w:sz w:val="24"/>
                <w:szCs w:val="24"/>
              </w:rPr>
            </w:pPr>
          </w:p>
        </w:tc>
        <w:tc>
          <w:tcPr>
            <w:tcW w:w="1685" w:type="dxa"/>
            <w:vAlign w:val="center"/>
          </w:tcPr>
          <w:p w:rsidR="000D2C8A" w:rsidRPr="00684360" w:rsidRDefault="000D2C8A" w:rsidP="008E53F4">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28</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October 2022</w:t>
            </w:r>
          </w:p>
        </w:tc>
        <w:tc>
          <w:tcPr>
            <w:tcW w:w="2086" w:type="dxa"/>
            <w:vAlign w:val="center"/>
          </w:tcPr>
          <w:p w:rsidR="000D2C8A" w:rsidRPr="00684360" w:rsidRDefault="000D2C8A" w:rsidP="008E53F4">
            <w:pPr>
              <w:pStyle w:val="ListParagraph"/>
              <w:spacing w:after="0" w:line="240" w:lineRule="auto"/>
              <w:ind w:left="0"/>
              <w:rPr>
                <w:rFonts w:asciiTheme="minorHAnsi" w:hAnsiTheme="minorHAnsi" w:cs="Tahoma"/>
                <w:bCs/>
                <w:iCs/>
                <w:color w:val="000000" w:themeColor="text1"/>
                <w:sz w:val="24"/>
                <w:szCs w:val="24"/>
              </w:rPr>
            </w:pPr>
            <w:proofErr w:type="spellStart"/>
            <w:r w:rsidRPr="00684360">
              <w:rPr>
                <w:rFonts w:asciiTheme="minorHAnsi" w:hAnsiTheme="minorHAnsi" w:cs="Tahoma"/>
                <w:bCs/>
                <w:iCs/>
                <w:color w:val="000000" w:themeColor="text1"/>
                <w:sz w:val="24"/>
                <w:szCs w:val="24"/>
              </w:rPr>
              <w:t>Ampliqon</w:t>
            </w:r>
            <w:proofErr w:type="spellEnd"/>
          </w:p>
        </w:tc>
        <w:tc>
          <w:tcPr>
            <w:tcW w:w="1265" w:type="dxa"/>
            <w:vAlign w:val="center"/>
          </w:tcPr>
          <w:p w:rsidR="000D2C8A" w:rsidRPr="00684360" w:rsidRDefault="000D2C8A" w:rsidP="005E5CE6">
            <w:pPr>
              <w:pStyle w:val="ListParagraph"/>
              <w:spacing w:after="0" w:line="240" w:lineRule="auto"/>
              <w:ind w:left="0"/>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4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Males</w:t>
            </w:r>
            <w:r w:rsidR="00167763">
              <w:rPr>
                <w:rFonts w:asciiTheme="minorHAnsi" w:hAnsiTheme="minorHAnsi" w:cs="Tahoma"/>
                <w:color w:val="000000" w:themeColor="text1"/>
                <w:sz w:val="24"/>
                <w:szCs w:val="24"/>
              </w:rPr>
              <w:t>)</w:t>
            </w:r>
          </w:p>
        </w:tc>
        <w:tc>
          <w:tcPr>
            <w:tcW w:w="2991" w:type="dxa"/>
            <w:vAlign w:val="center"/>
          </w:tcPr>
          <w:p w:rsidR="000D2C8A" w:rsidRPr="00684360" w:rsidRDefault="000D2C8A" w:rsidP="005561BA">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To discuss on how to collaborate in different Agricultural activities taking place at the </w:t>
            </w:r>
            <w:r w:rsidR="000B2DB0" w:rsidRPr="00684360">
              <w:rPr>
                <w:rFonts w:asciiTheme="minorHAnsi" w:hAnsiTheme="minorHAnsi" w:cs="Tahoma"/>
                <w:color w:val="000000" w:themeColor="text1"/>
                <w:sz w:val="24"/>
                <w:szCs w:val="24"/>
              </w:rPr>
              <w:t>Centre, mainly</w:t>
            </w:r>
            <w:r w:rsidRPr="00684360">
              <w:rPr>
                <w:rFonts w:asciiTheme="minorHAnsi" w:hAnsiTheme="minorHAnsi" w:cs="Tahoma"/>
                <w:color w:val="000000" w:themeColor="text1"/>
                <w:sz w:val="24"/>
                <w:szCs w:val="24"/>
              </w:rPr>
              <w:t xml:space="preserve"> dealing with distribution </w:t>
            </w:r>
            <w:r w:rsidR="000B2DB0" w:rsidRPr="00684360">
              <w:rPr>
                <w:rFonts w:asciiTheme="minorHAnsi" w:hAnsiTheme="minorHAnsi" w:cs="Tahoma"/>
                <w:color w:val="000000" w:themeColor="text1"/>
                <w:sz w:val="24"/>
                <w:szCs w:val="24"/>
              </w:rPr>
              <w:t>of laboratory</w:t>
            </w:r>
            <w:r w:rsidRPr="00684360">
              <w:rPr>
                <w:rFonts w:asciiTheme="minorHAnsi" w:hAnsiTheme="minorHAnsi" w:cs="Tahoma"/>
                <w:color w:val="000000" w:themeColor="text1"/>
                <w:sz w:val="24"/>
                <w:szCs w:val="24"/>
              </w:rPr>
              <w:t xml:space="preserve"> </w:t>
            </w:r>
            <w:r w:rsidR="000B2DB0" w:rsidRPr="00684360">
              <w:rPr>
                <w:rFonts w:asciiTheme="minorHAnsi" w:hAnsiTheme="minorHAnsi" w:cs="Tahoma"/>
                <w:color w:val="000000" w:themeColor="text1"/>
                <w:sz w:val="24"/>
                <w:szCs w:val="24"/>
              </w:rPr>
              <w:t>enzymes reagents</w:t>
            </w:r>
          </w:p>
        </w:tc>
      </w:tr>
      <w:tr w:rsidR="000D2C8A" w:rsidRPr="00684360" w:rsidTr="000D2C8A">
        <w:tc>
          <w:tcPr>
            <w:tcW w:w="842" w:type="dxa"/>
            <w:vAlign w:val="center"/>
          </w:tcPr>
          <w:p w:rsidR="000D2C8A" w:rsidRPr="00684360" w:rsidRDefault="000D2C8A" w:rsidP="00CD2CAE">
            <w:pPr>
              <w:spacing w:after="0" w:line="240" w:lineRule="auto"/>
              <w:ind w:left="36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6.</w:t>
            </w:r>
          </w:p>
        </w:tc>
        <w:tc>
          <w:tcPr>
            <w:tcW w:w="168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w:t>
            </w:r>
            <w:r w:rsidRPr="00684360">
              <w:rPr>
                <w:rFonts w:asciiTheme="minorHAnsi" w:hAnsiTheme="minorHAnsi" w:cs="Tahoma"/>
                <w:color w:val="000000" w:themeColor="text1"/>
                <w:sz w:val="24"/>
                <w:szCs w:val="24"/>
                <w:vertAlign w:val="superscript"/>
              </w:rPr>
              <w:t>st</w:t>
            </w:r>
            <w:r w:rsidRPr="00684360">
              <w:rPr>
                <w:rFonts w:asciiTheme="minorHAnsi" w:hAnsiTheme="minorHAnsi" w:cs="Tahoma"/>
                <w:color w:val="000000" w:themeColor="text1"/>
                <w:sz w:val="24"/>
                <w:szCs w:val="24"/>
              </w:rPr>
              <w:t xml:space="preserve"> November 2022</w:t>
            </w:r>
          </w:p>
        </w:tc>
        <w:tc>
          <w:tcPr>
            <w:tcW w:w="2086"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Accountant </w:t>
            </w:r>
          </w:p>
        </w:tc>
        <w:tc>
          <w:tcPr>
            <w:tcW w:w="126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Male</w:t>
            </w:r>
            <w:r w:rsidR="00167763">
              <w:rPr>
                <w:rFonts w:asciiTheme="minorHAnsi" w:hAnsiTheme="minorHAnsi" w:cs="Tahoma"/>
                <w:color w:val="000000" w:themeColor="text1"/>
                <w:sz w:val="24"/>
                <w:szCs w:val="24"/>
              </w:rPr>
              <w:t>)</w:t>
            </w:r>
          </w:p>
        </w:tc>
        <w:tc>
          <w:tcPr>
            <w:tcW w:w="2991"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Payment follow up for </w:t>
            </w:r>
            <w:proofErr w:type="spellStart"/>
            <w:r w:rsidRPr="00684360">
              <w:rPr>
                <w:rFonts w:asciiTheme="minorHAnsi" w:hAnsiTheme="minorHAnsi" w:cs="Tahoma"/>
                <w:color w:val="000000" w:themeColor="text1"/>
                <w:sz w:val="24"/>
                <w:szCs w:val="24"/>
              </w:rPr>
              <w:t>Uhuru</w:t>
            </w:r>
            <w:proofErr w:type="spellEnd"/>
            <w:r w:rsidRPr="00684360">
              <w:rPr>
                <w:rFonts w:asciiTheme="minorHAnsi" w:hAnsiTheme="minorHAnsi" w:cs="Tahoma"/>
                <w:color w:val="000000" w:themeColor="text1"/>
                <w:sz w:val="24"/>
                <w:szCs w:val="24"/>
              </w:rPr>
              <w:t xml:space="preserve"> publication Magazine</w:t>
            </w:r>
          </w:p>
        </w:tc>
      </w:tr>
      <w:tr w:rsidR="000D2C8A" w:rsidRPr="00684360" w:rsidTr="000D2C8A">
        <w:tc>
          <w:tcPr>
            <w:tcW w:w="842" w:type="dxa"/>
            <w:vAlign w:val="center"/>
          </w:tcPr>
          <w:p w:rsidR="000D2C8A" w:rsidRPr="00684360" w:rsidRDefault="000D2C8A" w:rsidP="00CD2CAE">
            <w:pPr>
              <w:spacing w:after="0" w:line="240" w:lineRule="auto"/>
              <w:ind w:left="36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7.</w:t>
            </w:r>
          </w:p>
        </w:tc>
        <w:tc>
          <w:tcPr>
            <w:tcW w:w="168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4</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November 2022</w:t>
            </w:r>
          </w:p>
        </w:tc>
        <w:tc>
          <w:tcPr>
            <w:tcW w:w="2086"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Individual farmer from Dodoma </w:t>
            </w:r>
          </w:p>
        </w:tc>
        <w:tc>
          <w:tcPr>
            <w:tcW w:w="1265" w:type="dxa"/>
            <w:vAlign w:val="center"/>
          </w:tcPr>
          <w:p w:rsidR="000D2C8A" w:rsidRPr="00684360" w:rsidRDefault="000D2C8A" w:rsidP="00167763">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1</w:t>
            </w:r>
            <w:r w:rsidR="00A60086">
              <w:rPr>
                <w:rFonts w:asciiTheme="minorHAnsi" w:hAnsiTheme="minorHAnsi" w:cs="Tahoma"/>
                <w:color w:val="000000" w:themeColor="text1"/>
                <w:sz w:val="24"/>
                <w:szCs w:val="24"/>
              </w:rPr>
              <w:t xml:space="preserve"> </w:t>
            </w:r>
            <w:r w:rsidR="00167763">
              <w:rPr>
                <w:rFonts w:asciiTheme="minorHAnsi" w:hAnsiTheme="minorHAnsi" w:cs="Tahoma"/>
                <w:color w:val="000000" w:themeColor="text1"/>
                <w:sz w:val="24"/>
                <w:szCs w:val="24"/>
              </w:rPr>
              <w:t>(Male)</w:t>
            </w:r>
          </w:p>
        </w:tc>
        <w:tc>
          <w:tcPr>
            <w:tcW w:w="2991"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He wanted to be educated on coconut farming and buying seedlings for establishment of coconut farm</w:t>
            </w:r>
          </w:p>
        </w:tc>
      </w:tr>
      <w:tr w:rsidR="000D2C8A" w:rsidRPr="00684360" w:rsidTr="000D2C8A">
        <w:tc>
          <w:tcPr>
            <w:tcW w:w="842" w:type="dxa"/>
            <w:vAlign w:val="center"/>
          </w:tcPr>
          <w:p w:rsidR="000D2C8A" w:rsidRPr="00684360" w:rsidRDefault="000D2C8A" w:rsidP="00CD2CAE">
            <w:pPr>
              <w:spacing w:after="0" w:line="240" w:lineRule="auto"/>
              <w:ind w:left="36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lastRenderedPageBreak/>
              <w:t>8.</w:t>
            </w:r>
          </w:p>
        </w:tc>
        <w:tc>
          <w:tcPr>
            <w:tcW w:w="168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17</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November 2022</w:t>
            </w:r>
          </w:p>
        </w:tc>
        <w:tc>
          <w:tcPr>
            <w:tcW w:w="2086" w:type="dxa"/>
            <w:vAlign w:val="center"/>
          </w:tcPr>
          <w:p w:rsidR="000D2C8A" w:rsidRPr="00684360" w:rsidRDefault="000B2DB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Ambassadors</w:t>
            </w:r>
            <w:r w:rsidR="000D2C8A" w:rsidRPr="00684360">
              <w:rPr>
                <w:rFonts w:asciiTheme="minorHAnsi" w:hAnsiTheme="minorHAnsi" w:cs="Tahoma"/>
                <w:color w:val="000000" w:themeColor="text1"/>
                <w:sz w:val="24"/>
                <w:szCs w:val="24"/>
              </w:rPr>
              <w:t xml:space="preserve"> from SANLAM life </w:t>
            </w:r>
            <w:r w:rsidRPr="00684360">
              <w:rPr>
                <w:rFonts w:asciiTheme="minorHAnsi" w:hAnsiTheme="minorHAnsi" w:cs="Tahoma"/>
                <w:color w:val="000000" w:themeColor="text1"/>
                <w:sz w:val="24"/>
                <w:szCs w:val="24"/>
              </w:rPr>
              <w:t>Insurance</w:t>
            </w:r>
          </w:p>
        </w:tc>
        <w:tc>
          <w:tcPr>
            <w:tcW w:w="1265" w:type="dxa"/>
            <w:vAlign w:val="center"/>
          </w:tcPr>
          <w:p w:rsidR="000D2C8A" w:rsidRPr="00684360" w:rsidRDefault="000D2C8A" w:rsidP="00E33C44">
            <w:pPr>
              <w:pStyle w:val="ListParagraph"/>
              <w:spacing w:after="0" w:line="240" w:lineRule="auto"/>
              <w:ind w:left="0"/>
              <w:jc w:val="both"/>
              <w:rPr>
                <w:rFonts w:asciiTheme="minorHAnsi" w:hAnsiTheme="minorHAnsi" w:cs="Tahoma"/>
                <w:sz w:val="24"/>
                <w:szCs w:val="24"/>
              </w:rPr>
            </w:pPr>
            <w:r w:rsidRPr="00684360">
              <w:rPr>
                <w:rFonts w:asciiTheme="minorHAnsi" w:hAnsiTheme="minorHAnsi" w:cs="Tahoma"/>
                <w:sz w:val="24"/>
                <w:szCs w:val="24"/>
              </w:rPr>
              <w:t>2</w:t>
            </w:r>
            <w:r w:rsidR="00A60086">
              <w:rPr>
                <w:rFonts w:asciiTheme="minorHAnsi" w:hAnsiTheme="minorHAnsi" w:cs="Tahoma"/>
                <w:sz w:val="24"/>
                <w:szCs w:val="24"/>
              </w:rPr>
              <w:t xml:space="preserve"> </w:t>
            </w:r>
            <w:r w:rsidRPr="00684360">
              <w:rPr>
                <w:rFonts w:asciiTheme="minorHAnsi" w:hAnsiTheme="minorHAnsi" w:cs="Tahoma"/>
                <w:sz w:val="24"/>
                <w:szCs w:val="24"/>
              </w:rPr>
              <w:t>(1 Male and 1 Female)</w:t>
            </w:r>
          </w:p>
        </w:tc>
        <w:tc>
          <w:tcPr>
            <w:tcW w:w="2991" w:type="dxa"/>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To establish the relationship with staffs regarding personal loans from </w:t>
            </w:r>
            <w:proofErr w:type="spellStart"/>
            <w:r w:rsidRPr="00684360">
              <w:rPr>
                <w:rFonts w:asciiTheme="minorHAnsi" w:hAnsiTheme="minorHAnsi" w:cs="Tahoma"/>
                <w:color w:val="000000" w:themeColor="text1"/>
                <w:sz w:val="24"/>
                <w:szCs w:val="24"/>
              </w:rPr>
              <w:t>Akiba</w:t>
            </w:r>
            <w:proofErr w:type="spellEnd"/>
            <w:r w:rsidRPr="00684360">
              <w:rPr>
                <w:rFonts w:asciiTheme="minorHAnsi" w:hAnsiTheme="minorHAnsi" w:cs="Tahoma"/>
                <w:color w:val="000000" w:themeColor="text1"/>
                <w:sz w:val="24"/>
                <w:szCs w:val="24"/>
              </w:rPr>
              <w:t xml:space="preserve"> Commercial Bank(ACB)</w:t>
            </w:r>
          </w:p>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p>
        </w:tc>
      </w:tr>
      <w:tr w:rsidR="000D2C8A" w:rsidRPr="00684360" w:rsidTr="000D2C8A">
        <w:tc>
          <w:tcPr>
            <w:tcW w:w="842" w:type="dxa"/>
            <w:vAlign w:val="center"/>
          </w:tcPr>
          <w:p w:rsidR="000D2C8A" w:rsidRPr="00684360" w:rsidRDefault="000D2C8A" w:rsidP="00CD2CAE">
            <w:pPr>
              <w:spacing w:after="0" w:line="240" w:lineRule="auto"/>
              <w:ind w:left="36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9.</w:t>
            </w:r>
          </w:p>
        </w:tc>
        <w:tc>
          <w:tcPr>
            <w:tcW w:w="168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22</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November 2022</w:t>
            </w:r>
          </w:p>
        </w:tc>
        <w:tc>
          <w:tcPr>
            <w:tcW w:w="2086"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Individual farmers</w:t>
            </w:r>
          </w:p>
        </w:tc>
        <w:tc>
          <w:tcPr>
            <w:tcW w:w="126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sz w:val="24"/>
                <w:szCs w:val="24"/>
              </w:rPr>
              <w:t>2</w:t>
            </w:r>
            <w:r w:rsidR="00A60086">
              <w:rPr>
                <w:rFonts w:asciiTheme="minorHAnsi" w:hAnsiTheme="minorHAnsi" w:cs="Tahoma"/>
                <w:sz w:val="24"/>
                <w:szCs w:val="24"/>
              </w:rPr>
              <w:t xml:space="preserve"> </w:t>
            </w:r>
            <w:r w:rsidRPr="00684360">
              <w:rPr>
                <w:rFonts w:asciiTheme="minorHAnsi" w:hAnsiTheme="minorHAnsi" w:cs="Tahoma"/>
                <w:sz w:val="24"/>
                <w:szCs w:val="24"/>
              </w:rPr>
              <w:t>(1 Male and 1 Female)</w:t>
            </w:r>
          </w:p>
        </w:tc>
        <w:tc>
          <w:tcPr>
            <w:tcW w:w="2991"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Wanted to know on   coconut farming education provided by the Centre</w:t>
            </w:r>
          </w:p>
        </w:tc>
      </w:tr>
      <w:tr w:rsidR="000D2C8A" w:rsidRPr="00684360" w:rsidTr="000D2C8A">
        <w:tc>
          <w:tcPr>
            <w:tcW w:w="842" w:type="dxa"/>
            <w:vAlign w:val="center"/>
          </w:tcPr>
          <w:p w:rsidR="000D2C8A" w:rsidRPr="00684360" w:rsidRDefault="000D2C8A" w:rsidP="00CD2CAE">
            <w:p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10.</w:t>
            </w:r>
          </w:p>
        </w:tc>
        <w:tc>
          <w:tcPr>
            <w:tcW w:w="1685" w:type="dxa"/>
            <w:vAlign w:val="center"/>
          </w:tcPr>
          <w:p w:rsidR="000D2C8A" w:rsidRPr="00684360" w:rsidRDefault="000B2DB0" w:rsidP="00E33C44">
            <w:pPr>
              <w:pStyle w:val="ListParagraph"/>
              <w:spacing w:after="0" w:line="240" w:lineRule="auto"/>
              <w:ind w:left="0"/>
              <w:jc w:val="both"/>
              <w:rPr>
                <w:rFonts w:asciiTheme="minorHAnsi" w:hAnsiTheme="minorHAnsi" w:cs="Tahoma"/>
                <w:color w:val="000000" w:themeColor="text1"/>
                <w:sz w:val="24"/>
                <w:szCs w:val="24"/>
              </w:rPr>
            </w:pPr>
            <w:r>
              <w:rPr>
                <w:rFonts w:asciiTheme="minorHAnsi" w:hAnsiTheme="minorHAnsi" w:cs="Tahoma"/>
                <w:color w:val="000000" w:themeColor="text1"/>
                <w:sz w:val="24"/>
                <w:szCs w:val="24"/>
              </w:rPr>
              <w:t>25</w:t>
            </w:r>
            <w:r w:rsidRPr="000B2DB0">
              <w:rPr>
                <w:rFonts w:asciiTheme="minorHAnsi" w:hAnsiTheme="minorHAnsi" w:cs="Tahoma"/>
                <w:color w:val="000000" w:themeColor="text1"/>
                <w:sz w:val="24"/>
                <w:szCs w:val="24"/>
                <w:vertAlign w:val="superscript"/>
              </w:rPr>
              <w:t>th</w:t>
            </w:r>
            <w:r>
              <w:rPr>
                <w:rFonts w:asciiTheme="minorHAnsi" w:hAnsiTheme="minorHAnsi" w:cs="Tahoma"/>
                <w:color w:val="000000" w:themeColor="text1"/>
                <w:sz w:val="24"/>
                <w:szCs w:val="24"/>
              </w:rPr>
              <w:t xml:space="preserve"> </w:t>
            </w:r>
            <w:r w:rsidR="000D2C8A" w:rsidRPr="00684360">
              <w:rPr>
                <w:rFonts w:asciiTheme="minorHAnsi" w:hAnsiTheme="minorHAnsi" w:cs="Tahoma"/>
                <w:color w:val="000000" w:themeColor="text1"/>
                <w:sz w:val="24"/>
                <w:szCs w:val="24"/>
              </w:rPr>
              <w:t xml:space="preserve"> November 2022</w:t>
            </w:r>
          </w:p>
        </w:tc>
        <w:tc>
          <w:tcPr>
            <w:tcW w:w="2086" w:type="dxa"/>
            <w:vAlign w:val="center"/>
          </w:tcPr>
          <w:p w:rsidR="000D2C8A" w:rsidRPr="00684360" w:rsidRDefault="000D2C8A" w:rsidP="00E33C44">
            <w:pPr>
              <w:pStyle w:val="ListParagraph"/>
              <w:spacing w:after="0" w:line="240" w:lineRule="auto"/>
              <w:ind w:left="0"/>
              <w:jc w:val="both"/>
              <w:rPr>
                <w:rFonts w:asciiTheme="minorHAnsi" w:hAnsiTheme="minorHAnsi" w:cs="Tahoma"/>
                <w:bCs/>
                <w:iCs/>
                <w:color w:val="000000" w:themeColor="text1"/>
                <w:sz w:val="24"/>
                <w:szCs w:val="24"/>
              </w:rPr>
            </w:pPr>
            <w:r w:rsidRPr="00684360">
              <w:rPr>
                <w:rFonts w:asciiTheme="minorHAnsi" w:hAnsiTheme="minorHAnsi" w:cs="Tahoma"/>
                <w:bCs/>
                <w:iCs/>
                <w:color w:val="000000" w:themeColor="text1"/>
                <w:sz w:val="24"/>
                <w:szCs w:val="24"/>
              </w:rPr>
              <w:t>Private Company</w:t>
            </w:r>
          </w:p>
        </w:tc>
        <w:tc>
          <w:tcPr>
            <w:tcW w:w="1265"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Male</w:t>
            </w:r>
            <w:r w:rsidR="00167763">
              <w:rPr>
                <w:rFonts w:asciiTheme="minorHAnsi" w:hAnsiTheme="minorHAnsi" w:cs="Tahoma"/>
                <w:color w:val="000000" w:themeColor="text1"/>
                <w:sz w:val="24"/>
                <w:szCs w:val="24"/>
              </w:rPr>
              <w:t>)</w:t>
            </w:r>
          </w:p>
        </w:tc>
        <w:tc>
          <w:tcPr>
            <w:tcW w:w="2991" w:type="dxa"/>
            <w:vAlign w:val="center"/>
          </w:tcPr>
          <w:p w:rsidR="000D2C8A" w:rsidRPr="00684360" w:rsidRDefault="000D2C8A"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He wanted to buy 6000 coconut seedlings for plantation</w:t>
            </w:r>
          </w:p>
        </w:tc>
      </w:tr>
      <w:tr w:rsidR="000D2C8A" w:rsidRPr="00684360" w:rsidTr="0015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45"/>
        </w:trPr>
        <w:tc>
          <w:tcPr>
            <w:tcW w:w="842" w:type="dxa"/>
          </w:tcPr>
          <w:p w:rsidR="000D2C8A" w:rsidRPr="00684360" w:rsidRDefault="000D2C8A" w:rsidP="00E33C44">
            <w:pPr>
              <w:spacing w:before="120" w:after="120"/>
              <w:ind w:left="42"/>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     11.</w:t>
            </w:r>
          </w:p>
        </w:tc>
        <w:tc>
          <w:tcPr>
            <w:tcW w:w="1685"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27</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November 2022</w:t>
            </w:r>
          </w:p>
        </w:tc>
        <w:tc>
          <w:tcPr>
            <w:tcW w:w="2086"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Individual farmer</w:t>
            </w:r>
          </w:p>
        </w:tc>
        <w:tc>
          <w:tcPr>
            <w:tcW w:w="1265"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1 </w:t>
            </w:r>
            <w:r w:rsidR="00167763">
              <w:rPr>
                <w:rFonts w:asciiTheme="minorHAnsi" w:hAnsiTheme="minorHAnsi" w:cs="Tahoma"/>
                <w:bCs/>
                <w:color w:val="000000" w:themeColor="text1"/>
                <w:sz w:val="24"/>
                <w:szCs w:val="24"/>
              </w:rPr>
              <w:t>(</w:t>
            </w:r>
            <w:r w:rsidRPr="00684360">
              <w:rPr>
                <w:rFonts w:asciiTheme="minorHAnsi" w:hAnsiTheme="minorHAnsi" w:cs="Tahoma"/>
                <w:bCs/>
                <w:color w:val="000000" w:themeColor="text1"/>
                <w:sz w:val="24"/>
                <w:szCs w:val="24"/>
              </w:rPr>
              <w:t>Male</w:t>
            </w:r>
            <w:r w:rsidR="00167763">
              <w:rPr>
                <w:rFonts w:asciiTheme="minorHAnsi" w:hAnsiTheme="minorHAnsi" w:cs="Tahoma"/>
                <w:bCs/>
                <w:color w:val="000000" w:themeColor="text1"/>
                <w:sz w:val="24"/>
                <w:szCs w:val="24"/>
              </w:rPr>
              <w:t>)</w:t>
            </w:r>
          </w:p>
        </w:tc>
        <w:tc>
          <w:tcPr>
            <w:tcW w:w="2991"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He wanted to buy coconut seedlings for farm establishment</w:t>
            </w:r>
          </w:p>
        </w:tc>
      </w:tr>
      <w:tr w:rsidR="000D2C8A" w:rsidRPr="00684360" w:rsidTr="0015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58"/>
        </w:trPr>
        <w:tc>
          <w:tcPr>
            <w:tcW w:w="842" w:type="dxa"/>
          </w:tcPr>
          <w:p w:rsidR="000D2C8A" w:rsidRPr="00684360" w:rsidRDefault="000D2C8A" w:rsidP="00E33C44">
            <w:pPr>
              <w:spacing w:before="120" w:after="120"/>
              <w:ind w:left="42"/>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     12.</w:t>
            </w:r>
          </w:p>
        </w:tc>
        <w:tc>
          <w:tcPr>
            <w:tcW w:w="1685" w:type="dxa"/>
          </w:tcPr>
          <w:p w:rsidR="000D2C8A" w:rsidRPr="00684360" w:rsidRDefault="000D2C8A" w:rsidP="00E33C44">
            <w:pPr>
              <w:spacing w:after="0" w:line="240" w:lineRule="auto"/>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28</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November 2022</w:t>
            </w:r>
          </w:p>
          <w:p w:rsidR="000D2C8A" w:rsidRPr="00684360" w:rsidRDefault="000D2C8A" w:rsidP="00E33C44">
            <w:pPr>
              <w:spacing w:before="120" w:after="120"/>
              <w:jc w:val="both"/>
              <w:rPr>
                <w:rFonts w:asciiTheme="minorHAnsi" w:hAnsiTheme="minorHAnsi" w:cs="Tahoma"/>
                <w:bCs/>
                <w:color w:val="000000" w:themeColor="text1"/>
                <w:sz w:val="24"/>
                <w:szCs w:val="24"/>
              </w:rPr>
            </w:pPr>
          </w:p>
        </w:tc>
        <w:tc>
          <w:tcPr>
            <w:tcW w:w="2086" w:type="dxa"/>
          </w:tcPr>
          <w:p w:rsidR="000D2C8A" w:rsidRPr="00684360" w:rsidRDefault="000D2C8A" w:rsidP="00E33C44">
            <w:pPr>
              <w:spacing w:after="0" w:line="240" w:lineRule="auto"/>
              <w:jc w:val="both"/>
              <w:rPr>
                <w:rFonts w:asciiTheme="minorHAnsi" w:hAnsiTheme="minorHAnsi" w:cs="Tahoma"/>
                <w:bCs/>
                <w:color w:val="000000" w:themeColor="text1"/>
                <w:sz w:val="24"/>
                <w:szCs w:val="24"/>
              </w:rPr>
            </w:pPr>
          </w:p>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Individual farmer</w:t>
            </w:r>
          </w:p>
        </w:tc>
        <w:tc>
          <w:tcPr>
            <w:tcW w:w="1265" w:type="dxa"/>
          </w:tcPr>
          <w:p w:rsidR="000D2C8A" w:rsidRPr="00684360" w:rsidRDefault="000D2C8A" w:rsidP="00E33C44">
            <w:pPr>
              <w:spacing w:after="0" w:line="240" w:lineRule="auto"/>
              <w:jc w:val="both"/>
              <w:rPr>
                <w:rFonts w:asciiTheme="minorHAnsi" w:hAnsiTheme="minorHAnsi" w:cs="Tahoma"/>
                <w:bCs/>
                <w:color w:val="000000" w:themeColor="text1"/>
                <w:sz w:val="24"/>
                <w:szCs w:val="24"/>
              </w:rPr>
            </w:pPr>
          </w:p>
          <w:p w:rsidR="000D2C8A" w:rsidRPr="00684360" w:rsidRDefault="000D2C8A" w:rsidP="00167763">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1 </w:t>
            </w:r>
            <w:r w:rsidR="00167763">
              <w:rPr>
                <w:rFonts w:asciiTheme="minorHAnsi" w:hAnsiTheme="minorHAnsi" w:cs="Tahoma"/>
                <w:bCs/>
                <w:color w:val="000000" w:themeColor="text1"/>
                <w:sz w:val="24"/>
                <w:szCs w:val="24"/>
              </w:rPr>
              <w:t>(</w:t>
            </w:r>
            <w:r w:rsidRPr="00684360">
              <w:rPr>
                <w:rFonts w:asciiTheme="minorHAnsi" w:hAnsiTheme="minorHAnsi" w:cs="Tahoma"/>
                <w:bCs/>
                <w:color w:val="000000" w:themeColor="text1"/>
                <w:sz w:val="24"/>
                <w:szCs w:val="24"/>
              </w:rPr>
              <w:t>Mal</w:t>
            </w:r>
            <w:r w:rsidR="00167763">
              <w:rPr>
                <w:rFonts w:asciiTheme="minorHAnsi" w:hAnsiTheme="minorHAnsi" w:cs="Tahoma"/>
                <w:bCs/>
                <w:color w:val="000000" w:themeColor="text1"/>
                <w:sz w:val="24"/>
                <w:szCs w:val="24"/>
              </w:rPr>
              <w:t>e)</w:t>
            </w:r>
          </w:p>
        </w:tc>
        <w:tc>
          <w:tcPr>
            <w:tcW w:w="2991" w:type="dxa"/>
          </w:tcPr>
          <w:p w:rsidR="000D2C8A" w:rsidRPr="00684360" w:rsidRDefault="000D2C8A" w:rsidP="00E33C44">
            <w:pPr>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He wanted to get education on cultivating  different crops such Coconuts,</w:t>
            </w:r>
            <w:r w:rsidR="000B2DB0">
              <w:rPr>
                <w:rFonts w:asciiTheme="minorHAnsi" w:hAnsiTheme="minorHAnsi" w:cs="Tahoma"/>
                <w:bCs/>
                <w:color w:val="000000" w:themeColor="text1"/>
                <w:sz w:val="24"/>
                <w:szCs w:val="24"/>
              </w:rPr>
              <w:t xml:space="preserve"> </w:t>
            </w:r>
            <w:r w:rsidRPr="00684360">
              <w:rPr>
                <w:rFonts w:asciiTheme="minorHAnsi" w:hAnsiTheme="minorHAnsi" w:cs="Tahoma"/>
                <w:bCs/>
                <w:color w:val="000000" w:themeColor="text1"/>
                <w:sz w:val="24"/>
                <w:szCs w:val="24"/>
              </w:rPr>
              <w:t>maize,</w:t>
            </w:r>
            <w:r w:rsidR="000B2DB0">
              <w:rPr>
                <w:rFonts w:asciiTheme="minorHAnsi" w:hAnsiTheme="minorHAnsi" w:cs="Tahoma"/>
                <w:bCs/>
                <w:color w:val="000000" w:themeColor="text1"/>
                <w:sz w:val="24"/>
                <w:szCs w:val="24"/>
              </w:rPr>
              <w:t xml:space="preserve"> </w:t>
            </w:r>
            <w:r w:rsidRPr="00684360">
              <w:rPr>
                <w:rFonts w:asciiTheme="minorHAnsi" w:hAnsiTheme="minorHAnsi" w:cs="Tahoma"/>
                <w:bCs/>
                <w:color w:val="000000" w:themeColor="text1"/>
                <w:sz w:val="24"/>
                <w:szCs w:val="24"/>
              </w:rPr>
              <w:t>cassava and beans</w:t>
            </w:r>
          </w:p>
        </w:tc>
      </w:tr>
      <w:tr w:rsidR="000D2C8A" w:rsidRPr="00684360" w:rsidTr="0015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73"/>
        </w:trPr>
        <w:tc>
          <w:tcPr>
            <w:tcW w:w="842" w:type="dxa"/>
          </w:tcPr>
          <w:p w:rsidR="000D2C8A" w:rsidRPr="00684360" w:rsidRDefault="000D2C8A"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b/>
                <w:color w:val="000000" w:themeColor="text1"/>
                <w:sz w:val="24"/>
                <w:szCs w:val="24"/>
                <w:lang w:val="en-US"/>
              </w:rPr>
              <w:t xml:space="preserve">    </w:t>
            </w:r>
            <w:r w:rsidRPr="00684360">
              <w:rPr>
                <w:rFonts w:asciiTheme="minorHAnsi" w:hAnsiTheme="minorHAnsi" w:cs="Tahoma"/>
                <w:color w:val="000000" w:themeColor="text1"/>
                <w:sz w:val="24"/>
                <w:szCs w:val="24"/>
                <w:lang w:val="en-US"/>
              </w:rPr>
              <w:t>13.</w:t>
            </w:r>
          </w:p>
        </w:tc>
        <w:tc>
          <w:tcPr>
            <w:tcW w:w="1685"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30</w:t>
            </w:r>
            <w:r w:rsidRPr="00684360">
              <w:rPr>
                <w:rFonts w:asciiTheme="minorHAnsi" w:hAnsiTheme="minorHAnsi" w:cs="Tahoma"/>
                <w:bCs/>
                <w:color w:val="000000" w:themeColor="text1"/>
                <w:sz w:val="24"/>
                <w:szCs w:val="24"/>
                <w:vertAlign w:val="superscript"/>
              </w:rPr>
              <w:t>th</w:t>
            </w:r>
            <w:r w:rsidRPr="00684360">
              <w:rPr>
                <w:rFonts w:asciiTheme="minorHAnsi" w:hAnsiTheme="minorHAnsi" w:cs="Tahoma"/>
                <w:bCs/>
                <w:color w:val="000000" w:themeColor="text1"/>
                <w:sz w:val="24"/>
                <w:szCs w:val="24"/>
              </w:rPr>
              <w:t xml:space="preserve"> November 2022</w:t>
            </w:r>
          </w:p>
        </w:tc>
        <w:tc>
          <w:tcPr>
            <w:tcW w:w="2086"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Individual farmer</w:t>
            </w:r>
          </w:p>
        </w:tc>
        <w:tc>
          <w:tcPr>
            <w:tcW w:w="1265"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1</w:t>
            </w:r>
            <w:r w:rsidR="00167763">
              <w:rPr>
                <w:rFonts w:asciiTheme="minorHAnsi" w:hAnsiTheme="minorHAnsi" w:cs="Tahoma"/>
                <w:bCs/>
                <w:color w:val="000000" w:themeColor="text1"/>
                <w:sz w:val="24"/>
                <w:szCs w:val="24"/>
              </w:rPr>
              <w:t xml:space="preserve"> (Male)</w:t>
            </w:r>
          </w:p>
        </w:tc>
        <w:tc>
          <w:tcPr>
            <w:tcW w:w="2991" w:type="dxa"/>
          </w:tcPr>
          <w:p w:rsidR="000D2C8A" w:rsidRPr="00684360" w:rsidRDefault="000D2C8A" w:rsidP="00E33C44">
            <w:pPr>
              <w:spacing w:before="120" w:after="120"/>
              <w:jc w:val="both"/>
              <w:rPr>
                <w:rFonts w:asciiTheme="minorHAnsi" w:hAnsiTheme="minorHAnsi" w:cs="Tahoma"/>
                <w:bCs/>
                <w:color w:val="000000" w:themeColor="text1"/>
                <w:sz w:val="24"/>
                <w:szCs w:val="24"/>
              </w:rPr>
            </w:pPr>
            <w:r w:rsidRPr="00684360">
              <w:rPr>
                <w:rFonts w:asciiTheme="minorHAnsi" w:hAnsiTheme="minorHAnsi" w:cs="Tahoma"/>
                <w:bCs/>
                <w:color w:val="000000" w:themeColor="text1"/>
                <w:sz w:val="24"/>
                <w:szCs w:val="24"/>
              </w:rPr>
              <w:t xml:space="preserve">He wanted to get coconut farming education </w:t>
            </w:r>
          </w:p>
        </w:tc>
      </w:tr>
      <w:tr w:rsidR="003E02D0" w:rsidRPr="00684360" w:rsidTr="0015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69"/>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b/>
                <w:color w:val="000000" w:themeColor="text1"/>
                <w:sz w:val="24"/>
                <w:szCs w:val="24"/>
                <w:lang w:val="en-US"/>
              </w:rPr>
              <w:t xml:space="preserve">   </w:t>
            </w:r>
            <w:r w:rsidRPr="00684360">
              <w:rPr>
                <w:rFonts w:asciiTheme="minorHAnsi" w:hAnsiTheme="minorHAnsi" w:cs="Tahoma"/>
                <w:color w:val="000000" w:themeColor="text1"/>
                <w:sz w:val="24"/>
                <w:szCs w:val="24"/>
                <w:lang w:val="en-US"/>
              </w:rPr>
              <w:t>14.</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8</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December 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District Commissioner from </w:t>
            </w:r>
            <w:proofErr w:type="spellStart"/>
            <w:r w:rsidRPr="00684360">
              <w:rPr>
                <w:rFonts w:asciiTheme="minorHAnsi" w:hAnsiTheme="minorHAnsi" w:cs="Tahoma"/>
                <w:color w:val="000000" w:themeColor="text1"/>
                <w:sz w:val="24"/>
                <w:szCs w:val="24"/>
              </w:rPr>
              <w:t>Mbeya</w:t>
            </w:r>
            <w:proofErr w:type="spellEnd"/>
          </w:p>
        </w:tc>
        <w:tc>
          <w:tcPr>
            <w:tcW w:w="126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Male</w:t>
            </w:r>
            <w:r w:rsidR="00167763">
              <w:rPr>
                <w:rFonts w:asciiTheme="minorHAnsi" w:hAnsiTheme="minorHAnsi" w:cs="Tahoma"/>
                <w:color w:val="000000" w:themeColor="text1"/>
                <w:sz w:val="24"/>
                <w:szCs w:val="24"/>
              </w:rPr>
              <w:t>)</w:t>
            </w:r>
          </w:p>
        </w:tc>
        <w:tc>
          <w:tcPr>
            <w:tcW w:w="2991" w:type="dxa"/>
            <w:vAlign w:val="center"/>
          </w:tcPr>
          <w:p w:rsidR="003E02D0" w:rsidRPr="00684360" w:rsidRDefault="003E02D0" w:rsidP="00E33C44">
            <w:pPr>
              <w:pStyle w:val="ListParagraph"/>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He wanted to be educated on coconut farming and buying seedlings for establishment of coconut farm</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b/>
                <w:color w:val="000000" w:themeColor="text1"/>
                <w:sz w:val="24"/>
                <w:szCs w:val="24"/>
                <w:lang w:val="en-US"/>
              </w:rPr>
            </w:pP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p>
        </w:tc>
        <w:tc>
          <w:tcPr>
            <w:tcW w:w="2086" w:type="dxa"/>
            <w:vAlign w:val="center"/>
          </w:tcPr>
          <w:p w:rsidR="003E02D0" w:rsidRPr="00684360" w:rsidRDefault="003E02D0" w:rsidP="00E33C44">
            <w:pPr>
              <w:pStyle w:val="ListParagraph"/>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Individual farmer</w:t>
            </w:r>
          </w:p>
        </w:tc>
        <w:tc>
          <w:tcPr>
            <w:tcW w:w="1265" w:type="dxa"/>
            <w:vAlign w:val="center"/>
          </w:tcPr>
          <w:p w:rsidR="003E02D0" w:rsidRPr="00684360" w:rsidRDefault="003E02D0" w:rsidP="00E33C44">
            <w:pPr>
              <w:pStyle w:val="ListParagraph"/>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1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Male</w:t>
            </w:r>
            <w:r w:rsidR="00167763">
              <w:rPr>
                <w:rFonts w:asciiTheme="minorHAnsi" w:hAnsiTheme="minorHAnsi" w:cs="Tahoma"/>
                <w:color w:val="000000" w:themeColor="text1"/>
                <w:sz w:val="24"/>
                <w:szCs w:val="24"/>
              </w:rPr>
              <w:t>)</w:t>
            </w:r>
          </w:p>
        </w:tc>
        <w:tc>
          <w:tcPr>
            <w:tcW w:w="2991" w:type="dxa"/>
            <w:vAlign w:val="center"/>
          </w:tcPr>
          <w:p w:rsidR="003E02D0" w:rsidRPr="00684360" w:rsidRDefault="003E02D0" w:rsidP="00E33C44">
            <w:pPr>
              <w:pStyle w:val="ListParagraph"/>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Wanted to know on mites pesticides</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 xml:space="preserve">  15.</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12</w:t>
            </w:r>
            <w:r w:rsidRPr="00684360">
              <w:rPr>
                <w:rFonts w:asciiTheme="minorHAnsi" w:hAnsiTheme="minorHAnsi" w:cs="Tahoma"/>
                <w:color w:val="000000" w:themeColor="text1"/>
                <w:sz w:val="24"/>
                <w:szCs w:val="24"/>
                <w:vertAlign w:val="superscript"/>
              </w:rPr>
              <w:t>th</w:t>
            </w:r>
            <w:r w:rsidR="00FE5C29">
              <w:rPr>
                <w:rFonts w:asciiTheme="minorHAnsi" w:hAnsiTheme="minorHAnsi" w:cs="Tahoma"/>
                <w:color w:val="000000" w:themeColor="text1"/>
                <w:sz w:val="24"/>
                <w:szCs w:val="24"/>
                <w:vertAlign w:val="superscript"/>
              </w:rPr>
              <w:t xml:space="preserve"> </w:t>
            </w:r>
            <w:r w:rsidRPr="00684360">
              <w:rPr>
                <w:rFonts w:asciiTheme="minorHAnsi" w:hAnsiTheme="minorHAnsi" w:cs="Tahoma"/>
                <w:color w:val="000000" w:themeColor="text1"/>
                <w:sz w:val="24"/>
                <w:szCs w:val="24"/>
              </w:rPr>
              <w:t>December 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Individuals farmers from Dar </w:t>
            </w:r>
            <w:proofErr w:type="spellStart"/>
            <w:r w:rsidRPr="00684360">
              <w:rPr>
                <w:rFonts w:asciiTheme="minorHAnsi" w:hAnsiTheme="minorHAnsi" w:cs="Tahoma"/>
                <w:color w:val="000000" w:themeColor="text1"/>
                <w:sz w:val="24"/>
                <w:szCs w:val="24"/>
              </w:rPr>
              <w:t>es</w:t>
            </w:r>
            <w:proofErr w:type="spellEnd"/>
            <w:r w:rsidRPr="00684360">
              <w:rPr>
                <w:rFonts w:asciiTheme="minorHAnsi" w:hAnsiTheme="minorHAnsi" w:cs="Tahoma"/>
                <w:color w:val="000000" w:themeColor="text1"/>
                <w:sz w:val="24"/>
                <w:szCs w:val="24"/>
              </w:rPr>
              <w:t xml:space="preserve"> Salam</w:t>
            </w:r>
          </w:p>
        </w:tc>
        <w:tc>
          <w:tcPr>
            <w:tcW w:w="126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 2</w:t>
            </w:r>
            <w:r w:rsidR="000B2DB0">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(1 Male and 1 Female)</w:t>
            </w:r>
          </w:p>
        </w:tc>
        <w:tc>
          <w:tcPr>
            <w:tcW w:w="2991"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They wanted to be educated on coconut farming and buying seedlings for establishment of coconut farm</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 xml:space="preserve">  16.</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16</w:t>
            </w:r>
            <w:r w:rsidRPr="00684360">
              <w:rPr>
                <w:rFonts w:asciiTheme="minorHAnsi" w:hAnsiTheme="minorHAnsi" w:cs="Tahoma"/>
                <w:color w:val="000000" w:themeColor="text1"/>
                <w:sz w:val="24"/>
                <w:szCs w:val="24"/>
                <w:vertAlign w:val="superscript"/>
              </w:rPr>
              <w:t>th</w:t>
            </w:r>
            <w:r w:rsidR="00FE5C29">
              <w:rPr>
                <w:rFonts w:asciiTheme="minorHAnsi" w:hAnsiTheme="minorHAnsi" w:cs="Tahoma"/>
                <w:color w:val="000000" w:themeColor="text1"/>
                <w:sz w:val="24"/>
                <w:szCs w:val="24"/>
                <w:vertAlign w:val="superscript"/>
              </w:rPr>
              <w:t xml:space="preserve"> </w:t>
            </w:r>
            <w:r w:rsidRPr="00684360">
              <w:rPr>
                <w:rFonts w:asciiTheme="minorHAnsi" w:hAnsiTheme="minorHAnsi" w:cs="Tahoma"/>
                <w:color w:val="000000" w:themeColor="text1"/>
                <w:sz w:val="24"/>
                <w:szCs w:val="24"/>
              </w:rPr>
              <w:t>December2022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Head of Agricultural Section</w:t>
            </w:r>
          </w:p>
        </w:tc>
        <w:tc>
          <w:tcPr>
            <w:tcW w:w="1265" w:type="dxa"/>
            <w:vAlign w:val="center"/>
          </w:tcPr>
          <w:p w:rsidR="003E02D0" w:rsidRPr="00684360" w:rsidRDefault="003E02D0" w:rsidP="00167763">
            <w:pPr>
              <w:pStyle w:val="ListParagraph"/>
              <w:spacing w:after="0" w:line="240" w:lineRule="auto"/>
              <w:ind w:left="0"/>
              <w:jc w:val="both"/>
              <w:rPr>
                <w:rFonts w:asciiTheme="minorHAnsi" w:hAnsiTheme="minorHAnsi" w:cs="Tahoma"/>
                <w:sz w:val="24"/>
                <w:szCs w:val="24"/>
              </w:rPr>
            </w:pPr>
            <w:r w:rsidRPr="00684360">
              <w:rPr>
                <w:rFonts w:asciiTheme="minorHAnsi" w:hAnsiTheme="minorHAnsi" w:cs="Tahoma"/>
                <w:sz w:val="24"/>
                <w:szCs w:val="24"/>
              </w:rPr>
              <w:t>1</w:t>
            </w:r>
            <w:r w:rsidR="00167763">
              <w:rPr>
                <w:rFonts w:asciiTheme="minorHAnsi" w:hAnsiTheme="minorHAnsi" w:cs="Tahoma"/>
                <w:sz w:val="24"/>
                <w:szCs w:val="24"/>
              </w:rPr>
              <w:t>(</w:t>
            </w:r>
            <w:r w:rsidRPr="00684360">
              <w:rPr>
                <w:rFonts w:asciiTheme="minorHAnsi" w:hAnsiTheme="minorHAnsi" w:cs="Tahoma"/>
                <w:sz w:val="24"/>
                <w:szCs w:val="24"/>
              </w:rPr>
              <w:t>Female</w:t>
            </w:r>
            <w:r w:rsidR="00167763">
              <w:rPr>
                <w:rFonts w:asciiTheme="minorHAnsi" w:hAnsiTheme="minorHAnsi" w:cs="Tahoma"/>
                <w:sz w:val="24"/>
                <w:szCs w:val="24"/>
              </w:rPr>
              <w:t>)</w:t>
            </w:r>
          </w:p>
        </w:tc>
        <w:tc>
          <w:tcPr>
            <w:tcW w:w="2991" w:type="dxa"/>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bCs/>
                <w:color w:val="000000" w:themeColor="text1"/>
                <w:sz w:val="24"/>
                <w:szCs w:val="24"/>
              </w:rPr>
              <w:t>She wanted to buy coconut seedlings and to be educated on coconut farming</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 xml:space="preserve">   17.</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19</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December 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Individual farmers</w:t>
            </w:r>
          </w:p>
        </w:tc>
        <w:tc>
          <w:tcPr>
            <w:tcW w:w="126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sz w:val="24"/>
                <w:szCs w:val="24"/>
              </w:rPr>
              <w:t xml:space="preserve">1 </w:t>
            </w:r>
            <w:r w:rsidR="00167763">
              <w:rPr>
                <w:rFonts w:asciiTheme="minorHAnsi" w:hAnsiTheme="minorHAnsi" w:cs="Tahoma"/>
                <w:sz w:val="24"/>
                <w:szCs w:val="24"/>
              </w:rPr>
              <w:t>(</w:t>
            </w:r>
            <w:r w:rsidRPr="00684360">
              <w:rPr>
                <w:rFonts w:asciiTheme="minorHAnsi" w:hAnsiTheme="minorHAnsi" w:cs="Tahoma"/>
                <w:sz w:val="24"/>
                <w:szCs w:val="24"/>
              </w:rPr>
              <w:t>Male</w:t>
            </w:r>
            <w:r w:rsidR="00167763">
              <w:rPr>
                <w:rFonts w:asciiTheme="minorHAnsi" w:hAnsiTheme="minorHAnsi" w:cs="Tahoma"/>
                <w:sz w:val="24"/>
                <w:szCs w:val="24"/>
              </w:rPr>
              <w:t>)</w:t>
            </w:r>
            <w:r w:rsidRPr="00684360">
              <w:rPr>
                <w:rFonts w:asciiTheme="minorHAnsi" w:hAnsiTheme="minorHAnsi" w:cs="Tahoma"/>
                <w:sz w:val="24"/>
                <w:szCs w:val="24"/>
              </w:rPr>
              <w:t xml:space="preserve"> </w:t>
            </w:r>
          </w:p>
        </w:tc>
        <w:tc>
          <w:tcPr>
            <w:tcW w:w="2991"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Wanted to know on   coconut farming education provided by the Centre and </w:t>
            </w:r>
            <w:r w:rsidRPr="00684360">
              <w:rPr>
                <w:rFonts w:asciiTheme="minorHAnsi" w:hAnsiTheme="minorHAnsi" w:cs="Tahoma"/>
                <w:color w:val="000000" w:themeColor="text1"/>
                <w:sz w:val="24"/>
                <w:szCs w:val="24"/>
              </w:rPr>
              <w:lastRenderedPageBreak/>
              <w:t>fertilizer application for Avocados</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lastRenderedPageBreak/>
              <w:t xml:space="preserve"> 18.</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21</w:t>
            </w:r>
            <w:r w:rsidRPr="00684360">
              <w:rPr>
                <w:rFonts w:asciiTheme="minorHAnsi" w:hAnsiTheme="minorHAnsi" w:cs="Tahoma"/>
                <w:color w:val="000000" w:themeColor="text1"/>
                <w:sz w:val="24"/>
                <w:szCs w:val="24"/>
                <w:vertAlign w:val="superscript"/>
              </w:rPr>
              <w:t>th</w:t>
            </w:r>
            <w:r w:rsidR="000B2DB0">
              <w:rPr>
                <w:rFonts w:asciiTheme="minorHAnsi" w:hAnsiTheme="minorHAnsi" w:cs="Tahoma"/>
                <w:color w:val="000000" w:themeColor="text1"/>
                <w:sz w:val="24"/>
                <w:szCs w:val="24"/>
                <w:vertAlign w:val="superscript"/>
              </w:rPr>
              <w:t xml:space="preserve"> </w:t>
            </w:r>
            <w:r w:rsidRPr="00684360">
              <w:rPr>
                <w:rFonts w:asciiTheme="minorHAnsi" w:hAnsiTheme="minorHAnsi" w:cs="Tahoma"/>
                <w:color w:val="000000" w:themeColor="text1"/>
                <w:sz w:val="24"/>
                <w:szCs w:val="24"/>
              </w:rPr>
              <w:t>December 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bCs/>
                <w:iCs/>
                <w:color w:val="000000" w:themeColor="text1"/>
                <w:sz w:val="24"/>
                <w:szCs w:val="24"/>
              </w:rPr>
            </w:pPr>
            <w:r w:rsidRPr="00684360">
              <w:rPr>
                <w:rFonts w:asciiTheme="minorHAnsi" w:hAnsiTheme="minorHAnsi" w:cs="Tahoma"/>
                <w:bCs/>
                <w:iCs/>
                <w:color w:val="000000" w:themeColor="text1"/>
                <w:sz w:val="24"/>
                <w:szCs w:val="24"/>
              </w:rPr>
              <w:t xml:space="preserve">Individual farmer from </w:t>
            </w:r>
            <w:proofErr w:type="spellStart"/>
            <w:r w:rsidRPr="00684360">
              <w:rPr>
                <w:rFonts w:asciiTheme="minorHAnsi" w:hAnsiTheme="minorHAnsi" w:cs="Tahoma"/>
                <w:bCs/>
                <w:iCs/>
                <w:color w:val="000000" w:themeColor="text1"/>
                <w:sz w:val="24"/>
                <w:szCs w:val="24"/>
              </w:rPr>
              <w:t>Ubungo</w:t>
            </w:r>
            <w:proofErr w:type="spellEnd"/>
          </w:p>
        </w:tc>
        <w:tc>
          <w:tcPr>
            <w:tcW w:w="126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1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Female</w:t>
            </w:r>
            <w:r w:rsidR="00167763">
              <w:rPr>
                <w:rFonts w:asciiTheme="minorHAnsi" w:hAnsiTheme="minorHAnsi" w:cs="Tahoma"/>
                <w:color w:val="000000" w:themeColor="text1"/>
                <w:sz w:val="24"/>
                <w:szCs w:val="24"/>
              </w:rPr>
              <w:t>)</w:t>
            </w:r>
          </w:p>
        </w:tc>
        <w:tc>
          <w:tcPr>
            <w:tcW w:w="2991"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She wanted to buy coconut seedlings for plantation</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 xml:space="preserve">  19.</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28</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December 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bCs/>
                <w:iCs/>
                <w:color w:val="000000" w:themeColor="text1"/>
                <w:sz w:val="24"/>
                <w:szCs w:val="24"/>
              </w:rPr>
            </w:pPr>
            <w:r w:rsidRPr="00684360">
              <w:rPr>
                <w:rFonts w:asciiTheme="minorHAnsi" w:hAnsiTheme="minorHAnsi" w:cs="Tahoma"/>
                <w:bCs/>
                <w:iCs/>
                <w:color w:val="000000" w:themeColor="text1"/>
                <w:sz w:val="24"/>
                <w:szCs w:val="24"/>
              </w:rPr>
              <w:t xml:space="preserve">Individual farmers from </w:t>
            </w:r>
            <w:proofErr w:type="spellStart"/>
            <w:r w:rsidRPr="00684360">
              <w:rPr>
                <w:rFonts w:asciiTheme="minorHAnsi" w:hAnsiTheme="minorHAnsi" w:cs="Tahoma"/>
                <w:bCs/>
                <w:iCs/>
                <w:color w:val="000000" w:themeColor="text1"/>
                <w:sz w:val="24"/>
                <w:szCs w:val="24"/>
              </w:rPr>
              <w:t>Morogoro</w:t>
            </w:r>
            <w:proofErr w:type="spellEnd"/>
          </w:p>
        </w:tc>
        <w:tc>
          <w:tcPr>
            <w:tcW w:w="126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2(1 Male and 1</w:t>
            </w:r>
            <w:r w:rsidR="00167763">
              <w:rPr>
                <w:rFonts w:asciiTheme="minorHAnsi" w:hAnsiTheme="minorHAnsi" w:cs="Tahoma"/>
                <w:color w:val="000000" w:themeColor="text1"/>
                <w:sz w:val="24"/>
                <w:szCs w:val="24"/>
              </w:rPr>
              <w:t xml:space="preserve"> </w:t>
            </w:r>
            <w:r w:rsidRPr="00684360">
              <w:rPr>
                <w:rFonts w:asciiTheme="minorHAnsi" w:hAnsiTheme="minorHAnsi" w:cs="Tahoma"/>
                <w:color w:val="000000" w:themeColor="text1"/>
                <w:sz w:val="24"/>
                <w:szCs w:val="24"/>
              </w:rPr>
              <w:t>Female)</w:t>
            </w:r>
          </w:p>
        </w:tc>
        <w:tc>
          <w:tcPr>
            <w:tcW w:w="2991"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They wanted to get leaflets for Coconut farming</w:t>
            </w:r>
          </w:p>
        </w:tc>
      </w:tr>
      <w:tr w:rsidR="003E02D0" w:rsidRPr="00684360" w:rsidTr="00E33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3"/>
        </w:trPr>
        <w:tc>
          <w:tcPr>
            <w:tcW w:w="842" w:type="dxa"/>
          </w:tcPr>
          <w:p w:rsidR="003E02D0" w:rsidRPr="00684360" w:rsidRDefault="003E02D0" w:rsidP="00E33C44">
            <w:pPr>
              <w:spacing w:before="120" w:after="120"/>
              <w:ind w:left="42"/>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 xml:space="preserve">  20.</w:t>
            </w:r>
          </w:p>
        </w:tc>
        <w:tc>
          <w:tcPr>
            <w:tcW w:w="168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30</w:t>
            </w:r>
            <w:r w:rsidRPr="00684360">
              <w:rPr>
                <w:rFonts w:asciiTheme="minorHAnsi" w:hAnsiTheme="minorHAnsi" w:cs="Tahoma"/>
                <w:color w:val="000000" w:themeColor="text1"/>
                <w:sz w:val="24"/>
                <w:szCs w:val="24"/>
                <w:vertAlign w:val="superscript"/>
              </w:rPr>
              <w:t>th</w:t>
            </w:r>
            <w:r w:rsidRPr="00684360">
              <w:rPr>
                <w:rFonts w:asciiTheme="minorHAnsi" w:hAnsiTheme="minorHAnsi" w:cs="Tahoma"/>
                <w:color w:val="000000" w:themeColor="text1"/>
                <w:sz w:val="24"/>
                <w:szCs w:val="24"/>
              </w:rPr>
              <w:t xml:space="preserve"> December 2022</w:t>
            </w:r>
          </w:p>
        </w:tc>
        <w:tc>
          <w:tcPr>
            <w:tcW w:w="2086" w:type="dxa"/>
            <w:vAlign w:val="center"/>
          </w:tcPr>
          <w:p w:rsidR="003E02D0" w:rsidRPr="00684360" w:rsidRDefault="003E02D0" w:rsidP="00E33C44">
            <w:pPr>
              <w:pStyle w:val="ListParagraph"/>
              <w:spacing w:after="0" w:line="240" w:lineRule="auto"/>
              <w:ind w:left="0"/>
              <w:jc w:val="both"/>
              <w:rPr>
                <w:rFonts w:asciiTheme="minorHAnsi" w:hAnsiTheme="minorHAnsi" w:cs="Tahoma"/>
                <w:bCs/>
                <w:iCs/>
                <w:color w:val="000000" w:themeColor="text1"/>
                <w:sz w:val="24"/>
                <w:szCs w:val="24"/>
              </w:rPr>
            </w:pPr>
            <w:r w:rsidRPr="00684360">
              <w:rPr>
                <w:rFonts w:asciiTheme="minorHAnsi" w:hAnsiTheme="minorHAnsi" w:cs="Tahoma"/>
                <w:bCs/>
                <w:iCs/>
                <w:color w:val="000000" w:themeColor="text1"/>
                <w:sz w:val="24"/>
                <w:szCs w:val="24"/>
              </w:rPr>
              <w:t>Retired staffs who want to engage themselves in agriculture</w:t>
            </w:r>
          </w:p>
        </w:tc>
        <w:tc>
          <w:tcPr>
            <w:tcW w:w="1265"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3 </w:t>
            </w:r>
            <w:r w:rsidR="00167763">
              <w:rPr>
                <w:rFonts w:asciiTheme="minorHAnsi" w:hAnsiTheme="minorHAnsi" w:cs="Tahoma"/>
                <w:color w:val="000000" w:themeColor="text1"/>
                <w:sz w:val="24"/>
                <w:szCs w:val="24"/>
              </w:rPr>
              <w:t>(</w:t>
            </w:r>
            <w:r w:rsidRPr="00684360">
              <w:rPr>
                <w:rFonts w:asciiTheme="minorHAnsi" w:hAnsiTheme="minorHAnsi" w:cs="Tahoma"/>
                <w:color w:val="000000" w:themeColor="text1"/>
                <w:sz w:val="24"/>
                <w:szCs w:val="24"/>
              </w:rPr>
              <w:t>Males</w:t>
            </w:r>
            <w:r w:rsidR="00167763">
              <w:rPr>
                <w:rFonts w:asciiTheme="minorHAnsi" w:hAnsiTheme="minorHAnsi" w:cs="Tahoma"/>
                <w:color w:val="000000" w:themeColor="text1"/>
                <w:sz w:val="24"/>
                <w:szCs w:val="24"/>
              </w:rPr>
              <w:t>)</w:t>
            </w:r>
          </w:p>
        </w:tc>
        <w:tc>
          <w:tcPr>
            <w:tcW w:w="2991" w:type="dxa"/>
            <w:vAlign w:val="center"/>
          </w:tcPr>
          <w:p w:rsidR="003E02D0" w:rsidRPr="00684360" w:rsidRDefault="003E02D0" w:rsidP="00E33C44">
            <w:pPr>
              <w:pStyle w:val="ListParagraph"/>
              <w:spacing w:after="0" w:line="240" w:lineRule="auto"/>
              <w:ind w:left="0"/>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They wanted to get information on growing different crops: coconut, avocados and macadamia. Also they wanted to how they can start agricultural project.  Also they wanted to know about biotechnology and especially on the seeds that are developed by tissue culture</w:t>
            </w:r>
          </w:p>
        </w:tc>
      </w:tr>
    </w:tbl>
    <w:p w:rsidR="00DC5764" w:rsidRPr="00684360" w:rsidRDefault="00DC5764" w:rsidP="0054111F">
      <w:pPr>
        <w:spacing w:after="0" w:line="240" w:lineRule="auto"/>
        <w:jc w:val="both"/>
        <w:rPr>
          <w:rFonts w:asciiTheme="minorHAnsi" w:hAnsiTheme="minorHAnsi" w:cs="Tahoma"/>
          <w:bCs/>
          <w:color w:val="000000" w:themeColor="text1"/>
          <w:sz w:val="24"/>
          <w:szCs w:val="24"/>
        </w:rPr>
      </w:pPr>
    </w:p>
    <w:p w:rsidR="006753F9" w:rsidRPr="00684360" w:rsidRDefault="00C43E60" w:rsidP="008A3D82">
      <w:pPr>
        <w:spacing w:before="120" w:after="120" w:line="240" w:lineRule="auto"/>
        <w:jc w:val="both"/>
        <w:rPr>
          <w:rFonts w:asciiTheme="minorHAnsi" w:hAnsiTheme="minorHAnsi" w:cs="Tahoma"/>
          <w:b/>
          <w:color w:val="000000" w:themeColor="text1"/>
          <w:sz w:val="24"/>
          <w:szCs w:val="24"/>
          <w:lang w:val="en-US"/>
        </w:rPr>
      </w:pPr>
      <w:r w:rsidRPr="00684360">
        <w:rPr>
          <w:rFonts w:asciiTheme="minorHAnsi" w:hAnsiTheme="minorHAnsi" w:cs="Tahoma"/>
          <w:b/>
          <w:color w:val="000000" w:themeColor="text1"/>
          <w:sz w:val="24"/>
          <w:szCs w:val="24"/>
          <w:lang w:val="en-US"/>
        </w:rPr>
        <w:t>5</w:t>
      </w:r>
      <w:r w:rsidR="00684360">
        <w:rPr>
          <w:rFonts w:asciiTheme="minorHAnsi" w:hAnsiTheme="minorHAnsi" w:cs="Tahoma"/>
          <w:b/>
          <w:color w:val="000000" w:themeColor="text1"/>
          <w:sz w:val="24"/>
          <w:szCs w:val="24"/>
          <w:lang w:val="en-US"/>
        </w:rPr>
        <w:t>.3</w:t>
      </w:r>
      <w:r w:rsidR="000B2DB0" w:rsidRPr="00684360">
        <w:rPr>
          <w:rFonts w:asciiTheme="minorHAnsi" w:hAnsiTheme="minorHAnsi" w:cs="Tahoma"/>
          <w:b/>
          <w:color w:val="000000" w:themeColor="text1"/>
          <w:sz w:val="24"/>
          <w:szCs w:val="24"/>
          <w:lang w:val="en-US"/>
        </w:rPr>
        <w:t>. Challenges</w:t>
      </w:r>
      <w:r w:rsidR="006753F9" w:rsidRPr="00684360">
        <w:rPr>
          <w:rFonts w:asciiTheme="minorHAnsi" w:hAnsiTheme="minorHAnsi" w:cs="Tahoma"/>
          <w:b/>
          <w:color w:val="000000" w:themeColor="text1"/>
          <w:sz w:val="24"/>
          <w:szCs w:val="24"/>
          <w:lang w:val="en-US"/>
        </w:rPr>
        <w:t xml:space="preserve"> </w:t>
      </w:r>
    </w:p>
    <w:p w:rsidR="003353AE" w:rsidRPr="00684360" w:rsidRDefault="000B2DB0" w:rsidP="007C3843">
      <w:pPr>
        <w:pStyle w:val="ListParagraph"/>
        <w:numPr>
          <w:ilvl w:val="0"/>
          <w:numId w:val="38"/>
        </w:numPr>
        <w:spacing w:before="120" w:after="12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Absence of</w:t>
      </w:r>
      <w:r w:rsidR="003353AE" w:rsidRPr="00684360">
        <w:rPr>
          <w:rFonts w:asciiTheme="minorHAnsi" w:hAnsiTheme="minorHAnsi" w:cs="Tahoma"/>
          <w:color w:val="000000" w:themeColor="text1"/>
          <w:sz w:val="24"/>
          <w:szCs w:val="24"/>
          <w:lang w:val="en-US"/>
        </w:rPr>
        <w:t xml:space="preserve"> water to irrigate </w:t>
      </w:r>
      <w:r w:rsidR="007C3843" w:rsidRPr="00684360">
        <w:rPr>
          <w:rFonts w:asciiTheme="minorHAnsi" w:hAnsiTheme="minorHAnsi" w:cs="Tahoma"/>
          <w:color w:val="000000" w:themeColor="text1"/>
          <w:sz w:val="24"/>
          <w:szCs w:val="24"/>
          <w:lang w:val="en-US"/>
        </w:rPr>
        <w:t xml:space="preserve">due to rain absence </w:t>
      </w:r>
      <w:r w:rsidR="00715D22" w:rsidRPr="00684360">
        <w:rPr>
          <w:rFonts w:asciiTheme="minorHAnsi" w:hAnsiTheme="minorHAnsi" w:cs="Tahoma"/>
          <w:color w:val="000000" w:themeColor="text1"/>
          <w:sz w:val="24"/>
          <w:szCs w:val="24"/>
          <w:lang w:val="en-US"/>
        </w:rPr>
        <w:t xml:space="preserve">which </w:t>
      </w:r>
      <w:r w:rsidRPr="00684360">
        <w:rPr>
          <w:rFonts w:asciiTheme="minorHAnsi" w:hAnsiTheme="minorHAnsi" w:cs="Tahoma"/>
          <w:color w:val="000000" w:themeColor="text1"/>
          <w:sz w:val="24"/>
          <w:szCs w:val="24"/>
          <w:lang w:val="en-US"/>
        </w:rPr>
        <w:t>hinder demo plots</w:t>
      </w:r>
      <w:r w:rsidR="007C3843" w:rsidRPr="00684360">
        <w:rPr>
          <w:rFonts w:asciiTheme="minorHAnsi" w:hAnsiTheme="minorHAnsi" w:cs="Tahoma"/>
          <w:color w:val="000000" w:themeColor="text1"/>
          <w:sz w:val="24"/>
          <w:szCs w:val="24"/>
          <w:lang w:val="en-US"/>
        </w:rPr>
        <w:t xml:space="preserve"> establishment and other </w:t>
      </w:r>
      <w:r w:rsidR="003353AE" w:rsidRPr="00684360">
        <w:rPr>
          <w:rFonts w:asciiTheme="minorHAnsi" w:hAnsiTheme="minorHAnsi" w:cs="Tahoma"/>
          <w:color w:val="000000" w:themeColor="text1"/>
          <w:sz w:val="24"/>
          <w:szCs w:val="24"/>
          <w:lang w:val="en-US"/>
        </w:rPr>
        <w:t>crops</w:t>
      </w:r>
      <w:r w:rsidR="007C3843" w:rsidRPr="00684360">
        <w:rPr>
          <w:rFonts w:asciiTheme="minorHAnsi" w:hAnsiTheme="minorHAnsi" w:cs="Tahoma"/>
          <w:color w:val="000000" w:themeColor="text1"/>
          <w:sz w:val="24"/>
          <w:szCs w:val="24"/>
          <w:lang w:val="en-US"/>
        </w:rPr>
        <w:t xml:space="preserve"> to be planted</w:t>
      </w:r>
      <w:r w:rsidR="003353AE" w:rsidRPr="00684360">
        <w:rPr>
          <w:rFonts w:asciiTheme="minorHAnsi" w:hAnsiTheme="minorHAnsi" w:cs="Tahoma"/>
          <w:color w:val="000000" w:themeColor="text1"/>
          <w:sz w:val="24"/>
          <w:szCs w:val="24"/>
          <w:lang w:val="en-US"/>
        </w:rPr>
        <w:t xml:space="preserve"> in coconut plantations</w:t>
      </w:r>
      <w:r w:rsidR="007C3843" w:rsidRPr="00684360">
        <w:rPr>
          <w:rFonts w:asciiTheme="minorHAnsi" w:hAnsiTheme="minorHAnsi" w:cs="Tahoma"/>
          <w:color w:val="000000" w:themeColor="text1"/>
          <w:sz w:val="24"/>
          <w:szCs w:val="24"/>
          <w:lang w:val="en-US"/>
        </w:rPr>
        <w:t>.</w:t>
      </w:r>
      <w:r w:rsidR="003353AE" w:rsidRPr="00684360">
        <w:rPr>
          <w:rFonts w:asciiTheme="minorHAnsi" w:hAnsiTheme="minorHAnsi" w:cs="Tahoma"/>
          <w:color w:val="000000" w:themeColor="text1"/>
          <w:sz w:val="24"/>
          <w:szCs w:val="24"/>
          <w:lang w:val="en-US"/>
        </w:rPr>
        <w:t xml:space="preserve"> </w:t>
      </w:r>
    </w:p>
    <w:p w:rsidR="007C3843" w:rsidRPr="00684360" w:rsidRDefault="007C3843" w:rsidP="007C3843">
      <w:pPr>
        <w:pStyle w:val="ListParagraph"/>
        <w:numPr>
          <w:ilvl w:val="0"/>
          <w:numId w:val="38"/>
        </w:num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Lack of additional coconuts </w:t>
      </w:r>
      <w:r w:rsidR="000B2DB0" w:rsidRPr="00684360">
        <w:rPr>
          <w:rFonts w:asciiTheme="minorHAnsi" w:hAnsiTheme="minorHAnsi" w:cs="Tahoma"/>
          <w:color w:val="000000" w:themeColor="text1"/>
          <w:sz w:val="24"/>
          <w:szCs w:val="24"/>
        </w:rPr>
        <w:t>seedlings for</w:t>
      </w:r>
      <w:r w:rsidR="003353AE" w:rsidRPr="00684360">
        <w:rPr>
          <w:rFonts w:asciiTheme="minorHAnsi" w:hAnsiTheme="minorHAnsi" w:cs="Tahoma"/>
          <w:color w:val="000000" w:themeColor="text1"/>
          <w:sz w:val="24"/>
          <w:szCs w:val="24"/>
        </w:rPr>
        <w:t xml:space="preserve"> planting</w:t>
      </w:r>
      <w:r w:rsidRPr="00684360">
        <w:rPr>
          <w:rFonts w:asciiTheme="minorHAnsi" w:hAnsiTheme="minorHAnsi" w:cs="Tahoma"/>
          <w:color w:val="000000" w:themeColor="text1"/>
          <w:sz w:val="24"/>
          <w:szCs w:val="24"/>
        </w:rPr>
        <w:t xml:space="preserve"> in </w:t>
      </w:r>
      <w:proofErr w:type="spellStart"/>
      <w:r w:rsidRPr="00684360">
        <w:rPr>
          <w:rFonts w:asciiTheme="minorHAnsi" w:hAnsiTheme="minorHAnsi" w:cs="Tahoma"/>
          <w:color w:val="000000" w:themeColor="text1"/>
          <w:sz w:val="24"/>
          <w:szCs w:val="24"/>
        </w:rPr>
        <w:t>Agr</w:t>
      </w:r>
      <w:r w:rsidR="00751390">
        <w:rPr>
          <w:rFonts w:asciiTheme="minorHAnsi" w:hAnsiTheme="minorHAnsi" w:cs="Tahoma"/>
          <w:color w:val="000000" w:themeColor="text1"/>
          <w:sz w:val="24"/>
          <w:szCs w:val="24"/>
        </w:rPr>
        <w:t>i</w:t>
      </w:r>
      <w:r w:rsidRPr="00684360">
        <w:rPr>
          <w:rFonts w:asciiTheme="minorHAnsi" w:hAnsiTheme="minorHAnsi" w:cs="Tahoma"/>
          <w:color w:val="000000" w:themeColor="text1"/>
          <w:sz w:val="24"/>
          <w:szCs w:val="24"/>
        </w:rPr>
        <w:t>Tech</w:t>
      </w:r>
      <w:proofErr w:type="spellEnd"/>
      <w:r w:rsidRPr="00684360">
        <w:rPr>
          <w:rFonts w:asciiTheme="minorHAnsi" w:hAnsiTheme="minorHAnsi" w:cs="Tahoma"/>
          <w:color w:val="000000" w:themeColor="text1"/>
          <w:sz w:val="24"/>
          <w:szCs w:val="24"/>
        </w:rPr>
        <w:t xml:space="preserve"> Hubs.</w:t>
      </w:r>
      <w:r w:rsidR="003353AE" w:rsidRPr="00684360">
        <w:rPr>
          <w:rFonts w:asciiTheme="minorHAnsi" w:hAnsiTheme="minorHAnsi" w:cs="Tahoma"/>
          <w:color w:val="000000" w:themeColor="text1"/>
          <w:sz w:val="24"/>
          <w:szCs w:val="24"/>
        </w:rPr>
        <w:t xml:space="preserve"> </w:t>
      </w:r>
      <w:r w:rsidR="00D64AFB" w:rsidRPr="00684360">
        <w:rPr>
          <w:rFonts w:asciiTheme="minorHAnsi" w:hAnsiTheme="minorHAnsi" w:cs="Tahoma"/>
          <w:color w:val="000000" w:themeColor="text1"/>
          <w:sz w:val="24"/>
          <w:szCs w:val="24"/>
        </w:rPr>
        <w:t xml:space="preserve"> </w:t>
      </w:r>
    </w:p>
    <w:p w:rsidR="00AB648E" w:rsidRPr="00684360" w:rsidRDefault="00AB648E" w:rsidP="00AB648E">
      <w:pPr>
        <w:pStyle w:val="ListParagraph"/>
        <w:numPr>
          <w:ilvl w:val="0"/>
          <w:numId w:val="38"/>
        </w:num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Shortage of adequate supply of coconut seedlings in </w:t>
      </w:r>
      <w:r w:rsidR="000B2DB0" w:rsidRPr="00684360">
        <w:rPr>
          <w:rFonts w:asciiTheme="minorHAnsi" w:hAnsiTheme="minorHAnsi" w:cs="Tahoma"/>
          <w:color w:val="000000" w:themeColor="text1"/>
          <w:sz w:val="24"/>
          <w:szCs w:val="24"/>
        </w:rPr>
        <w:t>case buyer</w:t>
      </w:r>
      <w:r w:rsidRPr="00684360">
        <w:rPr>
          <w:rFonts w:asciiTheme="minorHAnsi" w:hAnsiTheme="minorHAnsi" w:cs="Tahoma"/>
          <w:color w:val="000000" w:themeColor="text1"/>
          <w:sz w:val="24"/>
          <w:szCs w:val="24"/>
        </w:rPr>
        <w:t xml:space="preserve"> demand is higher </w:t>
      </w:r>
      <w:r w:rsidR="000B2DB0" w:rsidRPr="00684360">
        <w:rPr>
          <w:rFonts w:asciiTheme="minorHAnsi" w:hAnsiTheme="minorHAnsi" w:cs="Tahoma"/>
          <w:color w:val="000000" w:themeColor="text1"/>
          <w:sz w:val="24"/>
          <w:szCs w:val="24"/>
        </w:rPr>
        <w:t>more than</w:t>
      </w:r>
      <w:r w:rsidRPr="00684360">
        <w:rPr>
          <w:rFonts w:asciiTheme="minorHAnsi" w:hAnsiTheme="minorHAnsi" w:cs="Tahoma"/>
          <w:color w:val="000000" w:themeColor="text1"/>
          <w:sz w:val="24"/>
          <w:szCs w:val="24"/>
        </w:rPr>
        <w:t xml:space="preserve"> 5000 seedlings at once.</w:t>
      </w:r>
    </w:p>
    <w:p w:rsidR="00AB648E" w:rsidRPr="000B2DB0" w:rsidRDefault="00AB648E" w:rsidP="00AB648E">
      <w:pPr>
        <w:pStyle w:val="ListParagraph"/>
        <w:numPr>
          <w:ilvl w:val="0"/>
          <w:numId w:val="38"/>
        </w:num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Time consuming and tiresome work in extracting virgin coconut oil due to old manual pressing machine and local coconut graters.</w:t>
      </w:r>
    </w:p>
    <w:p w:rsidR="00644927" w:rsidRPr="00684360" w:rsidRDefault="00644927" w:rsidP="00644927">
      <w:pPr>
        <w:pStyle w:val="ListParagraph"/>
        <w:numPr>
          <w:ilvl w:val="0"/>
          <w:numId w:val="39"/>
        </w:numPr>
        <w:spacing w:after="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Lack of farming equipment’s</w:t>
      </w:r>
      <w:r w:rsidR="000B2DB0">
        <w:rPr>
          <w:rFonts w:asciiTheme="minorHAnsi" w:hAnsiTheme="minorHAnsi" w:cs="Tahoma"/>
          <w:color w:val="000000" w:themeColor="text1"/>
          <w:sz w:val="24"/>
          <w:szCs w:val="24"/>
          <w:lang w:val="en-US"/>
        </w:rPr>
        <w:t xml:space="preserve"> </w:t>
      </w:r>
      <w:r w:rsidRPr="00684360">
        <w:rPr>
          <w:rFonts w:asciiTheme="minorHAnsi" w:hAnsiTheme="minorHAnsi" w:cs="Tahoma"/>
          <w:color w:val="000000" w:themeColor="text1"/>
          <w:sz w:val="24"/>
          <w:szCs w:val="24"/>
          <w:lang w:val="en-US"/>
        </w:rPr>
        <w:t>i.e. tractors for clearing and tillage in coconuts plantations</w:t>
      </w:r>
      <w:r w:rsidR="001439B1" w:rsidRPr="00684360">
        <w:rPr>
          <w:rFonts w:asciiTheme="minorHAnsi" w:hAnsiTheme="minorHAnsi" w:cs="Tahoma"/>
          <w:color w:val="000000" w:themeColor="text1"/>
          <w:sz w:val="24"/>
          <w:szCs w:val="24"/>
          <w:lang w:val="en-US"/>
        </w:rPr>
        <w:t>.</w:t>
      </w:r>
    </w:p>
    <w:p w:rsidR="00644927" w:rsidRPr="00684360" w:rsidRDefault="00644927" w:rsidP="00644927">
      <w:pPr>
        <w:pStyle w:val="ListParagraph"/>
        <w:numPr>
          <w:ilvl w:val="0"/>
          <w:numId w:val="39"/>
        </w:numPr>
        <w:spacing w:after="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 xml:space="preserve">Coconuts thieves due to surrounded bushes and shortage of farm guards in </w:t>
      </w:r>
      <w:proofErr w:type="spellStart"/>
      <w:r w:rsidRPr="00684360">
        <w:rPr>
          <w:rFonts w:asciiTheme="minorHAnsi" w:hAnsiTheme="minorHAnsi" w:cs="Tahoma"/>
          <w:color w:val="000000" w:themeColor="text1"/>
          <w:sz w:val="24"/>
          <w:szCs w:val="24"/>
          <w:lang w:val="en-US"/>
        </w:rPr>
        <w:t>Chambezi</w:t>
      </w:r>
      <w:proofErr w:type="spellEnd"/>
      <w:r w:rsidRPr="00684360">
        <w:rPr>
          <w:rFonts w:asciiTheme="minorHAnsi" w:hAnsiTheme="minorHAnsi" w:cs="Tahoma"/>
          <w:color w:val="000000" w:themeColor="text1"/>
          <w:sz w:val="24"/>
          <w:szCs w:val="24"/>
          <w:lang w:val="en-US"/>
        </w:rPr>
        <w:t xml:space="preserve"> and </w:t>
      </w:r>
      <w:proofErr w:type="spellStart"/>
      <w:r w:rsidRPr="00684360">
        <w:rPr>
          <w:rFonts w:asciiTheme="minorHAnsi" w:hAnsiTheme="minorHAnsi" w:cs="Tahoma"/>
          <w:color w:val="000000" w:themeColor="text1"/>
          <w:sz w:val="24"/>
          <w:szCs w:val="24"/>
          <w:lang w:val="en-US"/>
        </w:rPr>
        <w:t>Mkuranga</w:t>
      </w:r>
      <w:proofErr w:type="spellEnd"/>
      <w:r w:rsidRPr="00684360">
        <w:rPr>
          <w:rFonts w:asciiTheme="minorHAnsi" w:hAnsiTheme="minorHAnsi" w:cs="Tahoma"/>
          <w:color w:val="000000" w:themeColor="text1"/>
          <w:sz w:val="24"/>
          <w:szCs w:val="24"/>
          <w:lang w:val="en-US"/>
        </w:rPr>
        <w:t xml:space="preserve"> substations</w:t>
      </w:r>
      <w:r w:rsidR="001439B1" w:rsidRPr="00684360">
        <w:rPr>
          <w:rFonts w:asciiTheme="minorHAnsi" w:hAnsiTheme="minorHAnsi" w:cs="Tahoma"/>
          <w:color w:val="000000" w:themeColor="text1"/>
          <w:sz w:val="24"/>
          <w:szCs w:val="24"/>
          <w:lang w:val="en-US"/>
        </w:rPr>
        <w:t>.</w:t>
      </w:r>
    </w:p>
    <w:p w:rsidR="00644927" w:rsidRPr="00684360" w:rsidRDefault="00644927" w:rsidP="00644927">
      <w:pPr>
        <w:pStyle w:val="ListParagraph"/>
        <w:numPr>
          <w:ilvl w:val="0"/>
          <w:numId w:val="39"/>
        </w:numPr>
        <w:spacing w:after="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Limited funds for T</w:t>
      </w:r>
      <w:r w:rsidR="001439B1" w:rsidRPr="00684360">
        <w:rPr>
          <w:rFonts w:asciiTheme="minorHAnsi" w:hAnsiTheme="minorHAnsi" w:cs="Tahoma"/>
          <w:color w:val="000000" w:themeColor="text1"/>
          <w:sz w:val="24"/>
          <w:szCs w:val="24"/>
          <w:lang w:val="en-US"/>
        </w:rPr>
        <w:t xml:space="preserve">echnology </w:t>
      </w:r>
      <w:r w:rsidRPr="00684360">
        <w:rPr>
          <w:rFonts w:asciiTheme="minorHAnsi" w:hAnsiTheme="minorHAnsi" w:cs="Tahoma"/>
          <w:color w:val="000000" w:themeColor="text1"/>
          <w:sz w:val="24"/>
          <w:szCs w:val="24"/>
          <w:lang w:val="en-US"/>
        </w:rPr>
        <w:t>T</w:t>
      </w:r>
      <w:r w:rsidR="001439B1" w:rsidRPr="00684360">
        <w:rPr>
          <w:rFonts w:asciiTheme="minorHAnsi" w:hAnsiTheme="minorHAnsi" w:cs="Tahoma"/>
          <w:color w:val="000000" w:themeColor="text1"/>
          <w:sz w:val="24"/>
          <w:szCs w:val="24"/>
          <w:lang w:val="en-US"/>
        </w:rPr>
        <w:t xml:space="preserve">ransfer and </w:t>
      </w:r>
      <w:r w:rsidR="00167763" w:rsidRPr="00684360">
        <w:rPr>
          <w:rFonts w:asciiTheme="minorHAnsi" w:hAnsiTheme="minorHAnsi" w:cs="Tahoma"/>
          <w:color w:val="000000" w:themeColor="text1"/>
          <w:sz w:val="24"/>
          <w:szCs w:val="24"/>
          <w:lang w:val="en-US"/>
        </w:rPr>
        <w:t>Partnership</w:t>
      </w:r>
      <w:r w:rsidRPr="00684360">
        <w:rPr>
          <w:rFonts w:asciiTheme="minorHAnsi" w:hAnsiTheme="minorHAnsi" w:cs="Tahoma"/>
          <w:color w:val="000000" w:themeColor="text1"/>
          <w:sz w:val="24"/>
          <w:szCs w:val="24"/>
          <w:lang w:val="en-US"/>
        </w:rPr>
        <w:t xml:space="preserve"> activities at the </w:t>
      </w:r>
      <w:r w:rsidR="00167763" w:rsidRPr="00684360">
        <w:rPr>
          <w:rFonts w:asciiTheme="minorHAnsi" w:hAnsiTheme="minorHAnsi" w:cs="Tahoma"/>
          <w:color w:val="000000" w:themeColor="text1"/>
          <w:sz w:val="24"/>
          <w:szCs w:val="24"/>
          <w:lang w:val="en-US"/>
        </w:rPr>
        <w:t>Centre</w:t>
      </w:r>
      <w:r w:rsidR="001439B1" w:rsidRPr="00684360">
        <w:rPr>
          <w:rFonts w:asciiTheme="minorHAnsi" w:hAnsiTheme="minorHAnsi" w:cs="Tahoma"/>
          <w:color w:val="000000" w:themeColor="text1"/>
          <w:sz w:val="24"/>
          <w:szCs w:val="24"/>
          <w:lang w:val="en-US"/>
        </w:rPr>
        <w:t>.</w:t>
      </w:r>
    </w:p>
    <w:p w:rsidR="00B154D7" w:rsidRPr="00684360" w:rsidRDefault="00B154D7" w:rsidP="00B154D7">
      <w:pPr>
        <w:spacing w:after="0" w:line="240" w:lineRule="auto"/>
        <w:jc w:val="both"/>
        <w:rPr>
          <w:rFonts w:asciiTheme="minorHAnsi" w:hAnsiTheme="minorHAnsi" w:cs="Tahoma"/>
          <w:color w:val="000000" w:themeColor="text1"/>
          <w:sz w:val="24"/>
          <w:szCs w:val="24"/>
        </w:rPr>
      </w:pPr>
    </w:p>
    <w:p w:rsidR="00FB22FC" w:rsidRPr="00684360" w:rsidRDefault="00C43E60" w:rsidP="00FB22FC">
      <w:pPr>
        <w:spacing w:after="0" w:line="240" w:lineRule="auto"/>
        <w:jc w:val="both"/>
        <w:rPr>
          <w:rFonts w:asciiTheme="minorHAnsi" w:hAnsiTheme="minorHAnsi" w:cs="Tahoma"/>
          <w:b/>
          <w:color w:val="000000" w:themeColor="text1"/>
          <w:sz w:val="24"/>
          <w:szCs w:val="24"/>
          <w:lang w:val="en-US"/>
        </w:rPr>
      </w:pPr>
      <w:r w:rsidRPr="00684360">
        <w:rPr>
          <w:rFonts w:asciiTheme="minorHAnsi" w:hAnsiTheme="minorHAnsi" w:cs="Tahoma"/>
          <w:b/>
          <w:color w:val="000000" w:themeColor="text1"/>
          <w:sz w:val="24"/>
          <w:szCs w:val="24"/>
          <w:lang w:val="en-US"/>
        </w:rPr>
        <w:t>5</w:t>
      </w:r>
      <w:r w:rsidR="00684360">
        <w:rPr>
          <w:rFonts w:asciiTheme="minorHAnsi" w:hAnsiTheme="minorHAnsi" w:cs="Tahoma"/>
          <w:b/>
          <w:color w:val="000000" w:themeColor="text1"/>
          <w:sz w:val="24"/>
          <w:szCs w:val="24"/>
          <w:lang w:val="en-US"/>
        </w:rPr>
        <w:t>.4</w:t>
      </w:r>
      <w:r w:rsidR="000B2DB0" w:rsidRPr="00684360">
        <w:rPr>
          <w:rFonts w:asciiTheme="minorHAnsi" w:hAnsiTheme="minorHAnsi" w:cs="Tahoma"/>
          <w:b/>
          <w:color w:val="000000" w:themeColor="text1"/>
          <w:sz w:val="24"/>
          <w:szCs w:val="24"/>
          <w:lang w:val="en-US"/>
        </w:rPr>
        <w:t>. Conclusion</w:t>
      </w:r>
      <w:r w:rsidR="00FB22FC" w:rsidRPr="00684360">
        <w:rPr>
          <w:rFonts w:asciiTheme="minorHAnsi" w:hAnsiTheme="minorHAnsi" w:cs="Tahoma"/>
          <w:b/>
          <w:color w:val="000000" w:themeColor="text1"/>
          <w:sz w:val="24"/>
          <w:szCs w:val="24"/>
          <w:lang w:val="en-US"/>
        </w:rPr>
        <w:t xml:space="preserve"> and Recommendations</w:t>
      </w:r>
    </w:p>
    <w:p w:rsidR="00FB22FC" w:rsidRPr="00684360" w:rsidRDefault="00FB22FC" w:rsidP="00FB22FC">
      <w:pPr>
        <w:pStyle w:val="ListParagraph"/>
        <w:numPr>
          <w:ilvl w:val="0"/>
          <w:numId w:val="42"/>
        </w:numPr>
        <w:spacing w:after="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Alternative source of water supply in substations and</w:t>
      </w:r>
      <w:r w:rsidR="000B2DB0">
        <w:rPr>
          <w:rFonts w:asciiTheme="minorHAnsi" w:hAnsiTheme="minorHAnsi" w:cs="Tahoma"/>
          <w:color w:val="000000" w:themeColor="text1"/>
          <w:sz w:val="24"/>
          <w:szCs w:val="24"/>
          <w:lang w:val="en-US"/>
        </w:rPr>
        <w:t xml:space="preserve"> </w:t>
      </w:r>
      <w:proofErr w:type="spellStart"/>
      <w:r w:rsidRPr="00684360">
        <w:rPr>
          <w:rFonts w:asciiTheme="minorHAnsi" w:hAnsiTheme="minorHAnsi" w:cs="Tahoma"/>
          <w:color w:val="000000" w:themeColor="text1"/>
          <w:sz w:val="24"/>
          <w:szCs w:val="24"/>
          <w:lang w:val="en-US"/>
        </w:rPr>
        <w:t>AgriTech</w:t>
      </w:r>
      <w:proofErr w:type="spellEnd"/>
      <w:r w:rsidRPr="00684360">
        <w:rPr>
          <w:rFonts w:asciiTheme="minorHAnsi" w:hAnsiTheme="minorHAnsi" w:cs="Tahoma"/>
          <w:color w:val="000000" w:themeColor="text1"/>
          <w:sz w:val="24"/>
          <w:szCs w:val="24"/>
          <w:lang w:val="en-US"/>
        </w:rPr>
        <w:t xml:space="preserve"> hubs should be established so as to solve the water shortage problem in absence of rainfall which delay planting also drip irrigation should be emphasized to reduce water loss in fields.</w:t>
      </w:r>
    </w:p>
    <w:p w:rsidR="00FB22FC" w:rsidRPr="00684360" w:rsidRDefault="00FB22FC" w:rsidP="00FB22FC">
      <w:pPr>
        <w:pStyle w:val="ListParagraph"/>
        <w:numPr>
          <w:ilvl w:val="0"/>
          <w:numId w:val="42"/>
        </w:numPr>
        <w:spacing w:after="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t>Good management practices in coconuts should be the priority so as more coconuts will be harvested which will increase number of coconut seedlings incase demand is higher.</w:t>
      </w:r>
    </w:p>
    <w:p w:rsidR="00FB22FC" w:rsidRPr="000B2DB0" w:rsidRDefault="00FB22FC" w:rsidP="00FB22FC">
      <w:pPr>
        <w:pStyle w:val="ListParagraph"/>
        <w:numPr>
          <w:ilvl w:val="0"/>
          <w:numId w:val="43"/>
        </w:num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Funds are needed in order to manage different activities in the centre and sub stations. Being the coconut </w:t>
      </w:r>
      <w:r w:rsidR="00280E97" w:rsidRPr="00684360">
        <w:rPr>
          <w:rFonts w:asciiTheme="minorHAnsi" w:hAnsiTheme="minorHAnsi" w:cs="Tahoma"/>
          <w:color w:val="000000" w:themeColor="text1"/>
          <w:sz w:val="24"/>
          <w:szCs w:val="24"/>
        </w:rPr>
        <w:t>production centre</w:t>
      </w:r>
      <w:r w:rsidRPr="00684360">
        <w:rPr>
          <w:rFonts w:asciiTheme="minorHAnsi" w:hAnsiTheme="minorHAnsi" w:cs="Tahoma"/>
          <w:color w:val="000000" w:themeColor="text1"/>
          <w:sz w:val="24"/>
          <w:szCs w:val="24"/>
        </w:rPr>
        <w:t xml:space="preserve"> in the country and the production of coconut is along the value chain, </w:t>
      </w:r>
      <w:r w:rsidR="00280E97" w:rsidRPr="00684360">
        <w:rPr>
          <w:rFonts w:asciiTheme="minorHAnsi" w:hAnsiTheme="minorHAnsi" w:cs="Tahoma"/>
          <w:color w:val="000000" w:themeColor="text1"/>
          <w:sz w:val="24"/>
          <w:szCs w:val="24"/>
        </w:rPr>
        <w:t>buying of</w:t>
      </w:r>
      <w:r w:rsidRPr="00684360">
        <w:rPr>
          <w:rFonts w:asciiTheme="minorHAnsi" w:hAnsiTheme="minorHAnsi" w:cs="Tahoma"/>
          <w:color w:val="000000" w:themeColor="text1"/>
          <w:sz w:val="24"/>
          <w:szCs w:val="24"/>
        </w:rPr>
        <w:t xml:space="preserve"> modern electric extracting machine and graters for fast extraction process which will save time and reduce labourers cost</w:t>
      </w:r>
      <w:r w:rsidR="00280E97">
        <w:rPr>
          <w:rFonts w:asciiTheme="minorHAnsi" w:hAnsiTheme="minorHAnsi" w:cs="Tahoma"/>
          <w:color w:val="000000" w:themeColor="text1"/>
          <w:sz w:val="24"/>
          <w:szCs w:val="24"/>
        </w:rPr>
        <w:t xml:space="preserve"> which</w:t>
      </w:r>
      <w:r w:rsidRPr="00684360">
        <w:rPr>
          <w:rFonts w:asciiTheme="minorHAnsi" w:hAnsiTheme="minorHAnsi" w:cs="Tahoma"/>
          <w:color w:val="000000" w:themeColor="text1"/>
          <w:sz w:val="24"/>
          <w:szCs w:val="24"/>
        </w:rPr>
        <w:t xml:space="preserve"> is crucial. </w:t>
      </w:r>
    </w:p>
    <w:p w:rsidR="00FB22FC" w:rsidRPr="00684360" w:rsidRDefault="00FB22FC" w:rsidP="00FB22FC">
      <w:pPr>
        <w:pStyle w:val="ListParagraph"/>
        <w:numPr>
          <w:ilvl w:val="0"/>
          <w:numId w:val="42"/>
        </w:numPr>
        <w:spacing w:after="0" w:line="240" w:lineRule="auto"/>
        <w:jc w:val="both"/>
        <w:rPr>
          <w:rFonts w:asciiTheme="minorHAnsi" w:hAnsiTheme="minorHAnsi" w:cs="Tahoma"/>
          <w:color w:val="000000" w:themeColor="text1"/>
          <w:sz w:val="24"/>
          <w:szCs w:val="24"/>
          <w:lang w:val="en-US"/>
        </w:rPr>
      </w:pPr>
      <w:r w:rsidRPr="00684360">
        <w:rPr>
          <w:rFonts w:asciiTheme="minorHAnsi" w:hAnsiTheme="minorHAnsi" w:cs="Tahoma"/>
          <w:color w:val="000000" w:themeColor="text1"/>
          <w:sz w:val="24"/>
          <w:szCs w:val="24"/>
          <w:lang w:val="en-US"/>
        </w:rPr>
        <w:lastRenderedPageBreak/>
        <w:t>Modern tractors should be provided for land clearing in order to reduce bushes which reduce productivity, hibernate thieves and wild animals.</w:t>
      </w:r>
    </w:p>
    <w:p w:rsidR="00FB22FC" w:rsidRPr="00684360" w:rsidRDefault="00FB22FC" w:rsidP="00FB22FC">
      <w:pPr>
        <w:pStyle w:val="ListParagraph"/>
        <w:numPr>
          <w:ilvl w:val="0"/>
          <w:numId w:val="43"/>
        </w:numPr>
        <w:spacing w:after="0" w:line="240" w:lineRule="auto"/>
        <w:jc w:val="both"/>
        <w:rPr>
          <w:rFonts w:asciiTheme="minorHAnsi" w:hAnsiTheme="minorHAnsi" w:cs="Tahoma"/>
          <w:color w:val="000000" w:themeColor="text1"/>
          <w:sz w:val="24"/>
          <w:szCs w:val="24"/>
        </w:rPr>
      </w:pPr>
      <w:r w:rsidRPr="00684360">
        <w:rPr>
          <w:rFonts w:asciiTheme="minorHAnsi" w:hAnsiTheme="minorHAnsi" w:cs="Tahoma"/>
          <w:color w:val="000000" w:themeColor="text1"/>
          <w:sz w:val="24"/>
          <w:szCs w:val="24"/>
        </w:rPr>
        <w:t xml:space="preserve">Adequate farm guards should be hired to ensure maximum security, especially in substations of </w:t>
      </w:r>
      <w:proofErr w:type="spellStart"/>
      <w:r w:rsidRPr="00684360">
        <w:rPr>
          <w:rFonts w:asciiTheme="minorHAnsi" w:hAnsiTheme="minorHAnsi" w:cs="Tahoma"/>
          <w:color w:val="000000" w:themeColor="text1"/>
          <w:sz w:val="24"/>
          <w:szCs w:val="24"/>
        </w:rPr>
        <w:t>Chambezi</w:t>
      </w:r>
      <w:proofErr w:type="spellEnd"/>
      <w:r w:rsidRPr="00684360">
        <w:rPr>
          <w:rFonts w:asciiTheme="minorHAnsi" w:hAnsiTheme="minorHAnsi" w:cs="Tahoma"/>
          <w:color w:val="000000" w:themeColor="text1"/>
          <w:sz w:val="24"/>
          <w:szCs w:val="24"/>
        </w:rPr>
        <w:t xml:space="preserve"> and </w:t>
      </w:r>
      <w:proofErr w:type="spellStart"/>
      <w:r w:rsidRPr="00684360">
        <w:rPr>
          <w:rFonts w:asciiTheme="minorHAnsi" w:hAnsiTheme="minorHAnsi" w:cs="Tahoma"/>
          <w:color w:val="000000" w:themeColor="text1"/>
          <w:sz w:val="24"/>
          <w:szCs w:val="24"/>
        </w:rPr>
        <w:t>Mkuranga</w:t>
      </w:r>
      <w:proofErr w:type="spellEnd"/>
      <w:r w:rsidRPr="00684360">
        <w:rPr>
          <w:rFonts w:asciiTheme="minorHAnsi" w:hAnsiTheme="minorHAnsi" w:cs="Tahoma"/>
          <w:color w:val="000000" w:themeColor="text1"/>
          <w:sz w:val="24"/>
          <w:szCs w:val="24"/>
        </w:rPr>
        <w:t xml:space="preserve"> were coconut production is higher.</w:t>
      </w:r>
    </w:p>
    <w:p w:rsidR="001439B1" w:rsidRPr="00684360" w:rsidRDefault="001439B1" w:rsidP="00F54C1B">
      <w:pPr>
        <w:pStyle w:val="ListParagraph"/>
        <w:spacing w:after="0" w:line="240" w:lineRule="auto"/>
        <w:jc w:val="both"/>
        <w:rPr>
          <w:rFonts w:asciiTheme="minorHAnsi" w:hAnsiTheme="minorHAnsi" w:cs="Tahoma"/>
          <w:color w:val="000000" w:themeColor="text1"/>
          <w:sz w:val="24"/>
          <w:szCs w:val="24"/>
          <w:lang w:val="en-US"/>
        </w:rPr>
      </w:pPr>
    </w:p>
    <w:p w:rsidR="00B154D7" w:rsidRPr="00684360" w:rsidRDefault="00B154D7" w:rsidP="00B154D7">
      <w:pPr>
        <w:spacing w:after="0" w:line="240" w:lineRule="auto"/>
        <w:jc w:val="both"/>
        <w:rPr>
          <w:rFonts w:asciiTheme="minorHAnsi" w:hAnsiTheme="minorHAnsi" w:cs="Tahoma"/>
          <w:color w:val="000000" w:themeColor="text1"/>
          <w:sz w:val="24"/>
          <w:szCs w:val="24"/>
        </w:rPr>
      </w:pPr>
    </w:p>
    <w:p w:rsidR="00B154D7" w:rsidRPr="00684360" w:rsidRDefault="00B154D7" w:rsidP="00B154D7">
      <w:pPr>
        <w:spacing w:after="0" w:line="240" w:lineRule="auto"/>
        <w:jc w:val="both"/>
        <w:rPr>
          <w:rFonts w:asciiTheme="minorHAnsi" w:hAnsiTheme="minorHAnsi" w:cs="Tahoma"/>
          <w:color w:val="000000" w:themeColor="text1"/>
          <w:sz w:val="24"/>
          <w:szCs w:val="24"/>
        </w:rPr>
      </w:pPr>
    </w:p>
    <w:sectPr w:rsidR="00B154D7" w:rsidRPr="00684360" w:rsidSect="00E14A0C">
      <w:headerReference w:type="default" r:id="rId23"/>
      <w:footerReference w:type="default" r:id="rId24"/>
      <w:type w:val="continuous"/>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A0B" w:rsidRDefault="00404A0B" w:rsidP="002B5296">
      <w:pPr>
        <w:spacing w:after="0" w:line="240" w:lineRule="auto"/>
      </w:pPr>
      <w:r>
        <w:separator/>
      </w:r>
    </w:p>
  </w:endnote>
  <w:endnote w:type="continuationSeparator" w:id="0">
    <w:p w:rsidR="00404A0B" w:rsidRDefault="00404A0B" w:rsidP="002B5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55" w:rsidRPr="00100D1D" w:rsidRDefault="00784355">
    <w:pPr>
      <w:pStyle w:val="Footer"/>
      <w:rPr>
        <w:rFonts w:ascii="Tahoma" w:hAnsi="Tahoma" w:cs="Tahoma"/>
        <w:b/>
        <w:i/>
        <w:sz w:val="16"/>
        <w:szCs w:val="16"/>
      </w:rPr>
    </w:pPr>
    <w:r w:rsidRPr="00100D1D">
      <w:rPr>
        <w:rFonts w:ascii="Tahoma" w:hAnsi="Tahoma" w:cs="Tahoma"/>
        <w:b/>
        <w:i/>
        <w:sz w:val="16"/>
        <w:szCs w:val="16"/>
      </w:rPr>
      <w:t xml:space="preserve">TARI </w:t>
    </w:r>
    <w:proofErr w:type="spellStart"/>
    <w:r w:rsidRPr="00100D1D">
      <w:rPr>
        <w:rFonts w:ascii="Tahoma" w:hAnsi="Tahoma" w:cs="Tahoma"/>
        <w:b/>
        <w:i/>
        <w:sz w:val="16"/>
        <w:szCs w:val="16"/>
      </w:rPr>
      <w:t>Mikocheni</w:t>
    </w:r>
    <w:proofErr w:type="spellEnd"/>
    <w:r w:rsidRPr="00100D1D">
      <w:rPr>
        <w:rFonts w:ascii="Tahoma" w:hAnsi="Tahoma" w:cs="Tahoma"/>
        <w:b/>
        <w:i/>
        <w:sz w:val="16"/>
        <w:szCs w:val="16"/>
      </w:rPr>
      <w:t xml:space="preserve"> Techn</w:t>
    </w:r>
    <w:r>
      <w:rPr>
        <w:rFonts w:ascii="Tahoma" w:hAnsi="Tahoma" w:cs="Tahoma"/>
        <w:b/>
        <w:i/>
        <w:sz w:val="16"/>
        <w:szCs w:val="16"/>
      </w:rPr>
      <w:t>ology Transfer and Partnership 2</w:t>
    </w:r>
    <w:r w:rsidRPr="001403B9">
      <w:rPr>
        <w:rFonts w:ascii="Tahoma" w:hAnsi="Tahoma" w:cs="Tahoma"/>
        <w:b/>
        <w:i/>
        <w:sz w:val="16"/>
        <w:szCs w:val="16"/>
        <w:vertAlign w:val="superscript"/>
      </w:rPr>
      <w:t>nd</w:t>
    </w:r>
    <w:r>
      <w:rPr>
        <w:rFonts w:ascii="Tahoma" w:hAnsi="Tahoma" w:cs="Tahoma"/>
        <w:b/>
        <w:i/>
        <w:sz w:val="16"/>
        <w:szCs w:val="16"/>
      </w:rPr>
      <w:t xml:space="preserve"> Quarter Progress Report 31</w:t>
    </w:r>
    <w:r>
      <w:rPr>
        <w:rFonts w:ascii="Tahoma" w:hAnsi="Tahoma" w:cs="Tahoma"/>
        <w:b/>
        <w:i/>
        <w:sz w:val="16"/>
        <w:szCs w:val="16"/>
        <w:vertAlign w:val="superscript"/>
      </w:rPr>
      <w:t xml:space="preserve">st </w:t>
    </w:r>
    <w:r>
      <w:rPr>
        <w:rFonts w:ascii="Tahoma" w:hAnsi="Tahoma" w:cs="Tahoma"/>
        <w:b/>
        <w:i/>
        <w:sz w:val="16"/>
        <w:szCs w:val="16"/>
      </w:rPr>
      <w:t>December</w:t>
    </w:r>
    <w:r w:rsidRPr="00100D1D">
      <w:rPr>
        <w:rFonts w:ascii="Tahoma" w:hAnsi="Tahoma" w:cs="Tahoma"/>
        <w:b/>
        <w:i/>
        <w:sz w:val="16"/>
        <w:szCs w:val="16"/>
      </w:rPr>
      <w:t>2022</w:t>
    </w:r>
  </w:p>
  <w:p w:rsidR="00784355" w:rsidRPr="00100D1D" w:rsidRDefault="00784355">
    <w:pPr>
      <w:pStyle w:val="Footer"/>
      <w:rPr>
        <w:rFonts w:ascii="Tahoma" w:hAnsi="Tahoma" w:cs="Tahoma"/>
        <w:b/>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A0B" w:rsidRDefault="00404A0B" w:rsidP="002B5296">
      <w:pPr>
        <w:spacing w:after="0" w:line="240" w:lineRule="auto"/>
      </w:pPr>
      <w:r>
        <w:separator/>
      </w:r>
    </w:p>
  </w:footnote>
  <w:footnote w:type="continuationSeparator" w:id="0">
    <w:p w:rsidR="00404A0B" w:rsidRDefault="00404A0B" w:rsidP="002B5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55" w:rsidRDefault="00784355">
    <w:pPr>
      <w:pStyle w:val="Header"/>
      <w:jc w:val="center"/>
    </w:pPr>
  </w:p>
  <w:p w:rsidR="00784355" w:rsidRPr="00100D1D" w:rsidRDefault="00784355">
    <w:pPr>
      <w:pStyle w:val="Header"/>
      <w:rPr>
        <w:rFonts w:ascii="Tahoma" w:hAnsi="Tahoma" w:cs="Tahoma"/>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68C5"/>
    <w:multiLevelType w:val="multilevel"/>
    <w:tmpl w:val="8CA8B27C"/>
    <w:lvl w:ilvl="0">
      <w:start w:val="4"/>
      <w:numFmt w:val="decimal"/>
      <w:lvlText w:val="%1"/>
      <w:lvlJc w:val="left"/>
      <w:pPr>
        <w:ind w:left="720" w:hanging="360"/>
      </w:pPr>
      <w:rPr>
        <w:rFonts w:hint="default"/>
        <w:b/>
      </w:rPr>
    </w:lvl>
    <w:lvl w:ilvl="1">
      <w:start w:val="3"/>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nsid w:val="023A1686"/>
    <w:multiLevelType w:val="hybridMultilevel"/>
    <w:tmpl w:val="F8625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42BB4"/>
    <w:multiLevelType w:val="hybridMultilevel"/>
    <w:tmpl w:val="B198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B724F"/>
    <w:multiLevelType w:val="multilevel"/>
    <w:tmpl w:val="08DE9EC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8DD486F"/>
    <w:multiLevelType w:val="hybridMultilevel"/>
    <w:tmpl w:val="2A66F27E"/>
    <w:lvl w:ilvl="0" w:tplc="34B80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52493"/>
    <w:multiLevelType w:val="hybridMultilevel"/>
    <w:tmpl w:val="14623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67216"/>
    <w:multiLevelType w:val="hybridMultilevel"/>
    <w:tmpl w:val="59B6F2CE"/>
    <w:lvl w:ilvl="0" w:tplc="0809000F">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1608DC"/>
    <w:multiLevelType w:val="multilevel"/>
    <w:tmpl w:val="2494858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2685234"/>
    <w:multiLevelType w:val="hybridMultilevel"/>
    <w:tmpl w:val="8908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717D63"/>
    <w:multiLevelType w:val="multilevel"/>
    <w:tmpl w:val="D2AA53B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86E5B58"/>
    <w:multiLevelType w:val="hybridMultilevel"/>
    <w:tmpl w:val="161CA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A51696"/>
    <w:multiLevelType w:val="hybridMultilevel"/>
    <w:tmpl w:val="36E4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7C40A2"/>
    <w:multiLevelType w:val="hybridMultilevel"/>
    <w:tmpl w:val="B128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D0063"/>
    <w:multiLevelType w:val="hybridMultilevel"/>
    <w:tmpl w:val="F6BE869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6420FF"/>
    <w:multiLevelType w:val="hybridMultilevel"/>
    <w:tmpl w:val="2356F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E92351"/>
    <w:multiLevelType w:val="hybridMultilevel"/>
    <w:tmpl w:val="919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D55451"/>
    <w:multiLevelType w:val="hybridMultilevel"/>
    <w:tmpl w:val="EFF41EF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A45CBE"/>
    <w:multiLevelType w:val="hybridMultilevel"/>
    <w:tmpl w:val="20107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AF16B6"/>
    <w:multiLevelType w:val="hybridMultilevel"/>
    <w:tmpl w:val="0A6C4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F14D66"/>
    <w:multiLevelType w:val="hybridMultilevel"/>
    <w:tmpl w:val="672EE25E"/>
    <w:lvl w:ilvl="0" w:tplc="BDB2C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AC5BDB"/>
    <w:multiLevelType w:val="hybridMultilevel"/>
    <w:tmpl w:val="2300032E"/>
    <w:lvl w:ilvl="0" w:tplc="660687C6">
      <w:start w:val="3"/>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A54992"/>
    <w:multiLevelType w:val="hybridMultilevel"/>
    <w:tmpl w:val="BDD8C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3E0B4C"/>
    <w:multiLevelType w:val="hybridMultilevel"/>
    <w:tmpl w:val="919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554B9"/>
    <w:multiLevelType w:val="hybridMultilevel"/>
    <w:tmpl w:val="2C32C414"/>
    <w:lvl w:ilvl="0" w:tplc="04090001">
      <w:start w:val="1"/>
      <w:numFmt w:val="bullet"/>
      <w:lvlText w:val=""/>
      <w:lvlJc w:val="left"/>
      <w:pPr>
        <w:ind w:left="1274" w:hanging="360"/>
      </w:pPr>
      <w:rPr>
        <w:rFonts w:ascii="Symbol" w:hAnsi="Symbol" w:hint="default"/>
      </w:rPr>
    </w:lvl>
    <w:lvl w:ilvl="1" w:tplc="04090003" w:tentative="1">
      <w:start w:val="1"/>
      <w:numFmt w:val="bullet"/>
      <w:lvlText w:val="o"/>
      <w:lvlJc w:val="left"/>
      <w:pPr>
        <w:ind w:left="1994" w:hanging="360"/>
      </w:pPr>
      <w:rPr>
        <w:rFonts w:ascii="Courier New" w:hAnsi="Courier New" w:cs="Courier New" w:hint="default"/>
      </w:rPr>
    </w:lvl>
    <w:lvl w:ilvl="2" w:tplc="04090005" w:tentative="1">
      <w:start w:val="1"/>
      <w:numFmt w:val="bullet"/>
      <w:lvlText w:val=""/>
      <w:lvlJc w:val="left"/>
      <w:pPr>
        <w:ind w:left="2714" w:hanging="360"/>
      </w:pPr>
      <w:rPr>
        <w:rFonts w:ascii="Wingdings" w:hAnsi="Wingdings" w:hint="default"/>
      </w:rPr>
    </w:lvl>
    <w:lvl w:ilvl="3" w:tplc="04090001" w:tentative="1">
      <w:start w:val="1"/>
      <w:numFmt w:val="bullet"/>
      <w:lvlText w:val=""/>
      <w:lvlJc w:val="left"/>
      <w:pPr>
        <w:ind w:left="3434" w:hanging="360"/>
      </w:pPr>
      <w:rPr>
        <w:rFonts w:ascii="Symbol" w:hAnsi="Symbol" w:hint="default"/>
      </w:rPr>
    </w:lvl>
    <w:lvl w:ilvl="4" w:tplc="04090003" w:tentative="1">
      <w:start w:val="1"/>
      <w:numFmt w:val="bullet"/>
      <w:lvlText w:val="o"/>
      <w:lvlJc w:val="left"/>
      <w:pPr>
        <w:ind w:left="4154" w:hanging="360"/>
      </w:pPr>
      <w:rPr>
        <w:rFonts w:ascii="Courier New" w:hAnsi="Courier New" w:cs="Courier New" w:hint="default"/>
      </w:rPr>
    </w:lvl>
    <w:lvl w:ilvl="5" w:tplc="04090005" w:tentative="1">
      <w:start w:val="1"/>
      <w:numFmt w:val="bullet"/>
      <w:lvlText w:val=""/>
      <w:lvlJc w:val="left"/>
      <w:pPr>
        <w:ind w:left="4874" w:hanging="360"/>
      </w:pPr>
      <w:rPr>
        <w:rFonts w:ascii="Wingdings" w:hAnsi="Wingdings" w:hint="default"/>
      </w:rPr>
    </w:lvl>
    <w:lvl w:ilvl="6" w:tplc="04090001" w:tentative="1">
      <w:start w:val="1"/>
      <w:numFmt w:val="bullet"/>
      <w:lvlText w:val=""/>
      <w:lvlJc w:val="left"/>
      <w:pPr>
        <w:ind w:left="5594" w:hanging="360"/>
      </w:pPr>
      <w:rPr>
        <w:rFonts w:ascii="Symbol" w:hAnsi="Symbol" w:hint="default"/>
      </w:rPr>
    </w:lvl>
    <w:lvl w:ilvl="7" w:tplc="04090003" w:tentative="1">
      <w:start w:val="1"/>
      <w:numFmt w:val="bullet"/>
      <w:lvlText w:val="o"/>
      <w:lvlJc w:val="left"/>
      <w:pPr>
        <w:ind w:left="6314" w:hanging="360"/>
      </w:pPr>
      <w:rPr>
        <w:rFonts w:ascii="Courier New" w:hAnsi="Courier New" w:cs="Courier New" w:hint="default"/>
      </w:rPr>
    </w:lvl>
    <w:lvl w:ilvl="8" w:tplc="04090005" w:tentative="1">
      <w:start w:val="1"/>
      <w:numFmt w:val="bullet"/>
      <w:lvlText w:val=""/>
      <w:lvlJc w:val="left"/>
      <w:pPr>
        <w:ind w:left="7034" w:hanging="360"/>
      </w:pPr>
      <w:rPr>
        <w:rFonts w:ascii="Wingdings" w:hAnsi="Wingdings" w:hint="default"/>
      </w:rPr>
    </w:lvl>
  </w:abstractNum>
  <w:abstractNum w:abstractNumId="24">
    <w:nsid w:val="4CA10781"/>
    <w:multiLevelType w:val="hybridMultilevel"/>
    <w:tmpl w:val="D05E601C"/>
    <w:lvl w:ilvl="0" w:tplc="78F4A53A">
      <w:start w:val="1"/>
      <w:numFmt w:val="decimal"/>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3FC3ECE"/>
    <w:multiLevelType w:val="multilevel"/>
    <w:tmpl w:val="531268D4"/>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5B424732"/>
    <w:multiLevelType w:val="hybridMultilevel"/>
    <w:tmpl w:val="BD02A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5D4911"/>
    <w:multiLevelType w:val="hybridMultilevel"/>
    <w:tmpl w:val="9912E906"/>
    <w:lvl w:ilvl="0" w:tplc="2BC8F63C">
      <w:start w:val="11"/>
      <w:numFmt w:val="bullet"/>
      <w:lvlText w:val=""/>
      <w:lvlJc w:val="left"/>
      <w:pPr>
        <w:ind w:left="900" w:hanging="360"/>
      </w:pPr>
      <w:rPr>
        <w:rFonts w:ascii="Symbol" w:eastAsia="Times New Roman" w:hAnsi="Symbol" w:cs="Tahoma"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5D22333A"/>
    <w:multiLevelType w:val="hybridMultilevel"/>
    <w:tmpl w:val="0C42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B7D2D"/>
    <w:multiLevelType w:val="hybridMultilevel"/>
    <w:tmpl w:val="AC10873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A35985"/>
    <w:multiLevelType w:val="hybridMultilevel"/>
    <w:tmpl w:val="2CB81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DA2942"/>
    <w:multiLevelType w:val="hybridMultilevel"/>
    <w:tmpl w:val="F21EF44E"/>
    <w:lvl w:ilvl="0" w:tplc="3A4262A2">
      <w:start w:val="1"/>
      <w:numFmt w:val="decimal"/>
      <w:lvlText w:val="%1."/>
      <w:lvlJc w:val="left"/>
      <w:pPr>
        <w:ind w:left="426" w:hanging="360"/>
      </w:pPr>
      <w:rPr>
        <w:rFonts w:hint="default"/>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2">
    <w:nsid w:val="5FF16D6B"/>
    <w:multiLevelType w:val="hybridMultilevel"/>
    <w:tmpl w:val="E1AABC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0C7688"/>
    <w:multiLevelType w:val="hybridMultilevel"/>
    <w:tmpl w:val="F21EF44E"/>
    <w:lvl w:ilvl="0" w:tplc="3A4262A2">
      <w:start w:val="1"/>
      <w:numFmt w:val="decimal"/>
      <w:lvlText w:val="%1."/>
      <w:lvlJc w:val="left"/>
      <w:pPr>
        <w:ind w:left="426" w:hanging="360"/>
      </w:pPr>
      <w:rPr>
        <w:rFonts w:hint="default"/>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4">
    <w:nsid w:val="62BA46A7"/>
    <w:multiLevelType w:val="hybridMultilevel"/>
    <w:tmpl w:val="35E01C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5FA7E9B"/>
    <w:multiLevelType w:val="hybridMultilevel"/>
    <w:tmpl w:val="B976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D94B95"/>
    <w:multiLevelType w:val="hybridMultilevel"/>
    <w:tmpl w:val="AA08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B93E43"/>
    <w:multiLevelType w:val="hybridMultilevel"/>
    <w:tmpl w:val="7D7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9E06DD"/>
    <w:multiLevelType w:val="hybridMultilevel"/>
    <w:tmpl w:val="F02E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7F3455"/>
    <w:multiLevelType w:val="hybridMultilevel"/>
    <w:tmpl w:val="AB6CF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713DB3"/>
    <w:multiLevelType w:val="hybridMultilevel"/>
    <w:tmpl w:val="919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5F4F4F"/>
    <w:multiLevelType w:val="multilevel"/>
    <w:tmpl w:val="7BA620DE"/>
    <w:lvl w:ilvl="0">
      <w:start w:val="3"/>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7AB132C1"/>
    <w:multiLevelType w:val="multilevel"/>
    <w:tmpl w:val="D2AA53B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D6C6F9B"/>
    <w:multiLevelType w:val="hybridMultilevel"/>
    <w:tmpl w:val="E27ADF1E"/>
    <w:lvl w:ilvl="0" w:tplc="28B6247E">
      <w:start w:val="1"/>
      <w:numFmt w:val="decimal"/>
      <w:lvlText w:val="%1."/>
      <w:lvlJc w:val="left"/>
      <w:pPr>
        <w:ind w:left="720" w:hanging="360"/>
      </w:pPr>
      <w:rPr>
        <w:rFonts w:ascii="Arial" w:hAnsi="Arial" w:cs="Arial" w:hint="default"/>
        <w:b w:val="0"/>
        <w:bCs w:val="0"/>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41"/>
  </w:num>
  <w:num w:numId="3">
    <w:abstractNumId w:val="20"/>
  </w:num>
  <w:num w:numId="4">
    <w:abstractNumId w:val="43"/>
  </w:num>
  <w:num w:numId="5">
    <w:abstractNumId w:val="29"/>
  </w:num>
  <w:num w:numId="6">
    <w:abstractNumId w:val="26"/>
  </w:num>
  <w:num w:numId="7">
    <w:abstractNumId w:val="5"/>
  </w:num>
  <w:num w:numId="8">
    <w:abstractNumId w:val="1"/>
  </w:num>
  <w:num w:numId="9">
    <w:abstractNumId w:val="42"/>
  </w:num>
  <w:num w:numId="10">
    <w:abstractNumId w:val="31"/>
  </w:num>
  <w:num w:numId="11">
    <w:abstractNumId w:val="34"/>
  </w:num>
  <w:num w:numId="12">
    <w:abstractNumId w:val="16"/>
  </w:num>
  <w:num w:numId="13">
    <w:abstractNumId w:val="10"/>
  </w:num>
  <w:num w:numId="14">
    <w:abstractNumId w:val="27"/>
  </w:num>
  <w:num w:numId="15">
    <w:abstractNumId w:val="13"/>
  </w:num>
  <w:num w:numId="16">
    <w:abstractNumId w:val="25"/>
  </w:num>
  <w:num w:numId="17">
    <w:abstractNumId w:val="0"/>
  </w:num>
  <w:num w:numId="18">
    <w:abstractNumId w:val="19"/>
  </w:num>
  <w:num w:numId="19">
    <w:abstractNumId w:val="8"/>
  </w:num>
  <w:num w:numId="20">
    <w:abstractNumId w:val="17"/>
  </w:num>
  <w:num w:numId="21">
    <w:abstractNumId w:val="6"/>
  </w:num>
  <w:num w:numId="22">
    <w:abstractNumId w:val="3"/>
  </w:num>
  <w:num w:numId="23">
    <w:abstractNumId w:val="14"/>
  </w:num>
  <w:num w:numId="24">
    <w:abstractNumId w:val="21"/>
  </w:num>
  <w:num w:numId="25">
    <w:abstractNumId w:val="39"/>
  </w:num>
  <w:num w:numId="26">
    <w:abstractNumId w:val="2"/>
  </w:num>
  <w:num w:numId="27">
    <w:abstractNumId w:val="30"/>
  </w:num>
  <w:num w:numId="28">
    <w:abstractNumId w:val="36"/>
  </w:num>
  <w:num w:numId="29">
    <w:abstractNumId w:val="9"/>
  </w:num>
  <w:num w:numId="30">
    <w:abstractNumId w:val="4"/>
  </w:num>
  <w:num w:numId="31">
    <w:abstractNumId w:val="7"/>
  </w:num>
  <w:num w:numId="32">
    <w:abstractNumId w:val="32"/>
  </w:num>
  <w:num w:numId="33">
    <w:abstractNumId w:val="15"/>
  </w:num>
  <w:num w:numId="34">
    <w:abstractNumId w:val="22"/>
  </w:num>
  <w:num w:numId="35">
    <w:abstractNumId w:val="24"/>
  </w:num>
  <w:num w:numId="36">
    <w:abstractNumId w:val="18"/>
  </w:num>
  <w:num w:numId="37">
    <w:abstractNumId w:val="23"/>
  </w:num>
  <w:num w:numId="38">
    <w:abstractNumId w:val="12"/>
  </w:num>
  <w:num w:numId="39">
    <w:abstractNumId w:val="37"/>
  </w:num>
  <w:num w:numId="40">
    <w:abstractNumId w:val="40"/>
  </w:num>
  <w:num w:numId="41">
    <w:abstractNumId w:val="11"/>
  </w:num>
  <w:num w:numId="42">
    <w:abstractNumId w:val="35"/>
  </w:num>
  <w:num w:numId="43">
    <w:abstractNumId w:val="38"/>
  </w:num>
  <w:num w:numId="44">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0B"/>
    <w:rsid w:val="00000D49"/>
    <w:rsid w:val="00000F74"/>
    <w:rsid w:val="00002EE1"/>
    <w:rsid w:val="00003238"/>
    <w:rsid w:val="000042BC"/>
    <w:rsid w:val="0000490F"/>
    <w:rsid w:val="00004C72"/>
    <w:rsid w:val="00005C43"/>
    <w:rsid w:val="00006034"/>
    <w:rsid w:val="000060F0"/>
    <w:rsid w:val="00006DE6"/>
    <w:rsid w:val="00006E92"/>
    <w:rsid w:val="00007DCE"/>
    <w:rsid w:val="00011993"/>
    <w:rsid w:val="00013C23"/>
    <w:rsid w:val="00013EDB"/>
    <w:rsid w:val="00014FB2"/>
    <w:rsid w:val="00014FB9"/>
    <w:rsid w:val="00016595"/>
    <w:rsid w:val="00020303"/>
    <w:rsid w:val="0002082D"/>
    <w:rsid w:val="00020A19"/>
    <w:rsid w:val="00021F37"/>
    <w:rsid w:val="00022507"/>
    <w:rsid w:val="00022635"/>
    <w:rsid w:val="000228CC"/>
    <w:rsid w:val="00022CFA"/>
    <w:rsid w:val="0002338B"/>
    <w:rsid w:val="00023795"/>
    <w:rsid w:val="00023C87"/>
    <w:rsid w:val="000246ED"/>
    <w:rsid w:val="00024C80"/>
    <w:rsid w:val="000261A0"/>
    <w:rsid w:val="000265ED"/>
    <w:rsid w:val="00026952"/>
    <w:rsid w:val="00026B33"/>
    <w:rsid w:val="0003107B"/>
    <w:rsid w:val="00031B02"/>
    <w:rsid w:val="00033102"/>
    <w:rsid w:val="000331F7"/>
    <w:rsid w:val="0003404B"/>
    <w:rsid w:val="0003547E"/>
    <w:rsid w:val="00035E33"/>
    <w:rsid w:val="0003664A"/>
    <w:rsid w:val="00036F82"/>
    <w:rsid w:val="000373AD"/>
    <w:rsid w:val="000376A0"/>
    <w:rsid w:val="00037A5B"/>
    <w:rsid w:val="00040004"/>
    <w:rsid w:val="000402D3"/>
    <w:rsid w:val="00041E4D"/>
    <w:rsid w:val="0004212D"/>
    <w:rsid w:val="00042202"/>
    <w:rsid w:val="000422B5"/>
    <w:rsid w:val="0004254C"/>
    <w:rsid w:val="00042CEE"/>
    <w:rsid w:val="00043F3D"/>
    <w:rsid w:val="0004514B"/>
    <w:rsid w:val="00045603"/>
    <w:rsid w:val="000461F0"/>
    <w:rsid w:val="000463C1"/>
    <w:rsid w:val="000473A9"/>
    <w:rsid w:val="00047C41"/>
    <w:rsid w:val="00047F16"/>
    <w:rsid w:val="000526E8"/>
    <w:rsid w:val="00052916"/>
    <w:rsid w:val="000542D8"/>
    <w:rsid w:val="00055069"/>
    <w:rsid w:val="000563E9"/>
    <w:rsid w:val="00057191"/>
    <w:rsid w:val="0005726F"/>
    <w:rsid w:val="0005768C"/>
    <w:rsid w:val="000602AB"/>
    <w:rsid w:val="000606A5"/>
    <w:rsid w:val="000618C6"/>
    <w:rsid w:val="000620C5"/>
    <w:rsid w:val="00062E35"/>
    <w:rsid w:val="000637E8"/>
    <w:rsid w:val="00064B2C"/>
    <w:rsid w:val="00065213"/>
    <w:rsid w:val="00065926"/>
    <w:rsid w:val="00067298"/>
    <w:rsid w:val="00067AA9"/>
    <w:rsid w:val="00067ECC"/>
    <w:rsid w:val="000701A4"/>
    <w:rsid w:val="000710CF"/>
    <w:rsid w:val="000720AB"/>
    <w:rsid w:val="000723A1"/>
    <w:rsid w:val="000724CD"/>
    <w:rsid w:val="000731F6"/>
    <w:rsid w:val="00073689"/>
    <w:rsid w:val="00073DDE"/>
    <w:rsid w:val="00074536"/>
    <w:rsid w:val="00074989"/>
    <w:rsid w:val="00074B96"/>
    <w:rsid w:val="000751BD"/>
    <w:rsid w:val="00075536"/>
    <w:rsid w:val="00077692"/>
    <w:rsid w:val="000779BC"/>
    <w:rsid w:val="00077BCC"/>
    <w:rsid w:val="00081B55"/>
    <w:rsid w:val="000824E3"/>
    <w:rsid w:val="00082854"/>
    <w:rsid w:val="00083643"/>
    <w:rsid w:val="00083A1E"/>
    <w:rsid w:val="00083B38"/>
    <w:rsid w:val="00083FDD"/>
    <w:rsid w:val="000845DB"/>
    <w:rsid w:val="000845F1"/>
    <w:rsid w:val="00084F44"/>
    <w:rsid w:val="0008659E"/>
    <w:rsid w:val="00087182"/>
    <w:rsid w:val="000901D3"/>
    <w:rsid w:val="000908E8"/>
    <w:rsid w:val="0009204B"/>
    <w:rsid w:val="00092966"/>
    <w:rsid w:val="00092A01"/>
    <w:rsid w:val="000934CC"/>
    <w:rsid w:val="00093666"/>
    <w:rsid w:val="00093CD2"/>
    <w:rsid w:val="00093E22"/>
    <w:rsid w:val="000953F8"/>
    <w:rsid w:val="00095B2E"/>
    <w:rsid w:val="00096351"/>
    <w:rsid w:val="000968B9"/>
    <w:rsid w:val="000A1C54"/>
    <w:rsid w:val="000A331F"/>
    <w:rsid w:val="000A3D0D"/>
    <w:rsid w:val="000A45B0"/>
    <w:rsid w:val="000A529B"/>
    <w:rsid w:val="000A5E25"/>
    <w:rsid w:val="000A6107"/>
    <w:rsid w:val="000A6CDF"/>
    <w:rsid w:val="000A751F"/>
    <w:rsid w:val="000A7E48"/>
    <w:rsid w:val="000B0454"/>
    <w:rsid w:val="000B24F1"/>
    <w:rsid w:val="000B2D17"/>
    <w:rsid w:val="000B2DB0"/>
    <w:rsid w:val="000B2F4C"/>
    <w:rsid w:val="000B2F53"/>
    <w:rsid w:val="000B30D9"/>
    <w:rsid w:val="000B3BCB"/>
    <w:rsid w:val="000B46F6"/>
    <w:rsid w:val="000B4955"/>
    <w:rsid w:val="000B6B2C"/>
    <w:rsid w:val="000B71C3"/>
    <w:rsid w:val="000C090B"/>
    <w:rsid w:val="000C097F"/>
    <w:rsid w:val="000C2242"/>
    <w:rsid w:val="000C255A"/>
    <w:rsid w:val="000C305A"/>
    <w:rsid w:val="000C36DE"/>
    <w:rsid w:val="000C513A"/>
    <w:rsid w:val="000C52EF"/>
    <w:rsid w:val="000C5C74"/>
    <w:rsid w:val="000C67AB"/>
    <w:rsid w:val="000C6C4D"/>
    <w:rsid w:val="000C7448"/>
    <w:rsid w:val="000D0132"/>
    <w:rsid w:val="000D075A"/>
    <w:rsid w:val="000D14BA"/>
    <w:rsid w:val="000D21A2"/>
    <w:rsid w:val="000D241A"/>
    <w:rsid w:val="000D28A6"/>
    <w:rsid w:val="000D2B59"/>
    <w:rsid w:val="000D2C8A"/>
    <w:rsid w:val="000D43E0"/>
    <w:rsid w:val="000D5A6F"/>
    <w:rsid w:val="000D65DB"/>
    <w:rsid w:val="000D69DD"/>
    <w:rsid w:val="000D75E9"/>
    <w:rsid w:val="000E0DD8"/>
    <w:rsid w:val="000E1DDC"/>
    <w:rsid w:val="000E300D"/>
    <w:rsid w:val="000E3D7B"/>
    <w:rsid w:val="000E51FB"/>
    <w:rsid w:val="000E5F39"/>
    <w:rsid w:val="000E67C0"/>
    <w:rsid w:val="000E68A3"/>
    <w:rsid w:val="000E6A42"/>
    <w:rsid w:val="000E6F82"/>
    <w:rsid w:val="000F1AC1"/>
    <w:rsid w:val="000F1D54"/>
    <w:rsid w:val="000F2A4E"/>
    <w:rsid w:val="000F31E6"/>
    <w:rsid w:val="000F5216"/>
    <w:rsid w:val="000F5502"/>
    <w:rsid w:val="000F5DD0"/>
    <w:rsid w:val="000F64A7"/>
    <w:rsid w:val="000F66FF"/>
    <w:rsid w:val="000F683E"/>
    <w:rsid w:val="000F75B7"/>
    <w:rsid w:val="000F76F8"/>
    <w:rsid w:val="000F7FE0"/>
    <w:rsid w:val="00100D1D"/>
    <w:rsid w:val="00102831"/>
    <w:rsid w:val="00103103"/>
    <w:rsid w:val="00103AED"/>
    <w:rsid w:val="00103D58"/>
    <w:rsid w:val="00104161"/>
    <w:rsid w:val="001044AD"/>
    <w:rsid w:val="00105087"/>
    <w:rsid w:val="00106222"/>
    <w:rsid w:val="0010625C"/>
    <w:rsid w:val="001069E7"/>
    <w:rsid w:val="00106B08"/>
    <w:rsid w:val="00110F1C"/>
    <w:rsid w:val="00112E5C"/>
    <w:rsid w:val="00112F79"/>
    <w:rsid w:val="00113747"/>
    <w:rsid w:val="001159CD"/>
    <w:rsid w:val="00115FB3"/>
    <w:rsid w:val="00116574"/>
    <w:rsid w:val="001210BF"/>
    <w:rsid w:val="00121DD0"/>
    <w:rsid w:val="001223C1"/>
    <w:rsid w:val="00122496"/>
    <w:rsid w:val="0012474B"/>
    <w:rsid w:val="00124B0E"/>
    <w:rsid w:val="00124C40"/>
    <w:rsid w:val="001259CF"/>
    <w:rsid w:val="00125D72"/>
    <w:rsid w:val="00126540"/>
    <w:rsid w:val="00126B6C"/>
    <w:rsid w:val="00126E77"/>
    <w:rsid w:val="001273C0"/>
    <w:rsid w:val="001277A7"/>
    <w:rsid w:val="0012798E"/>
    <w:rsid w:val="00131FE0"/>
    <w:rsid w:val="00132648"/>
    <w:rsid w:val="00133356"/>
    <w:rsid w:val="00133860"/>
    <w:rsid w:val="00133DB4"/>
    <w:rsid w:val="00133EBB"/>
    <w:rsid w:val="00133F91"/>
    <w:rsid w:val="00134A05"/>
    <w:rsid w:val="0013528D"/>
    <w:rsid w:val="001355DA"/>
    <w:rsid w:val="001362B2"/>
    <w:rsid w:val="001362D6"/>
    <w:rsid w:val="00136905"/>
    <w:rsid w:val="00136B35"/>
    <w:rsid w:val="0013759C"/>
    <w:rsid w:val="001401E4"/>
    <w:rsid w:val="001403B9"/>
    <w:rsid w:val="0014171D"/>
    <w:rsid w:val="00141E55"/>
    <w:rsid w:val="00142C50"/>
    <w:rsid w:val="00143615"/>
    <w:rsid w:val="001439B1"/>
    <w:rsid w:val="00143E36"/>
    <w:rsid w:val="0014571B"/>
    <w:rsid w:val="00145A5B"/>
    <w:rsid w:val="00145F4C"/>
    <w:rsid w:val="001467AB"/>
    <w:rsid w:val="00146F22"/>
    <w:rsid w:val="00147D6B"/>
    <w:rsid w:val="00150AFC"/>
    <w:rsid w:val="00150C0E"/>
    <w:rsid w:val="00151F28"/>
    <w:rsid w:val="00151FFA"/>
    <w:rsid w:val="00153E13"/>
    <w:rsid w:val="001559FB"/>
    <w:rsid w:val="00156405"/>
    <w:rsid w:val="00156480"/>
    <w:rsid w:val="00156A24"/>
    <w:rsid w:val="00156CFD"/>
    <w:rsid w:val="00156EF3"/>
    <w:rsid w:val="00156F2D"/>
    <w:rsid w:val="00157332"/>
    <w:rsid w:val="001610DB"/>
    <w:rsid w:val="00161F93"/>
    <w:rsid w:val="00162424"/>
    <w:rsid w:val="00162528"/>
    <w:rsid w:val="00162B0F"/>
    <w:rsid w:val="00164159"/>
    <w:rsid w:val="00164691"/>
    <w:rsid w:val="00164B08"/>
    <w:rsid w:val="00166028"/>
    <w:rsid w:val="00166964"/>
    <w:rsid w:val="00166C88"/>
    <w:rsid w:val="00167763"/>
    <w:rsid w:val="001679D3"/>
    <w:rsid w:val="00167F27"/>
    <w:rsid w:val="001703E3"/>
    <w:rsid w:val="00170543"/>
    <w:rsid w:val="001719ED"/>
    <w:rsid w:val="0017250E"/>
    <w:rsid w:val="001728B1"/>
    <w:rsid w:val="001733A6"/>
    <w:rsid w:val="001739F5"/>
    <w:rsid w:val="0017431D"/>
    <w:rsid w:val="00174B31"/>
    <w:rsid w:val="00175401"/>
    <w:rsid w:val="00175DB9"/>
    <w:rsid w:val="00175F9F"/>
    <w:rsid w:val="00176C72"/>
    <w:rsid w:val="00176D1A"/>
    <w:rsid w:val="001770DD"/>
    <w:rsid w:val="00177249"/>
    <w:rsid w:val="00177ED5"/>
    <w:rsid w:val="00181106"/>
    <w:rsid w:val="00181B24"/>
    <w:rsid w:val="00182039"/>
    <w:rsid w:val="00182235"/>
    <w:rsid w:val="00184A0F"/>
    <w:rsid w:val="0019040D"/>
    <w:rsid w:val="00190A9F"/>
    <w:rsid w:val="00191300"/>
    <w:rsid w:val="0019176A"/>
    <w:rsid w:val="00191B16"/>
    <w:rsid w:val="001935C7"/>
    <w:rsid w:val="0019789A"/>
    <w:rsid w:val="001A01FB"/>
    <w:rsid w:val="001A0A95"/>
    <w:rsid w:val="001A11FC"/>
    <w:rsid w:val="001A1C6A"/>
    <w:rsid w:val="001A2A0B"/>
    <w:rsid w:val="001A2B84"/>
    <w:rsid w:val="001A2D5D"/>
    <w:rsid w:val="001A2D86"/>
    <w:rsid w:val="001A3C54"/>
    <w:rsid w:val="001A517A"/>
    <w:rsid w:val="001A5269"/>
    <w:rsid w:val="001A52F2"/>
    <w:rsid w:val="001B1476"/>
    <w:rsid w:val="001B35BC"/>
    <w:rsid w:val="001B4146"/>
    <w:rsid w:val="001B41C5"/>
    <w:rsid w:val="001B432C"/>
    <w:rsid w:val="001B4814"/>
    <w:rsid w:val="001B6425"/>
    <w:rsid w:val="001B6BAA"/>
    <w:rsid w:val="001C054D"/>
    <w:rsid w:val="001C0EFB"/>
    <w:rsid w:val="001C1758"/>
    <w:rsid w:val="001C1B46"/>
    <w:rsid w:val="001C34EA"/>
    <w:rsid w:val="001C436B"/>
    <w:rsid w:val="001C4660"/>
    <w:rsid w:val="001C6676"/>
    <w:rsid w:val="001C66B3"/>
    <w:rsid w:val="001C6C8B"/>
    <w:rsid w:val="001C6CA5"/>
    <w:rsid w:val="001C76A0"/>
    <w:rsid w:val="001D0C51"/>
    <w:rsid w:val="001D2B7B"/>
    <w:rsid w:val="001D338F"/>
    <w:rsid w:val="001D4808"/>
    <w:rsid w:val="001D5203"/>
    <w:rsid w:val="001D55B1"/>
    <w:rsid w:val="001D5B93"/>
    <w:rsid w:val="001E0C0C"/>
    <w:rsid w:val="001E12C4"/>
    <w:rsid w:val="001E3ABD"/>
    <w:rsid w:val="001E4A45"/>
    <w:rsid w:val="001E4FAC"/>
    <w:rsid w:val="001E606E"/>
    <w:rsid w:val="001E6591"/>
    <w:rsid w:val="001E680B"/>
    <w:rsid w:val="001E7928"/>
    <w:rsid w:val="001E7DAF"/>
    <w:rsid w:val="001F07C8"/>
    <w:rsid w:val="001F08AF"/>
    <w:rsid w:val="001F282C"/>
    <w:rsid w:val="001F4378"/>
    <w:rsid w:val="001F546F"/>
    <w:rsid w:val="001F5899"/>
    <w:rsid w:val="001F6FA5"/>
    <w:rsid w:val="001F7069"/>
    <w:rsid w:val="001F71D0"/>
    <w:rsid w:val="001F7DA2"/>
    <w:rsid w:val="001F7E10"/>
    <w:rsid w:val="001F7F92"/>
    <w:rsid w:val="00200D6A"/>
    <w:rsid w:val="00201024"/>
    <w:rsid w:val="00201917"/>
    <w:rsid w:val="002019F5"/>
    <w:rsid w:val="00201CCE"/>
    <w:rsid w:val="00202BAA"/>
    <w:rsid w:val="0020412A"/>
    <w:rsid w:val="0020477C"/>
    <w:rsid w:val="0020483D"/>
    <w:rsid w:val="00204F5D"/>
    <w:rsid w:val="00205D0A"/>
    <w:rsid w:val="00205E79"/>
    <w:rsid w:val="002060F4"/>
    <w:rsid w:val="00206277"/>
    <w:rsid w:val="00207A5E"/>
    <w:rsid w:val="00207EB3"/>
    <w:rsid w:val="00211AC9"/>
    <w:rsid w:val="002126E4"/>
    <w:rsid w:val="00212F1C"/>
    <w:rsid w:val="002135EF"/>
    <w:rsid w:val="002137D9"/>
    <w:rsid w:val="002137F9"/>
    <w:rsid w:val="00213C6D"/>
    <w:rsid w:val="00215083"/>
    <w:rsid w:val="002159D5"/>
    <w:rsid w:val="002160F1"/>
    <w:rsid w:val="00216DCF"/>
    <w:rsid w:val="00217748"/>
    <w:rsid w:val="002206A7"/>
    <w:rsid w:val="002213B6"/>
    <w:rsid w:val="002214FE"/>
    <w:rsid w:val="00222BFE"/>
    <w:rsid w:val="002232CA"/>
    <w:rsid w:val="00223ED0"/>
    <w:rsid w:val="00224571"/>
    <w:rsid w:val="00224689"/>
    <w:rsid w:val="00226111"/>
    <w:rsid w:val="0022662C"/>
    <w:rsid w:val="00226F93"/>
    <w:rsid w:val="00226FF8"/>
    <w:rsid w:val="00227196"/>
    <w:rsid w:val="002271EA"/>
    <w:rsid w:val="0022779F"/>
    <w:rsid w:val="002302C7"/>
    <w:rsid w:val="00230940"/>
    <w:rsid w:val="002317AF"/>
    <w:rsid w:val="00231D70"/>
    <w:rsid w:val="002326AE"/>
    <w:rsid w:val="002329AC"/>
    <w:rsid w:val="00232D7E"/>
    <w:rsid w:val="0023304F"/>
    <w:rsid w:val="0023378D"/>
    <w:rsid w:val="00233BD5"/>
    <w:rsid w:val="002340EB"/>
    <w:rsid w:val="002349A9"/>
    <w:rsid w:val="002351F3"/>
    <w:rsid w:val="002353D1"/>
    <w:rsid w:val="00235811"/>
    <w:rsid w:val="00235825"/>
    <w:rsid w:val="00235CDB"/>
    <w:rsid w:val="00237711"/>
    <w:rsid w:val="002407F3"/>
    <w:rsid w:val="00240D13"/>
    <w:rsid w:val="00242918"/>
    <w:rsid w:val="00243D66"/>
    <w:rsid w:val="00243E58"/>
    <w:rsid w:val="00244205"/>
    <w:rsid w:val="0024528A"/>
    <w:rsid w:val="002456B5"/>
    <w:rsid w:val="00245F44"/>
    <w:rsid w:val="00245F9B"/>
    <w:rsid w:val="00246BBC"/>
    <w:rsid w:val="0024748C"/>
    <w:rsid w:val="002476BF"/>
    <w:rsid w:val="002479BA"/>
    <w:rsid w:val="00250E69"/>
    <w:rsid w:val="002512E9"/>
    <w:rsid w:val="00251521"/>
    <w:rsid w:val="00251EA7"/>
    <w:rsid w:val="00252220"/>
    <w:rsid w:val="00252552"/>
    <w:rsid w:val="002550DB"/>
    <w:rsid w:val="00257F5A"/>
    <w:rsid w:val="00260D56"/>
    <w:rsid w:val="00260E26"/>
    <w:rsid w:val="002610D3"/>
    <w:rsid w:val="002622E5"/>
    <w:rsid w:val="00262A2D"/>
    <w:rsid w:val="002634E0"/>
    <w:rsid w:val="00263561"/>
    <w:rsid w:val="00263D5E"/>
    <w:rsid w:val="002642F8"/>
    <w:rsid w:val="00264F93"/>
    <w:rsid w:val="002651D2"/>
    <w:rsid w:val="0026778F"/>
    <w:rsid w:val="00267CA4"/>
    <w:rsid w:val="00267D93"/>
    <w:rsid w:val="00270020"/>
    <w:rsid w:val="0027002F"/>
    <w:rsid w:val="0027101F"/>
    <w:rsid w:val="002715AA"/>
    <w:rsid w:val="00271912"/>
    <w:rsid w:val="00271B89"/>
    <w:rsid w:val="00272FB4"/>
    <w:rsid w:val="00272FC2"/>
    <w:rsid w:val="0027342E"/>
    <w:rsid w:val="00273B08"/>
    <w:rsid w:val="002740C0"/>
    <w:rsid w:val="00274975"/>
    <w:rsid w:val="00276116"/>
    <w:rsid w:val="00276495"/>
    <w:rsid w:val="00280E06"/>
    <w:rsid w:val="00280E2B"/>
    <w:rsid w:val="00280E97"/>
    <w:rsid w:val="00281CF3"/>
    <w:rsid w:val="00281F7F"/>
    <w:rsid w:val="00282207"/>
    <w:rsid w:val="00282871"/>
    <w:rsid w:val="002828C7"/>
    <w:rsid w:val="00282C80"/>
    <w:rsid w:val="00283256"/>
    <w:rsid w:val="00283324"/>
    <w:rsid w:val="0028345D"/>
    <w:rsid w:val="00284AE3"/>
    <w:rsid w:val="00285DA3"/>
    <w:rsid w:val="00286959"/>
    <w:rsid w:val="002870D1"/>
    <w:rsid w:val="00287CEC"/>
    <w:rsid w:val="00291456"/>
    <w:rsid w:val="00291D6B"/>
    <w:rsid w:val="00291F77"/>
    <w:rsid w:val="0029203A"/>
    <w:rsid w:val="0029311F"/>
    <w:rsid w:val="00293275"/>
    <w:rsid w:val="0029370E"/>
    <w:rsid w:val="00293927"/>
    <w:rsid w:val="00293B39"/>
    <w:rsid w:val="0029420C"/>
    <w:rsid w:val="00294936"/>
    <w:rsid w:val="0029526F"/>
    <w:rsid w:val="00295A5B"/>
    <w:rsid w:val="0029708F"/>
    <w:rsid w:val="00297373"/>
    <w:rsid w:val="002A0A64"/>
    <w:rsid w:val="002A0BEB"/>
    <w:rsid w:val="002A1FC7"/>
    <w:rsid w:val="002A208B"/>
    <w:rsid w:val="002A353F"/>
    <w:rsid w:val="002A4578"/>
    <w:rsid w:val="002A5B20"/>
    <w:rsid w:val="002A5D63"/>
    <w:rsid w:val="002A5F27"/>
    <w:rsid w:val="002A6AF6"/>
    <w:rsid w:val="002A75FD"/>
    <w:rsid w:val="002B1D17"/>
    <w:rsid w:val="002B2EAE"/>
    <w:rsid w:val="002B34CF"/>
    <w:rsid w:val="002B3906"/>
    <w:rsid w:val="002B3E67"/>
    <w:rsid w:val="002B42F0"/>
    <w:rsid w:val="002B4EEB"/>
    <w:rsid w:val="002B5296"/>
    <w:rsid w:val="002B54E1"/>
    <w:rsid w:val="002B697D"/>
    <w:rsid w:val="002B6D6C"/>
    <w:rsid w:val="002C07C7"/>
    <w:rsid w:val="002C2433"/>
    <w:rsid w:val="002C32B9"/>
    <w:rsid w:val="002C3CBC"/>
    <w:rsid w:val="002C5F27"/>
    <w:rsid w:val="002C6464"/>
    <w:rsid w:val="002C691F"/>
    <w:rsid w:val="002D0597"/>
    <w:rsid w:val="002D09A7"/>
    <w:rsid w:val="002D13FA"/>
    <w:rsid w:val="002D1833"/>
    <w:rsid w:val="002D191D"/>
    <w:rsid w:val="002D3F93"/>
    <w:rsid w:val="002D4229"/>
    <w:rsid w:val="002D45A4"/>
    <w:rsid w:val="002D5ADD"/>
    <w:rsid w:val="002D5EE9"/>
    <w:rsid w:val="002D6208"/>
    <w:rsid w:val="002D6F16"/>
    <w:rsid w:val="002D7499"/>
    <w:rsid w:val="002D7ED6"/>
    <w:rsid w:val="002E07E3"/>
    <w:rsid w:val="002E0E42"/>
    <w:rsid w:val="002E1F2E"/>
    <w:rsid w:val="002E2D78"/>
    <w:rsid w:val="002E2EAC"/>
    <w:rsid w:val="002E2FB5"/>
    <w:rsid w:val="002E3701"/>
    <w:rsid w:val="002E3E24"/>
    <w:rsid w:val="002E437E"/>
    <w:rsid w:val="002E507E"/>
    <w:rsid w:val="002E534E"/>
    <w:rsid w:val="002E6BF2"/>
    <w:rsid w:val="002E6F12"/>
    <w:rsid w:val="002F14FF"/>
    <w:rsid w:val="002F21EB"/>
    <w:rsid w:val="002F2A55"/>
    <w:rsid w:val="002F2F26"/>
    <w:rsid w:val="002F3314"/>
    <w:rsid w:val="002F36BF"/>
    <w:rsid w:val="002F48ED"/>
    <w:rsid w:val="002F6D24"/>
    <w:rsid w:val="002F7462"/>
    <w:rsid w:val="0030238F"/>
    <w:rsid w:val="00302C4D"/>
    <w:rsid w:val="00303BF1"/>
    <w:rsid w:val="00303E20"/>
    <w:rsid w:val="003049E1"/>
    <w:rsid w:val="003050AD"/>
    <w:rsid w:val="0030566B"/>
    <w:rsid w:val="00305E4C"/>
    <w:rsid w:val="003064E5"/>
    <w:rsid w:val="003068B2"/>
    <w:rsid w:val="003119B0"/>
    <w:rsid w:val="0031288C"/>
    <w:rsid w:val="00313332"/>
    <w:rsid w:val="00313B4D"/>
    <w:rsid w:val="00313C58"/>
    <w:rsid w:val="00314CFF"/>
    <w:rsid w:val="00315457"/>
    <w:rsid w:val="00317A3E"/>
    <w:rsid w:val="00320450"/>
    <w:rsid w:val="003210B9"/>
    <w:rsid w:val="0032328A"/>
    <w:rsid w:val="00324F01"/>
    <w:rsid w:val="0032501C"/>
    <w:rsid w:val="00325772"/>
    <w:rsid w:val="003260E7"/>
    <w:rsid w:val="00326EF1"/>
    <w:rsid w:val="00326F9B"/>
    <w:rsid w:val="00327093"/>
    <w:rsid w:val="003274AD"/>
    <w:rsid w:val="003274E7"/>
    <w:rsid w:val="00327A44"/>
    <w:rsid w:val="00327A83"/>
    <w:rsid w:val="003302C0"/>
    <w:rsid w:val="0033040D"/>
    <w:rsid w:val="00330B7F"/>
    <w:rsid w:val="00331655"/>
    <w:rsid w:val="003335AA"/>
    <w:rsid w:val="00333A98"/>
    <w:rsid w:val="0033425A"/>
    <w:rsid w:val="0033428F"/>
    <w:rsid w:val="00334559"/>
    <w:rsid w:val="003353AE"/>
    <w:rsid w:val="00336649"/>
    <w:rsid w:val="00337FE3"/>
    <w:rsid w:val="003415E3"/>
    <w:rsid w:val="00341E7A"/>
    <w:rsid w:val="00343539"/>
    <w:rsid w:val="0034485B"/>
    <w:rsid w:val="00346E60"/>
    <w:rsid w:val="00347244"/>
    <w:rsid w:val="0034786A"/>
    <w:rsid w:val="00347AF7"/>
    <w:rsid w:val="00347DE1"/>
    <w:rsid w:val="00350BE8"/>
    <w:rsid w:val="003521E8"/>
    <w:rsid w:val="0035223E"/>
    <w:rsid w:val="00354318"/>
    <w:rsid w:val="00354437"/>
    <w:rsid w:val="0035450F"/>
    <w:rsid w:val="003556CA"/>
    <w:rsid w:val="0035666A"/>
    <w:rsid w:val="00356949"/>
    <w:rsid w:val="00356CC8"/>
    <w:rsid w:val="00357AA2"/>
    <w:rsid w:val="0036101C"/>
    <w:rsid w:val="00361FC0"/>
    <w:rsid w:val="003641B4"/>
    <w:rsid w:val="00364A7F"/>
    <w:rsid w:val="003651A1"/>
    <w:rsid w:val="003652AC"/>
    <w:rsid w:val="00365522"/>
    <w:rsid w:val="00366832"/>
    <w:rsid w:val="00367F25"/>
    <w:rsid w:val="00370FDA"/>
    <w:rsid w:val="00371B93"/>
    <w:rsid w:val="0037301D"/>
    <w:rsid w:val="00375175"/>
    <w:rsid w:val="003753D7"/>
    <w:rsid w:val="0037548D"/>
    <w:rsid w:val="003766B6"/>
    <w:rsid w:val="00376926"/>
    <w:rsid w:val="0037713D"/>
    <w:rsid w:val="00380C7A"/>
    <w:rsid w:val="0038344A"/>
    <w:rsid w:val="003836E8"/>
    <w:rsid w:val="00384D54"/>
    <w:rsid w:val="00385B3B"/>
    <w:rsid w:val="00386504"/>
    <w:rsid w:val="0039093D"/>
    <w:rsid w:val="00391922"/>
    <w:rsid w:val="00392515"/>
    <w:rsid w:val="00392831"/>
    <w:rsid w:val="00394395"/>
    <w:rsid w:val="00394776"/>
    <w:rsid w:val="003950F5"/>
    <w:rsid w:val="003965F1"/>
    <w:rsid w:val="00397D84"/>
    <w:rsid w:val="003A04DD"/>
    <w:rsid w:val="003A04F1"/>
    <w:rsid w:val="003A1D3E"/>
    <w:rsid w:val="003A225D"/>
    <w:rsid w:val="003A2533"/>
    <w:rsid w:val="003A3289"/>
    <w:rsid w:val="003A33D7"/>
    <w:rsid w:val="003A3E22"/>
    <w:rsid w:val="003A3E54"/>
    <w:rsid w:val="003A4B7C"/>
    <w:rsid w:val="003A5919"/>
    <w:rsid w:val="003A5E69"/>
    <w:rsid w:val="003A6448"/>
    <w:rsid w:val="003A68E7"/>
    <w:rsid w:val="003A6F15"/>
    <w:rsid w:val="003A719B"/>
    <w:rsid w:val="003B4250"/>
    <w:rsid w:val="003B4421"/>
    <w:rsid w:val="003B4C38"/>
    <w:rsid w:val="003B4D28"/>
    <w:rsid w:val="003B58BB"/>
    <w:rsid w:val="003B5C21"/>
    <w:rsid w:val="003B6831"/>
    <w:rsid w:val="003B744D"/>
    <w:rsid w:val="003B77C5"/>
    <w:rsid w:val="003C12DC"/>
    <w:rsid w:val="003C2EF9"/>
    <w:rsid w:val="003C44A6"/>
    <w:rsid w:val="003C5645"/>
    <w:rsid w:val="003C58F6"/>
    <w:rsid w:val="003C5BFD"/>
    <w:rsid w:val="003C5C39"/>
    <w:rsid w:val="003C6DB0"/>
    <w:rsid w:val="003C771B"/>
    <w:rsid w:val="003D0933"/>
    <w:rsid w:val="003D0A25"/>
    <w:rsid w:val="003D17AD"/>
    <w:rsid w:val="003D1D01"/>
    <w:rsid w:val="003D1E16"/>
    <w:rsid w:val="003D2097"/>
    <w:rsid w:val="003D21AC"/>
    <w:rsid w:val="003D306C"/>
    <w:rsid w:val="003D32A8"/>
    <w:rsid w:val="003D415F"/>
    <w:rsid w:val="003D5332"/>
    <w:rsid w:val="003D5E8E"/>
    <w:rsid w:val="003D609C"/>
    <w:rsid w:val="003E00CD"/>
    <w:rsid w:val="003E02D0"/>
    <w:rsid w:val="003E0B74"/>
    <w:rsid w:val="003E11E5"/>
    <w:rsid w:val="003E12BC"/>
    <w:rsid w:val="003E1E68"/>
    <w:rsid w:val="003E1F0F"/>
    <w:rsid w:val="003E2679"/>
    <w:rsid w:val="003E27AB"/>
    <w:rsid w:val="003E2ACC"/>
    <w:rsid w:val="003E36D3"/>
    <w:rsid w:val="003E41F6"/>
    <w:rsid w:val="003E41FF"/>
    <w:rsid w:val="003E465E"/>
    <w:rsid w:val="003E5F57"/>
    <w:rsid w:val="003E6749"/>
    <w:rsid w:val="003E6CE5"/>
    <w:rsid w:val="003E710E"/>
    <w:rsid w:val="003E7B77"/>
    <w:rsid w:val="003F11ED"/>
    <w:rsid w:val="003F2752"/>
    <w:rsid w:val="003F2C62"/>
    <w:rsid w:val="003F37EB"/>
    <w:rsid w:val="003F46A1"/>
    <w:rsid w:val="003F46B2"/>
    <w:rsid w:val="003F5150"/>
    <w:rsid w:val="003F5256"/>
    <w:rsid w:val="003F52E4"/>
    <w:rsid w:val="003F5B7B"/>
    <w:rsid w:val="003F6DC4"/>
    <w:rsid w:val="004001C8"/>
    <w:rsid w:val="004003BA"/>
    <w:rsid w:val="004018ED"/>
    <w:rsid w:val="004020FD"/>
    <w:rsid w:val="00402FF4"/>
    <w:rsid w:val="00404753"/>
    <w:rsid w:val="00404A0B"/>
    <w:rsid w:val="00404DDE"/>
    <w:rsid w:val="00405A57"/>
    <w:rsid w:val="0040683B"/>
    <w:rsid w:val="004069BE"/>
    <w:rsid w:val="00406E17"/>
    <w:rsid w:val="00406F7D"/>
    <w:rsid w:val="004075DC"/>
    <w:rsid w:val="00410913"/>
    <w:rsid w:val="00410E08"/>
    <w:rsid w:val="004112D3"/>
    <w:rsid w:val="00411502"/>
    <w:rsid w:val="00411C88"/>
    <w:rsid w:val="0041288D"/>
    <w:rsid w:val="004131F0"/>
    <w:rsid w:val="004135DA"/>
    <w:rsid w:val="00413875"/>
    <w:rsid w:val="004139E6"/>
    <w:rsid w:val="00414C43"/>
    <w:rsid w:val="00414CC7"/>
    <w:rsid w:val="00414FD2"/>
    <w:rsid w:val="00415A2F"/>
    <w:rsid w:val="00416063"/>
    <w:rsid w:val="00416A43"/>
    <w:rsid w:val="00417317"/>
    <w:rsid w:val="00417496"/>
    <w:rsid w:val="00417647"/>
    <w:rsid w:val="00420A03"/>
    <w:rsid w:val="00420C63"/>
    <w:rsid w:val="004216F7"/>
    <w:rsid w:val="00421933"/>
    <w:rsid w:val="00421A68"/>
    <w:rsid w:val="004222AE"/>
    <w:rsid w:val="00422829"/>
    <w:rsid w:val="004239FD"/>
    <w:rsid w:val="00423A62"/>
    <w:rsid w:val="0042405D"/>
    <w:rsid w:val="004247B1"/>
    <w:rsid w:val="00425DDA"/>
    <w:rsid w:val="00425E47"/>
    <w:rsid w:val="004266B2"/>
    <w:rsid w:val="004266EC"/>
    <w:rsid w:val="00426DED"/>
    <w:rsid w:val="0042720A"/>
    <w:rsid w:val="00427274"/>
    <w:rsid w:val="00427888"/>
    <w:rsid w:val="00427B19"/>
    <w:rsid w:val="004302C8"/>
    <w:rsid w:val="00430355"/>
    <w:rsid w:val="0043084D"/>
    <w:rsid w:val="00430B57"/>
    <w:rsid w:val="004314FA"/>
    <w:rsid w:val="004321A7"/>
    <w:rsid w:val="004323BB"/>
    <w:rsid w:val="004324DD"/>
    <w:rsid w:val="00432CBD"/>
    <w:rsid w:val="00432F0B"/>
    <w:rsid w:val="004334FE"/>
    <w:rsid w:val="004338C7"/>
    <w:rsid w:val="004338E3"/>
    <w:rsid w:val="00434342"/>
    <w:rsid w:val="00436600"/>
    <w:rsid w:val="0043700F"/>
    <w:rsid w:val="00440076"/>
    <w:rsid w:val="0044070C"/>
    <w:rsid w:val="00442207"/>
    <w:rsid w:val="00442498"/>
    <w:rsid w:val="004432A2"/>
    <w:rsid w:val="00443BDD"/>
    <w:rsid w:val="004447FF"/>
    <w:rsid w:val="00444859"/>
    <w:rsid w:val="0044603A"/>
    <w:rsid w:val="00446205"/>
    <w:rsid w:val="00446B58"/>
    <w:rsid w:val="0044736C"/>
    <w:rsid w:val="0045059B"/>
    <w:rsid w:val="00451AAB"/>
    <w:rsid w:val="0045201E"/>
    <w:rsid w:val="00452870"/>
    <w:rsid w:val="004529AD"/>
    <w:rsid w:val="00453B02"/>
    <w:rsid w:val="004548F7"/>
    <w:rsid w:val="004554A0"/>
    <w:rsid w:val="004578DD"/>
    <w:rsid w:val="00457A35"/>
    <w:rsid w:val="00457AD5"/>
    <w:rsid w:val="00457FA4"/>
    <w:rsid w:val="00460C30"/>
    <w:rsid w:val="0046115A"/>
    <w:rsid w:val="00462505"/>
    <w:rsid w:val="00462DDA"/>
    <w:rsid w:val="004635C7"/>
    <w:rsid w:val="004638BA"/>
    <w:rsid w:val="00463BFD"/>
    <w:rsid w:val="00463F78"/>
    <w:rsid w:val="0046405B"/>
    <w:rsid w:val="004643F2"/>
    <w:rsid w:val="0046469C"/>
    <w:rsid w:val="00465A49"/>
    <w:rsid w:val="00470728"/>
    <w:rsid w:val="0047083F"/>
    <w:rsid w:val="00471EE9"/>
    <w:rsid w:val="00472854"/>
    <w:rsid w:val="00473A4A"/>
    <w:rsid w:val="00473EFA"/>
    <w:rsid w:val="0047457F"/>
    <w:rsid w:val="004746A5"/>
    <w:rsid w:val="00475117"/>
    <w:rsid w:val="004751A3"/>
    <w:rsid w:val="00476C26"/>
    <w:rsid w:val="00477112"/>
    <w:rsid w:val="00480A82"/>
    <w:rsid w:val="00480B57"/>
    <w:rsid w:val="00482461"/>
    <w:rsid w:val="004829E5"/>
    <w:rsid w:val="00482CD8"/>
    <w:rsid w:val="00482E5F"/>
    <w:rsid w:val="00482FA4"/>
    <w:rsid w:val="00483F40"/>
    <w:rsid w:val="0048496D"/>
    <w:rsid w:val="004849A5"/>
    <w:rsid w:val="0048517D"/>
    <w:rsid w:val="00485288"/>
    <w:rsid w:val="00485428"/>
    <w:rsid w:val="0048572B"/>
    <w:rsid w:val="00485F13"/>
    <w:rsid w:val="00487123"/>
    <w:rsid w:val="00487E94"/>
    <w:rsid w:val="004906C4"/>
    <w:rsid w:val="00490A3A"/>
    <w:rsid w:val="00492CD7"/>
    <w:rsid w:val="004937C0"/>
    <w:rsid w:val="00493B8A"/>
    <w:rsid w:val="004941C8"/>
    <w:rsid w:val="004942C8"/>
    <w:rsid w:val="00494947"/>
    <w:rsid w:val="00494D24"/>
    <w:rsid w:val="00497401"/>
    <w:rsid w:val="004A0906"/>
    <w:rsid w:val="004A097B"/>
    <w:rsid w:val="004A274B"/>
    <w:rsid w:val="004A2E28"/>
    <w:rsid w:val="004A2F67"/>
    <w:rsid w:val="004A4345"/>
    <w:rsid w:val="004A5011"/>
    <w:rsid w:val="004A53E2"/>
    <w:rsid w:val="004A5F24"/>
    <w:rsid w:val="004A63AA"/>
    <w:rsid w:val="004A7076"/>
    <w:rsid w:val="004A7EF3"/>
    <w:rsid w:val="004B00CD"/>
    <w:rsid w:val="004B1065"/>
    <w:rsid w:val="004B1373"/>
    <w:rsid w:val="004B213A"/>
    <w:rsid w:val="004B4707"/>
    <w:rsid w:val="004B4888"/>
    <w:rsid w:val="004B53B9"/>
    <w:rsid w:val="004B645C"/>
    <w:rsid w:val="004B6DC9"/>
    <w:rsid w:val="004B723F"/>
    <w:rsid w:val="004B7A0B"/>
    <w:rsid w:val="004B7D82"/>
    <w:rsid w:val="004C016B"/>
    <w:rsid w:val="004C0E06"/>
    <w:rsid w:val="004C13AC"/>
    <w:rsid w:val="004C193E"/>
    <w:rsid w:val="004C667E"/>
    <w:rsid w:val="004C7487"/>
    <w:rsid w:val="004D0713"/>
    <w:rsid w:val="004D07CF"/>
    <w:rsid w:val="004D201D"/>
    <w:rsid w:val="004D302A"/>
    <w:rsid w:val="004D3412"/>
    <w:rsid w:val="004D364D"/>
    <w:rsid w:val="004D3BE2"/>
    <w:rsid w:val="004D4570"/>
    <w:rsid w:val="004D4E8B"/>
    <w:rsid w:val="004D6340"/>
    <w:rsid w:val="004E0399"/>
    <w:rsid w:val="004E0767"/>
    <w:rsid w:val="004E08D0"/>
    <w:rsid w:val="004E1D66"/>
    <w:rsid w:val="004E1DC8"/>
    <w:rsid w:val="004E21E4"/>
    <w:rsid w:val="004E3DF3"/>
    <w:rsid w:val="004E4A33"/>
    <w:rsid w:val="004E4B3B"/>
    <w:rsid w:val="004E4B56"/>
    <w:rsid w:val="004E4FA2"/>
    <w:rsid w:val="004F2CD2"/>
    <w:rsid w:val="004F51BD"/>
    <w:rsid w:val="004F56C7"/>
    <w:rsid w:val="004F577D"/>
    <w:rsid w:val="004F5BB3"/>
    <w:rsid w:val="004F5C31"/>
    <w:rsid w:val="004F65AC"/>
    <w:rsid w:val="0050241D"/>
    <w:rsid w:val="00502497"/>
    <w:rsid w:val="00502E10"/>
    <w:rsid w:val="00503573"/>
    <w:rsid w:val="00503AFA"/>
    <w:rsid w:val="00503CAC"/>
    <w:rsid w:val="00503EF6"/>
    <w:rsid w:val="0050440B"/>
    <w:rsid w:val="005046BC"/>
    <w:rsid w:val="00504ABA"/>
    <w:rsid w:val="00504E4B"/>
    <w:rsid w:val="00505AAB"/>
    <w:rsid w:val="00505EB1"/>
    <w:rsid w:val="00506ABF"/>
    <w:rsid w:val="00506D3F"/>
    <w:rsid w:val="005100B5"/>
    <w:rsid w:val="005107DC"/>
    <w:rsid w:val="00510D5A"/>
    <w:rsid w:val="00510FA2"/>
    <w:rsid w:val="0051105E"/>
    <w:rsid w:val="0051139A"/>
    <w:rsid w:val="00512D2A"/>
    <w:rsid w:val="0051382B"/>
    <w:rsid w:val="00514165"/>
    <w:rsid w:val="00514CC6"/>
    <w:rsid w:val="005171CF"/>
    <w:rsid w:val="00517562"/>
    <w:rsid w:val="00517AC3"/>
    <w:rsid w:val="00520C3D"/>
    <w:rsid w:val="00521C92"/>
    <w:rsid w:val="0052227E"/>
    <w:rsid w:val="0052292B"/>
    <w:rsid w:val="00522BC3"/>
    <w:rsid w:val="005231C3"/>
    <w:rsid w:val="005236B8"/>
    <w:rsid w:val="005245AE"/>
    <w:rsid w:val="00524B5F"/>
    <w:rsid w:val="00526A41"/>
    <w:rsid w:val="00527482"/>
    <w:rsid w:val="00527F91"/>
    <w:rsid w:val="00530F7F"/>
    <w:rsid w:val="0053101A"/>
    <w:rsid w:val="00531CB2"/>
    <w:rsid w:val="00531E4F"/>
    <w:rsid w:val="00532CAC"/>
    <w:rsid w:val="00532E4F"/>
    <w:rsid w:val="0053350E"/>
    <w:rsid w:val="00533CEF"/>
    <w:rsid w:val="00534026"/>
    <w:rsid w:val="00535361"/>
    <w:rsid w:val="00535513"/>
    <w:rsid w:val="005356BA"/>
    <w:rsid w:val="00535ADA"/>
    <w:rsid w:val="00535FED"/>
    <w:rsid w:val="00537E97"/>
    <w:rsid w:val="00540403"/>
    <w:rsid w:val="005407A8"/>
    <w:rsid w:val="0054111F"/>
    <w:rsid w:val="00541629"/>
    <w:rsid w:val="005417E3"/>
    <w:rsid w:val="005421E6"/>
    <w:rsid w:val="005423BF"/>
    <w:rsid w:val="0054478C"/>
    <w:rsid w:val="00546EF0"/>
    <w:rsid w:val="00547265"/>
    <w:rsid w:val="00550200"/>
    <w:rsid w:val="00550445"/>
    <w:rsid w:val="005507B1"/>
    <w:rsid w:val="00550DBB"/>
    <w:rsid w:val="0055271B"/>
    <w:rsid w:val="00553230"/>
    <w:rsid w:val="00553AB1"/>
    <w:rsid w:val="00553C19"/>
    <w:rsid w:val="00553D56"/>
    <w:rsid w:val="005540C5"/>
    <w:rsid w:val="00554599"/>
    <w:rsid w:val="0055523C"/>
    <w:rsid w:val="005557AE"/>
    <w:rsid w:val="00555B2B"/>
    <w:rsid w:val="00555CA2"/>
    <w:rsid w:val="005561BA"/>
    <w:rsid w:val="0055659A"/>
    <w:rsid w:val="00556F69"/>
    <w:rsid w:val="005573D6"/>
    <w:rsid w:val="0055745E"/>
    <w:rsid w:val="0055790A"/>
    <w:rsid w:val="00560DAA"/>
    <w:rsid w:val="0056155B"/>
    <w:rsid w:val="00561807"/>
    <w:rsid w:val="00561B88"/>
    <w:rsid w:val="005647C9"/>
    <w:rsid w:val="00564E3F"/>
    <w:rsid w:val="00565075"/>
    <w:rsid w:val="00566D94"/>
    <w:rsid w:val="005674CE"/>
    <w:rsid w:val="00567937"/>
    <w:rsid w:val="00570410"/>
    <w:rsid w:val="00570567"/>
    <w:rsid w:val="00570584"/>
    <w:rsid w:val="00571555"/>
    <w:rsid w:val="00572823"/>
    <w:rsid w:val="00572A0D"/>
    <w:rsid w:val="005731FF"/>
    <w:rsid w:val="00574701"/>
    <w:rsid w:val="00574975"/>
    <w:rsid w:val="00574D65"/>
    <w:rsid w:val="00575739"/>
    <w:rsid w:val="00576E87"/>
    <w:rsid w:val="00577544"/>
    <w:rsid w:val="00577621"/>
    <w:rsid w:val="00580AA4"/>
    <w:rsid w:val="005821C1"/>
    <w:rsid w:val="005839DF"/>
    <w:rsid w:val="00584998"/>
    <w:rsid w:val="00585F26"/>
    <w:rsid w:val="0058680F"/>
    <w:rsid w:val="00586C32"/>
    <w:rsid w:val="005871B3"/>
    <w:rsid w:val="00587F20"/>
    <w:rsid w:val="00590392"/>
    <w:rsid w:val="00590DCC"/>
    <w:rsid w:val="0059164A"/>
    <w:rsid w:val="00591961"/>
    <w:rsid w:val="005922FF"/>
    <w:rsid w:val="00592656"/>
    <w:rsid w:val="00592CE3"/>
    <w:rsid w:val="00592E84"/>
    <w:rsid w:val="00594D0C"/>
    <w:rsid w:val="00596C57"/>
    <w:rsid w:val="005976BD"/>
    <w:rsid w:val="005A23B6"/>
    <w:rsid w:val="005A23FB"/>
    <w:rsid w:val="005A3915"/>
    <w:rsid w:val="005A61F6"/>
    <w:rsid w:val="005A6998"/>
    <w:rsid w:val="005A7457"/>
    <w:rsid w:val="005A76AD"/>
    <w:rsid w:val="005A7BD4"/>
    <w:rsid w:val="005A7F71"/>
    <w:rsid w:val="005B02C6"/>
    <w:rsid w:val="005B0770"/>
    <w:rsid w:val="005B0BD3"/>
    <w:rsid w:val="005B10D0"/>
    <w:rsid w:val="005B12A4"/>
    <w:rsid w:val="005B2AF4"/>
    <w:rsid w:val="005B60BD"/>
    <w:rsid w:val="005B60F9"/>
    <w:rsid w:val="005B6232"/>
    <w:rsid w:val="005B7806"/>
    <w:rsid w:val="005B7C22"/>
    <w:rsid w:val="005B7C25"/>
    <w:rsid w:val="005C15A2"/>
    <w:rsid w:val="005C2020"/>
    <w:rsid w:val="005C365F"/>
    <w:rsid w:val="005C3907"/>
    <w:rsid w:val="005C3CAF"/>
    <w:rsid w:val="005C439E"/>
    <w:rsid w:val="005C61F3"/>
    <w:rsid w:val="005C713D"/>
    <w:rsid w:val="005D0779"/>
    <w:rsid w:val="005D0AA3"/>
    <w:rsid w:val="005D0AE6"/>
    <w:rsid w:val="005D0F3C"/>
    <w:rsid w:val="005D14B4"/>
    <w:rsid w:val="005D2A1A"/>
    <w:rsid w:val="005D2CD7"/>
    <w:rsid w:val="005D3094"/>
    <w:rsid w:val="005D41C8"/>
    <w:rsid w:val="005D45ED"/>
    <w:rsid w:val="005D49D5"/>
    <w:rsid w:val="005D6BD0"/>
    <w:rsid w:val="005D6C23"/>
    <w:rsid w:val="005E1335"/>
    <w:rsid w:val="005E1B22"/>
    <w:rsid w:val="005E255F"/>
    <w:rsid w:val="005E2767"/>
    <w:rsid w:val="005E329F"/>
    <w:rsid w:val="005E43E0"/>
    <w:rsid w:val="005E5422"/>
    <w:rsid w:val="005E5CE6"/>
    <w:rsid w:val="005E71B9"/>
    <w:rsid w:val="005E77D6"/>
    <w:rsid w:val="005E7AAC"/>
    <w:rsid w:val="005E7ED8"/>
    <w:rsid w:val="005F06B5"/>
    <w:rsid w:val="005F14E2"/>
    <w:rsid w:val="005F1BB9"/>
    <w:rsid w:val="005F28D9"/>
    <w:rsid w:val="005F3ED3"/>
    <w:rsid w:val="005F411C"/>
    <w:rsid w:val="005F4830"/>
    <w:rsid w:val="005F4D3C"/>
    <w:rsid w:val="005F51BB"/>
    <w:rsid w:val="005F5656"/>
    <w:rsid w:val="005F5FB2"/>
    <w:rsid w:val="005F6375"/>
    <w:rsid w:val="005F6A15"/>
    <w:rsid w:val="005F713E"/>
    <w:rsid w:val="005F7D2E"/>
    <w:rsid w:val="005F7DCB"/>
    <w:rsid w:val="00600190"/>
    <w:rsid w:val="00601DC5"/>
    <w:rsid w:val="00602536"/>
    <w:rsid w:val="00602613"/>
    <w:rsid w:val="00602AA8"/>
    <w:rsid w:val="00602C9A"/>
    <w:rsid w:val="00602DA7"/>
    <w:rsid w:val="0060355D"/>
    <w:rsid w:val="00603E77"/>
    <w:rsid w:val="0060464D"/>
    <w:rsid w:val="00605F35"/>
    <w:rsid w:val="00607DF1"/>
    <w:rsid w:val="0061009F"/>
    <w:rsid w:val="0061141E"/>
    <w:rsid w:val="0061174D"/>
    <w:rsid w:val="0061217A"/>
    <w:rsid w:val="00612995"/>
    <w:rsid w:val="006135C8"/>
    <w:rsid w:val="00613E39"/>
    <w:rsid w:val="0061525B"/>
    <w:rsid w:val="00621B7A"/>
    <w:rsid w:val="00621FC0"/>
    <w:rsid w:val="00622204"/>
    <w:rsid w:val="006223E3"/>
    <w:rsid w:val="006236B9"/>
    <w:rsid w:val="00624748"/>
    <w:rsid w:val="0062509B"/>
    <w:rsid w:val="006300CA"/>
    <w:rsid w:val="00631515"/>
    <w:rsid w:val="00631C2C"/>
    <w:rsid w:val="006337D3"/>
    <w:rsid w:val="00633B10"/>
    <w:rsid w:val="00633CEF"/>
    <w:rsid w:val="006342A7"/>
    <w:rsid w:val="00634881"/>
    <w:rsid w:val="00635520"/>
    <w:rsid w:val="00637B94"/>
    <w:rsid w:val="00637EE3"/>
    <w:rsid w:val="00640224"/>
    <w:rsid w:val="00640BA8"/>
    <w:rsid w:val="00640CD4"/>
    <w:rsid w:val="00641A00"/>
    <w:rsid w:val="00644927"/>
    <w:rsid w:val="00644933"/>
    <w:rsid w:val="00644B66"/>
    <w:rsid w:val="00644EB1"/>
    <w:rsid w:val="00646138"/>
    <w:rsid w:val="00651551"/>
    <w:rsid w:val="00651590"/>
    <w:rsid w:val="00651E8A"/>
    <w:rsid w:val="00652737"/>
    <w:rsid w:val="006544AD"/>
    <w:rsid w:val="0065480B"/>
    <w:rsid w:val="00654BA9"/>
    <w:rsid w:val="00655C92"/>
    <w:rsid w:val="00655E73"/>
    <w:rsid w:val="006562C3"/>
    <w:rsid w:val="00656981"/>
    <w:rsid w:val="00656F12"/>
    <w:rsid w:val="0065715C"/>
    <w:rsid w:val="00660C2C"/>
    <w:rsid w:val="00663588"/>
    <w:rsid w:val="00663967"/>
    <w:rsid w:val="00664144"/>
    <w:rsid w:val="006641DB"/>
    <w:rsid w:val="00664482"/>
    <w:rsid w:val="006646EF"/>
    <w:rsid w:val="00664717"/>
    <w:rsid w:val="00664BF2"/>
    <w:rsid w:val="00665B7E"/>
    <w:rsid w:val="00665F9F"/>
    <w:rsid w:val="006665BB"/>
    <w:rsid w:val="00666694"/>
    <w:rsid w:val="00670710"/>
    <w:rsid w:val="00672432"/>
    <w:rsid w:val="006736DA"/>
    <w:rsid w:val="00673803"/>
    <w:rsid w:val="006745C4"/>
    <w:rsid w:val="00674E43"/>
    <w:rsid w:val="006753F9"/>
    <w:rsid w:val="00675E42"/>
    <w:rsid w:val="006761DA"/>
    <w:rsid w:val="0067762D"/>
    <w:rsid w:val="006776EC"/>
    <w:rsid w:val="00677B77"/>
    <w:rsid w:val="00680918"/>
    <w:rsid w:val="00680F0F"/>
    <w:rsid w:val="006810D2"/>
    <w:rsid w:val="00681C7D"/>
    <w:rsid w:val="00681DE8"/>
    <w:rsid w:val="00682046"/>
    <w:rsid w:val="00682AE7"/>
    <w:rsid w:val="00682F4A"/>
    <w:rsid w:val="00684360"/>
    <w:rsid w:val="00684E13"/>
    <w:rsid w:val="00686435"/>
    <w:rsid w:val="00687650"/>
    <w:rsid w:val="00687CF5"/>
    <w:rsid w:val="006909CF"/>
    <w:rsid w:val="00690C0A"/>
    <w:rsid w:val="00690C7D"/>
    <w:rsid w:val="00691A9C"/>
    <w:rsid w:val="00691AAB"/>
    <w:rsid w:val="00691C8A"/>
    <w:rsid w:val="00692E12"/>
    <w:rsid w:val="00692E40"/>
    <w:rsid w:val="00693202"/>
    <w:rsid w:val="00693DA4"/>
    <w:rsid w:val="00693F32"/>
    <w:rsid w:val="006960E0"/>
    <w:rsid w:val="006977B9"/>
    <w:rsid w:val="00697BE5"/>
    <w:rsid w:val="006A07AB"/>
    <w:rsid w:val="006A0D5D"/>
    <w:rsid w:val="006A13E5"/>
    <w:rsid w:val="006A1950"/>
    <w:rsid w:val="006A1A90"/>
    <w:rsid w:val="006A28FB"/>
    <w:rsid w:val="006A3531"/>
    <w:rsid w:val="006A40AA"/>
    <w:rsid w:val="006A510E"/>
    <w:rsid w:val="006A5B50"/>
    <w:rsid w:val="006A7362"/>
    <w:rsid w:val="006A7CEC"/>
    <w:rsid w:val="006A7EB4"/>
    <w:rsid w:val="006B093A"/>
    <w:rsid w:val="006B0AE2"/>
    <w:rsid w:val="006B128D"/>
    <w:rsid w:val="006B1537"/>
    <w:rsid w:val="006B1FC0"/>
    <w:rsid w:val="006B2DC3"/>
    <w:rsid w:val="006B39CC"/>
    <w:rsid w:val="006B39D8"/>
    <w:rsid w:val="006B4EC4"/>
    <w:rsid w:val="006B5E5F"/>
    <w:rsid w:val="006B686F"/>
    <w:rsid w:val="006B6B18"/>
    <w:rsid w:val="006B7155"/>
    <w:rsid w:val="006B7387"/>
    <w:rsid w:val="006C05B5"/>
    <w:rsid w:val="006C0EA6"/>
    <w:rsid w:val="006C1047"/>
    <w:rsid w:val="006C1523"/>
    <w:rsid w:val="006C26F7"/>
    <w:rsid w:val="006C3A8D"/>
    <w:rsid w:val="006C3B12"/>
    <w:rsid w:val="006C4EEB"/>
    <w:rsid w:val="006C4F60"/>
    <w:rsid w:val="006C5CE0"/>
    <w:rsid w:val="006C734F"/>
    <w:rsid w:val="006C79CC"/>
    <w:rsid w:val="006D11D2"/>
    <w:rsid w:val="006D4079"/>
    <w:rsid w:val="006D4814"/>
    <w:rsid w:val="006D5BE0"/>
    <w:rsid w:val="006D6460"/>
    <w:rsid w:val="006D75C0"/>
    <w:rsid w:val="006E11B4"/>
    <w:rsid w:val="006E3D84"/>
    <w:rsid w:val="006E54EE"/>
    <w:rsid w:val="006E5513"/>
    <w:rsid w:val="006E6681"/>
    <w:rsid w:val="006E6B93"/>
    <w:rsid w:val="006E714A"/>
    <w:rsid w:val="006E7EF8"/>
    <w:rsid w:val="006F06DF"/>
    <w:rsid w:val="006F0E7B"/>
    <w:rsid w:val="006F0EBA"/>
    <w:rsid w:val="006F21EE"/>
    <w:rsid w:val="006F4425"/>
    <w:rsid w:val="006F45B3"/>
    <w:rsid w:val="006F4DC6"/>
    <w:rsid w:val="006F5896"/>
    <w:rsid w:val="006F6598"/>
    <w:rsid w:val="006F6BC3"/>
    <w:rsid w:val="006F6D1A"/>
    <w:rsid w:val="00700123"/>
    <w:rsid w:val="00700203"/>
    <w:rsid w:val="0070024F"/>
    <w:rsid w:val="007005D6"/>
    <w:rsid w:val="007005D9"/>
    <w:rsid w:val="00700895"/>
    <w:rsid w:val="00700998"/>
    <w:rsid w:val="00702667"/>
    <w:rsid w:val="00703F97"/>
    <w:rsid w:val="00704963"/>
    <w:rsid w:val="00705758"/>
    <w:rsid w:val="00705A36"/>
    <w:rsid w:val="00707E3D"/>
    <w:rsid w:val="007125A2"/>
    <w:rsid w:val="00713012"/>
    <w:rsid w:val="00713642"/>
    <w:rsid w:val="007155A4"/>
    <w:rsid w:val="00715D22"/>
    <w:rsid w:val="00716415"/>
    <w:rsid w:val="00717196"/>
    <w:rsid w:val="007173AF"/>
    <w:rsid w:val="00717EC5"/>
    <w:rsid w:val="00717FB4"/>
    <w:rsid w:val="0072109D"/>
    <w:rsid w:val="0072177C"/>
    <w:rsid w:val="0072201B"/>
    <w:rsid w:val="007224F4"/>
    <w:rsid w:val="00722523"/>
    <w:rsid w:val="00722913"/>
    <w:rsid w:val="00723381"/>
    <w:rsid w:val="007234E5"/>
    <w:rsid w:val="0072352C"/>
    <w:rsid w:val="0072373B"/>
    <w:rsid w:val="00723D7B"/>
    <w:rsid w:val="00723E8D"/>
    <w:rsid w:val="00725DB7"/>
    <w:rsid w:val="00726792"/>
    <w:rsid w:val="00727C3B"/>
    <w:rsid w:val="007307F4"/>
    <w:rsid w:val="0073083D"/>
    <w:rsid w:val="0073084F"/>
    <w:rsid w:val="00730A8C"/>
    <w:rsid w:val="00731249"/>
    <w:rsid w:val="00732705"/>
    <w:rsid w:val="007328A3"/>
    <w:rsid w:val="00732BC1"/>
    <w:rsid w:val="00732E1C"/>
    <w:rsid w:val="0073370B"/>
    <w:rsid w:val="00733CDF"/>
    <w:rsid w:val="007348A6"/>
    <w:rsid w:val="007348E6"/>
    <w:rsid w:val="007349FB"/>
    <w:rsid w:val="00735D6E"/>
    <w:rsid w:val="00737A4E"/>
    <w:rsid w:val="007411FC"/>
    <w:rsid w:val="00741249"/>
    <w:rsid w:val="00741AB8"/>
    <w:rsid w:val="00741CC1"/>
    <w:rsid w:val="00743D04"/>
    <w:rsid w:val="007443A5"/>
    <w:rsid w:val="00744842"/>
    <w:rsid w:val="00745365"/>
    <w:rsid w:val="007454AC"/>
    <w:rsid w:val="007458C3"/>
    <w:rsid w:val="00745E30"/>
    <w:rsid w:val="00747144"/>
    <w:rsid w:val="00751390"/>
    <w:rsid w:val="007524D7"/>
    <w:rsid w:val="00753998"/>
    <w:rsid w:val="0075567D"/>
    <w:rsid w:val="00755FE0"/>
    <w:rsid w:val="007567E2"/>
    <w:rsid w:val="00756C86"/>
    <w:rsid w:val="00760500"/>
    <w:rsid w:val="007606D3"/>
    <w:rsid w:val="00760E3D"/>
    <w:rsid w:val="00760E77"/>
    <w:rsid w:val="00760EC1"/>
    <w:rsid w:val="0076144A"/>
    <w:rsid w:val="0076170E"/>
    <w:rsid w:val="007617AE"/>
    <w:rsid w:val="007622FA"/>
    <w:rsid w:val="0076366E"/>
    <w:rsid w:val="00763A1F"/>
    <w:rsid w:val="00763BC3"/>
    <w:rsid w:val="007643FB"/>
    <w:rsid w:val="00764F59"/>
    <w:rsid w:val="00765BF0"/>
    <w:rsid w:val="00765C40"/>
    <w:rsid w:val="0076629E"/>
    <w:rsid w:val="007665C1"/>
    <w:rsid w:val="007672FC"/>
    <w:rsid w:val="0076752F"/>
    <w:rsid w:val="00767D53"/>
    <w:rsid w:val="00767E71"/>
    <w:rsid w:val="0077036E"/>
    <w:rsid w:val="0077073F"/>
    <w:rsid w:val="00770CA8"/>
    <w:rsid w:val="00772275"/>
    <w:rsid w:val="007722D9"/>
    <w:rsid w:val="007729FB"/>
    <w:rsid w:val="00773006"/>
    <w:rsid w:val="0077329C"/>
    <w:rsid w:val="00774825"/>
    <w:rsid w:val="00777A23"/>
    <w:rsid w:val="00781BCD"/>
    <w:rsid w:val="00781DBE"/>
    <w:rsid w:val="00782A42"/>
    <w:rsid w:val="0078359D"/>
    <w:rsid w:val="00783915"/>
    <w:rsid w:val="00784355"/>
    <w:rsid w:val="0078560A"/>
    <w:rsid w:val="00785738"/>
    <w:rsid w:val="00786419"/>
    <w:rsid w:val="0078723A"/>
    <w:rsid w:val="007872E6"/>
    <w:rsid w:val="007874BC"/>
    <w:rsid w:val="007874EF"/>
    <w:rsid w:val="00787ED2"/>
    <w:rsid w:val="007904CC"/>
    <w:rsid w:val="0079225F"/>
    <w:rsid w:val="00792502"/>
    <w:rsid w:val="00792910"/>
    <w:rsid w:val="00793609"/>
    <w:rsid w:val="007939C9"/>
    <w:rsid w:val="00793DDC"/>
    <w:rsid w:val="00794D1C"/>
    <w:rsid w:val="00795646"/>
    <w:rsid w:val="00795BCE"/>
    <w:rsid w:val="00796408"/>
    <w:rsid w:val="00797306"/>
    <w:rsid w:val="00797A5E"/>
    <w:rsid w:val="00797C90"/>
    <w:rsid w:val="007A024D"/>
    <w:rsid w:val="007A0512"/>
    <w:rsid w:val="007A104A"/>
    <w:rsid w:val="007A12D2"/>
    <w:rsid w:val="007A1654"/>
    <w:rsid w:val="007A223A"/>
    <w:rsid w:val="007A2B36"/>
    <w:rsid w:val="007A35F1"/>
    <w:rsid w:val="007A35FA"/>
    <w:rsid w:val="007A4086"/>
    <w:rsid w:val="007A4A24"/>
    <w:rsid w:val="007A5152"/>
    <w:rsid w:val="007A64F5"/>
    <w:rsid w:val="007A7B11"/>
    <w:rsid w:val="007B0626"/>
    <w:rsid w:val="007B0742"/>
    <w:rsid w:val="007B1238"/>
    <w:rsid w:val="007B1348"/>
    <w:rsid w:val="007B19C8"/>
    <w:rsid w:val="007B1D3A"/>
    <w:rsid w:val="007B24CE"/>
    <w:rsid w:val="007B2550"/>
    <w:rsid w:val="007B3168"/>
    <w:rsid w:val="007B325E"/>
    <w:rsid w:val="007B34CC"/>
    <w:rsid w:val="007B53B4"/>
    <w:rsid w:val="007C0780"/>
    <w:rsid w:val="007C0C7A"/>
    <w:rsid w:val="007C0F39"/>
    <w:rsid w:val="007C2867"/>
    <w:rsid w:val="007C3320"/>
    <w:rsid w:val="007C3843"/>
    <w:rsid w:val="007C3AD3"/>
    <w:rsid w:val="007C3FE9"/>
    <w:rsid w:val="007C4057"/>
    <w:rsid w:val="007C41A3"/>
    <w:rsid w:val="007C48E6"/>
    <w:rsid w:val="007C584F"/>
    <w:rsid w:val="007C599E"/>
    <w:rsid w:val="007C7213"/>
    <w:rsid w:val="007D11AC"/>
    <w:rsid w:val="007D22A3"/>
    <w:rsid w:val="007D28AA"/>
    <w:rsid w:val="007D3947"/>
    <w:rsid w:val="007D3D8D"/>
    <w:rsid w:val="007D4163"/>
    <w:rsid w:val="007D4674"/>
    <w:rsid w:val="007D5475"/>
    <w:rsid w:val="007D5552"/>
    <w:rsid w:val="007D694F"/>
    <w:rsid w:val="007D6D1C"/>
    <w:rsid w:val="007D6F45"/>
    <w:rsid w:val="007D6F7A"/>
    <w:rsid w:val="007D7ABE"/>
    <w:rsid w:val="007D7CE9"/>
    <w:rsid w:val="007E027C"/>
    <w:rsid w:val="007E0935"/>
    <w:rsid w:val="007E1A46"/>
    <w:rsid w:val="007E1E32"/>
    <w:rsid w:val="007E308A"/>
    <w:rsid w:val="007E4A8E"/>
    <w:rsid w:val="007E5941"/>
    <w:rsid w:val="007E6494"/>
    <w:rsid w:val="007E65D3"/>
    <w:rsid w:val="007E6C32"/>
    <w:rsid w:val="007E6F91"/>
    <w:rsid w:val="007E7F6C"/>
    <w:rsid w:val="007F0EE9"/>
    <w:rsid w:val="007F15EA"/>
    <w:rsid w:val="007F1A76"/>
    <w:rsid w:val="007F354F"/>
    <w:rsid w:val="007F4ECE"/>
    <w:rsid w:val="007F522D"/>
    <w:rsid w:val="007F526F"/>
    <w:rsid w:val="007F701F"/>
    <w:rsid w:val="007F7600"/>
    <w:rsid w:val="007F7F99"/>
    <w:rsid w:val="007F7FEC"/>
    <w:rsid w:val="008021CC"/>
    <w:rsid w:val="008021E6"/>
    <w:rsid w:val="0080467B"/>
    <w:rsid w:val="008047F0"/>
    <w:rsid w:val="00804A9A"/>
    <w:rsid w:val="00804F4B"/>
    <w:rsid w:val="008060D0"/>
    <w:rsid w:val="008065CC"/>
    <w:rsid w:val="00807573"/>
    <w:rsid w:val="00807826"/>
    <w:rsid w:val="00807E70"/>
    <w:rsid w:val="00810768"/>
    <w:rsid w:val="00810DD6"/>
    <w:rsid w:val="008131D0"/>
    <w:rsid w:val="00813255"/>
    <w:rsid w:val="0081390B"/>
    <w:rsid w:val="0081469F"/>
    <w:rsid w:val="00815281"/>
    <w:rsid w:val="008162F1"/>
    <w:rsid w:val="008163D0"/>
    <w:rsid w:val="00817209"/>
    <w:rsid w:val="00817FCB"/>
    <w:rsid w:val="0082271F"/>
    <w:rsid w:val="00823ACF"/>
    <w:rsid w:val="008240B4"/>
    <w:rsid w:val="00824349"/>
    <w:rsid w:val="00824CF0"/>
    <w:rsid w:val="008254D8"/>
    <w:rsid w:val="00825D13"/>
    <w:rsid w:val="00825E48"/>
    <w:rsid w:val="00826F9C"/>
    <w:rsid w:val="00827421"/>
    <w:rsid w:val="00827F10"/>
    <w:rsid w:val="00830185"/>
    <w:rsid w:val="0083032E"/>
    <w:rsid w:val="00830D7F"/>
    <w:rsid w:val="00831014"/>
    <w:rsid w:val="008310D0"/>
    <w:rsid w:val="008324A6"/>
    <w:rsid w:val="008329BD"/>
    <w:rsid w:val="0083348E"/>
    <w:rsid w:val="00834690"/>
    <w:rsid w:val="00837449"/>
    <w:rsid w:val="008401A5"/>
    <w:rsid w:val="00840CB0"/>
    <w:rsid w:val="00840EB8"/>
    <w:rsid w:val="008425D6"/>
    <w:rsid w:val="00843034"/>
    <w:rsid w:val="00844408"/>
    <w:rsid w:val="00844EFB"/>
    <w:rsid w:val="008454C1"/>
    <w:rsid w:val="00846017"/>
    <w:rsid w:val="00846255"/>
    <w:rsid w:val="008473C1"/>
    <w:rsid w:val="00850213"/>
    <w:rsid w:val="00851CB6"/>
    <w:rsid w:val="0085306A"/>
    <w:rsid w:val="00854DEB"/>
    <w:rsid w:val="00854EDC"/>
    <w:rsid w:val="00855219"/>
    <w:rsid w:val="00855E05"/>
    <w:rsid w:val="0085614E"/>
    <w:rsid w:val="00856359"/>
    <w:rsid w:val="00856839"/>
    <w:rsid w:val="00857412"/>
    <w:rsid w:val="008577CB"/>
    <w:rsid w:val="00857845"/>
    <w:rsid w:val="00857DCB"/>
    <w:rsid w:val="00860748"/>
    <w:rsid w:val="00860F94"/>
    <w:rsid w:val="008610F9"/>
    <w:rsid w:val="00861797"/>
    <w:rsid w:val="008636DA"/>
    <w:rsid w:val="00863865"/>
    <w:rsid w:val="00864603"/>
    <w:rsid w:val="0086541C"/>
    <w:rsid w:val="008659DA"/>
    <w:rsid w:val="00870D96"/>
    <w:rsid w:val="00870DBF"/>
    <w:rsid w:val="00871C4A"/>
    <w:rsid w:val="00873CDF"/>
    <w:rsid w:val="0087484C"/>
    <w:rsid w:val="00874AB3"/>
    <w:rsid w:val="00875926"/>
    <w:rsid w:val="00875BB0"/>
    <w:rsid w:val="00875E39"/>
    <w:rsid w:val="0087675F"/>
    <w:rsid w:val="00880206"/>
    <w:rsid w:val="00880739"/>
    <w:rsid w:val="008809AC"/>
    <w:rsid w:val="00880F44"/>
    <w:rsid w:val="0088157C"/>
    <w:rsid w:val="00881F79"/>
    <w:rsid w:val="0088312E"/>
    <w:rsid w:val="0088370B"/>
    <w:rsid w:val="00884341"/>
    <w:rsid w:val="00884D85"/>
    <w:rsid w:val="00884EBB"/>
    <w:rsid w:val="00885074"/>
    <w:rsid w:val="008851E5"/>
    <w:rsid w:val="00885C28"/>
    <w:rsid w:val="00886E9D"/>
    <w:rsid w:val="00887BA6"/>
    <w:rsid w:val="008911CE"/>
    <w:rsid w:val="008923A0"/>
    <w:rsid w:val="00892BB0"/>
    <w:rsid w:val="00892D65"/>
    <w:rsid w:val="008930A2"/>
    <w:rsid w:val="008931C9"/>
    <w:rsid w:val="008939DA"/>
    <w:rsid w:val="00893F5F"/>
    <w:rsid w:val="00894099"/>
    <w:rsid w:val="00895D3F"/>
    <w:rsid w:val="00896903"/>
    <w:rsid w:val="00896AEB"/>
    <w:rsid w:val="00897DED"/>
    <w:rsid w:val="008A0241"/>
    <w:rsid w:val="008A0D32"/>
    <w:rsid w:val="008A102D"/>
    <w:rsid w:val="008A11BE"/>
    <w:rsid w:val="008A12BD"/>
    <w:rsid w:val="008A3385"/>
    <w:rsid w:val="008A3D82"/>
    <w:rsid w:val="008A4F19"/>
    <w:rsid w:val="008A5904"/>
    <w:rsid w:val="008A5BEE"/>
    <w:rsid w:val="008A6E97"/>
    <w:rsid w:val="008A7075"/>
    <w:rsid w:val="008A740A"/>
    <w:rsid w:val="008A7671"/>
    <w:rsid w:val="008B1732"/>
    <w:rsid w:val="008B1AF8"/>
    <w:rsid w:val="008B21A0"/>
    <w:rsid w:val="008B33D9"/>
    <w:rsid w:val="008B3651"/>
    <w:rsid w:val="008B5C93"/>
    <w:rsid w:val="008B5E9F"/>
    <w:rsid w:val="008B5F78"/>
    <w:rsid w:val="008B7D22"/>
    <w:rsid w:val="008C10EF"/>
    <w:rsid w:val="008C179B"/>
    <w:rsid w:val="008C19C5"/>
    <w:rsid w:val="008C29F1"/>
    <w:rsid w:val="008C37F6"/>
    <w:rsid w:val="008C4067"/>
    <w:rsid w:val="008C4857"/>
    <w:rsid w:val="008C51D7"/>
    <w:rsid w:val="008C5A12"/>
    <w:rsid w:val="008C7F34"/>
    <w:rsid w:val="008D2874"/>
    <w:rsid w:val="008D2FEF"/>
    <w:rsid w:val="008D3889"/>
    <w:rsid w:val="008D44DB"/>
    <w:rsid w:val="008D4943"/>
    <w:rsid w:val="008D4DA8"/>
    <w:rsid w:val="008D541D"/>
    <w:rsid w:val="008D6108"/>
    <w:rsid w:val="008D63E2"/>
    <w:rsid w:val="008D6682"/>
    <w:rsid w:val="008D6884"/>
    <w:rsid w:val="008D6B32"/>
    <w:rsid w:val="008D7786"/>
    <w:rsid w:val="008E07D9"/>
    <w:rsid w:val="008E11BD"/>
    <w:rsid w:val="008E1E56"/>
    <w:rsid w:val="008E2DE8"/>
    <w:rsid w:val="008E30C2"/>
    <w:rsid w:val="008E49B3"/>
    <w:rsid w:val="008E49F2"/>
    <w:rsid w:val="008E53F4"/>
    <w:rsid w:val="008E58BC"/>
    <w:rsid w:val="008E5D78"/>
    <w:rsid w:val="008E7534"/>
    <w:rsid w:val="008E75E6"/>
    <w:rsid w:val="008E7D7D"/>
    <w:rsid w:val="008F09A4"/>
    <w:rsid w:val="008F1210"/>
    <w:rsid w:val="008F2608"/>
    <w:rsid w:val="008F34B4"/>
    <w:rsid w:val="008F3F8E"/>
    <w:rsid w:val="008F4E4C"/>
    <w:rsid w:val="008F664F"/>
    <w:rsid w:val="009008AE"/>
    <w:rsid w:val="009009F9"/>
    <w:rsid w:val="00900E42"/>
    <w:rsid w:val="00902699"/>
    <w:rsid w:val="009026D1"/>
    <w:rsid w:val="00902C6E"/>
    <w:rsid w:val="009034C6"/>
    <w:rsid w:val="00903D61"/>
    <w:rsid w:val="00903E9E"/>
    <w:rsid w:val="00903EB1"/>
    <w:rsid w:val="00904241"/>
    <w:rsid w:val="0090542C"/>
    <w:rsid w:val="0090585B"/>
    <w:rsid w:val="0090665F"/>
    <w:rsid w:val="00910AA9"/>
    <w:rsid w:val="00912706"/>
    <w:rsid w:val="00912E3D"/>
    <w:rsid w:val="00913217"/>
    <w:rsid w:val="00913A7C"/>
    <w:rsid w:val="00913B41"/>
    <w:rsid w:val="00915CF6"/>
    <w:rsid w:val="00916176"/>
    <w:rsid w:val="00916CAC"/>
    <w:rsid w:val="009175CF"/>
    <w:rsid w:val="009207D6"/>
    <w:rsid w:val="0092091C"/>
    <w:rsid w:val="00920D37"/>
    <w:rsid w:val="00922085"/>
    <w:rsid w:val="0092224A"/>
    <w:rsid w:val="009223AE"/>
    <w:rsid w:val="0092246F"/>
    <w:rsid w:val="0092299B"/>
    <w:rsid w:val="00922B54"/>
    <w:rsid w:val="00922E2C"/>
    <w:rsid w:val="00922FFC"/>
    <w:rsid w:val="009239C3"/>
    <w:rsid w:val="00923D10"/>
    <w:rsid w:val="0092623E"/>
    <w:rsid w:val="00930B5C"/>
    <w:rsid w:val="009320FA"/>
    <w:rsid w:val="0093275A"/>
    <w:rsid w:val="0093290C"/>
    <w:rsid w:val="00932A99"/>
    <w:rsid w:val="00933750"/>
    <w:rsid w:val="00933E39"/>
    <w:rsid w:val="0093479F"/>
    <w:rsid w:val="00935881"/>
    <w:rsid w:val="009359F5"/>
    <w:rsid w:val="00936D53"/>
    <w:rsid w:val="00937770"/>
    <w:rsid w:val="0094065E"/>
    <w:rsid w:val="009406E4"/>
    <w:rsid w:val="0094075B"/>
    <w:rsid w:val="00940E62"/>
    <w:rsid w:val="009427C7"/>
    <w:rsid w:val="00943486"/>
    <w:rsid w:val="00943BF9"/>
    <w:rsid w:val="009452DD"/>
    <w:rsid w:val="00946CBC"/>
    <w:rsid w:val="00947F5D"/>
    <w:rsid w:val="009502EF"/>
    <w:rsid w:val="00951086"/>
    <w:rsid w:val="00951624"/>
    <w:rsid w:val="009521F2"/>
    <w:rsid w:val="00952307"/>
    <w:rsid w:val="009533F3"/>
    <w:rsid w:val="0095428C"/>
    <w:rsid w:val="009548F8"/>
    <w:rsid w:val="00954D5E"/>
    <w:rsid w:val="0095515F"/>
    <w:rsid w:val="00955758"/>
    <w:rsid w:val="00955A13"/>
    <w:rsid w:val="009569BA"/>
    <w:rsid w:val="00956C86"/>
    <w:rsid w:val="0095728C"/>
    <w:rsid w:val="009575E3"/>
    <w:rsid w:val="00957A35"/>
    <w:rsid w:val="009607DC"/>
    <w:rsid w:val="0096145A"/>
    <w:rsid w:val="00961E1C"/>
    <w:rsid w:val="00962262"/>
    <w:rsid w:val="0096238A"/>
    <w:rsid w:val="00962C32"/>
    <w:rsid w:val="009632B2"/>
    <w:rsid w:val="00963390"/>
    <w:rsid w:val="00964F6C"/>
    <w:rsid w:val="00967712"/>
    <w:rsid w:val="00967821"/>
    <w:rsid w:val="0097025A"/>
    <w:rsid w:val="009719E3"/>
    <w:rsid w:val="009719F1"/>
    <w:rsid w:val="00972746"/>
    <w:rsid w:val="009729A8"/>
    <w:rsid w:val="00972D44"/>
    <w:rsid w:val="00972DB8"/>
    <w:rsid w:val="009740D5"/>
    <w:rsid w:val="0097451B"/>
    <w:rsid w:val="009755E6"/>
    <w:rsid w:val="0097617A"/>
    <w:rsid w:val="00976618"/>
    <w:rsid w:val="0098006B"/>
    <w:rsid w:val="0098074D"/>
    <w:rsid w:val="009809CE"/>
    <w:rsid w:val="009810B2"/>
    <w:rsid w:val="009829D6"/>
    <w:rsid w:val="0098370D"/>
    <w:rsid w:val="00983B24"/>
    <w:rsid w:val="009851BC"/>
    <w:rsid w:val="00985CFD"/>
    <w:rsid w:val="0098668A"/>
    <w:rsid w:val="009866B9"/>
    <w:rsid w:val="00986981"/>
    <w:rsid w:val="00987125"/>
    <w:rsid w:val="0099027C"/>
    <w:rsid w:val="00990601"/>
    <w:rsid w:val="00990AF2"/>
    <w:rsid w:val="009915C9"/>
    <w:rsid w:val="009924A6"/>
    <w:rsid w:val="0099334A"/>
    <w:rsid w:val="009940AA"/>
    <w:rsid w:val="00995775"/>
    <w:rsid w:val="00996445"/>
    <w:rsid w:val="009964EE"/>
    <w:rsid w:val="00997D37"/>
    <w:rsid w:val="009A2938"/>
    <w:rsid w:val="009A3245"/>
    <w:rsid w:val="009A38CE"/>
    <w:rsid w:val="009A3B38"/>
    <w:rsid w:val="009A4FA1"/>
    <w:rsid w:val="009A5CF1"/>
    <w:rsid w:val="009A6961"/>
    <w:rsid w:val="009A6A44"/>
    <w:rsid w:val="009A6EAF"/>
    <w:rsid w:val="009A7398"/>
    <w:rsid w:val="009A7422"/>
    <w:rsid w:val="009B04DF"/>
    <w:rsid w:val="009B083D"/>
    <w:rsid w:val="009B11AA"/>
    <w:rsid w:val="009B1B1F"/>
    <w:rsid w:val="009B35E6"/>
    <w:rsid w:val="009B44C2"/>
    <w:rsid w:val="009B52E1"/>
    <w:rsid w:val="009B5F54"/>
    <w:rsid w:val="009B6083"/>
    <w:rsid w:val="009B634E"/>
    <w:rsid w:val="009B6532"/>
    <w:rsid w:val="009B6626"/>
    <w:rsid w:val="009B7942"/>
    <w:rsid w:val="009B7A52"/>
    <w:rsid w:val="009C0088"/>
    <w:rsid w:val="009C0958"/>
    <w:rsid w:val="009C220F"/>
    <w:rsid w:val="009C27EA"/>
    <w:rsid w:val="009C2D17"/>
    <w:rsid w:val="009C3315"/>
    <w:rsid w:val="009C3BAC"/>
    <w:rsid w:val="009C5672"/>
    <w:rsid w:val="009C5C0E"/>
    <w:rsid w:val="009C5EC5"/>
    <w:rsid w:val="009C60F4"/>
    <w:rsid w:val="009C6C64"/>
    <w:rsid w:val="009C7A62"/>
    <w:rsid w:val="009C7C28"/>
    <w:rsid w:val="009D1108"/>
    <w:rsid w:val="009D12AA"/>
    <w:rsid w:val="009D1C50"/>
    <w:rsid w:val="009D1E64"/>
    <w:rsid w:val="009D30A8"/>
    <w:rsid w:val="009D41F5"/>
    <w:rsid w:val="009D560F"/>
    <w:rsid w:val="009D5D0A"/>
    <w:rsid w:val="009D6E99"/>
    <w:rsid w:val="009D74F6"/>
    <w:rsid w:val="009E00B6"/>
    <w:rsid w:val="009E0591"/>
    <w:rsid w:val="009E17C6"/>
    <w:rsid w:val="009E1C99"/>
    <w:rsid w:val="009E26DC"/>
    <w:rsid w:val="009E2708"/>
    <w:rsid w:val="009E2BFD"/>
    <w:rsid w:val="009E30CF"/>
    <w:rsid w:val="009E362E"/>
    <w:rsid w:val="009E3FF2"/>
    <w:rsid w:val="009E457D"/>
    <w:rsid w:val="009E4F8E"/>
    <w:rsid w:val="009E54C4"/>
    <w:rsid w:val="009E5539"/>
    <w:rsid w:val="009E577E"/>
    <w:rsid w:val="009E5EBC"/>
    <w:rsid w:val="009E5F5D"/>
    <w:rsid w:val="009E7249"/>
    <w:rsid w:val="009E7843"/>
    <w:rsid w:val="009E7D90"/>
    <w:rsid w:val="009F0BB9"/>
    <w:rsid w:val="009F0EB7"/>
    <w:rsid w:val="009F26CA"/>
    <w:rsid w:val="009F2E61"/>
    <w:rsid w:val="009F3329"/>
    <w:rsid w:val="009F380B"/>
    <w:rsid w:val="009F3E97"/>
    <w:rsid w:val="009F4231"/>
    <w:rsid w:val="009F4360"/>
    <w:rsid w:val="009F49AE"/>
    <w:rsid w:val="009F4C0B"/>
    <w:rsid w:val="009F5039"/>
    <w:rsid w:val="009F7945"/>
    <w:rsid w:val="00A01086"/>
    <w:rsid w:val="00A010EC"/>
    <w:rsid w:val="00A018AC"/>
    <w:rsid w:val="00A02773"/>
    <w:rsid w:val="00A02791"/>
    <w:rsid w:val="00A03790"/>
    <w:rsid w:val="00A03851"/>
    <w:rsid w:val="00A04484"/>
    <w:rsid w:val="00A0453A"/>
    <w:rsid w:val="00A045ED"/>
    <w:rsid w:val="00A109A4"/>
    <w:rsid w:val="00A10BD0"/>
    <w:rsid w:val="00A112CC"/>
    <w:rsid w:val="00A1299E"/>
    <w:rsid w:val="00A12D9B"/>
    <w:rsid w:val="00A13726"/>
    <w:rsid w:val="00A13A0F"/>
    <w:rsid w:val="00A13AAC"/>
    <w:rsid w:val="00A14137"/>
    <w:rsid w:val="00A14237"/>
    <w:rsid w:val="00A149BF"/>
    <w:rsid w:val="00A153EB"/>
    <w:rsid w:val="00A162FB"/>
    <w:rsid w:val="00A16B2C"/>
    <w:rsid w:val="00A16DA9"/>
    <w:rsid w:val="00A176AC"/>
    <w:rsid w:val="00A20229"/>
    <w:rsid w:val="00A21110"/>
    <w:rsid w:val="00A21654"/>
    <w:rsid w:val="00A21FF3"/>
    <w:rsid w:val="00A22F6A"/>
    <w:rsid w:val="00A23CA4"/>
    <w:rsid w:val="00A24B37"/>
    <w:rsid w:val="00A25158"/>
    <w:rsid w:val="00A256FF"/>
    <w:rsid w:val="00A2594B"/>
    <w:rsid w:val="00A25C02"/>
    <w:rsid w:val="00A25C42"/>
    <w:rsid w:val="00A26603"/>
    <w:rsid w:val="00A3022E"/>
    <w:rsid w:val="00A30328"/>
    <w:rsid w:val="00A30408"/>
    <w:rsid w:val="00A3079E"/>
    <w:rsid w:val="00A324A1"/>
    <w:rsid w:val="00A335DC"/>
    <w:rsid w:val="00A3378F"/>
    <w:rsid w:val="00A33933"/>
    <w:rsid w:val="00A3414D"/>
    <w:rsid w:val="00A346F2"/>
    <w:rsid w:val="00A34E85"/>
    <w:rsid w:val="00A36228"/>
    <w:rsid w:val="00A36A98"/>
    <w:rsid w:val="00A36F23"/>
    <w:rsid w:val="00A40184"/>
    <w:rsid w:val="00A41599"/>
    <w:rsid w:val="00A41EA6"/>
    <w:rsid w:val="00A4241E"/>
    <w:rsid w:val="00A42D32"/>
    <w:rsid w:val="00A4390C"/>
    <w:rsid w:val="00A44185"/>
    <w:rsid w:val="00A44E0C"/>
    <w:rsid w:val="00A45198"/>
    <w:rsid w:val="00A4785E"/>
    <w:rsid w:val="00A51169"/>
    <w:rsid w:val="00A52739"/>
    <w:rsid w:val="00A56878"/>
    <w:rsid w:val="00A60086"/>
    <w:rsid w:val="00A6014B"/>
    <w:rsid w:val="00A62B02"/>
    <w:rsid w:val="00A654AC"/>
    <w:rsid w:val="00A658AA"/>
    <w:rsid w:val="00A66D67"/>
    <w:rsid w:val="00A66E33"/>
    <w:rsid w:val="00A7041E"/>
    <w:rsid w:val="00A708EE"/>
    <w:rsid w:val="00A7134A"/>
    <w:rsid w:val="00A7171A"/>
    <w:rsid w:val="00A71774"/>
    <w:rsid w:val="00A727B4"/>
    <w:rsid w:val="00A73C1D"/>
    <w:rsid w:val="00A73CE8"/>
    <w:rsid w:val="00A7551E"/>
    <w:rsid w:val="00A755A3"/>
    <w:rsid w:val="00A76DF8"/>
    <w:rsid w:val="00A77514"/>
    <w:rsid w:val="00A77F43"/>
    <w:rsid w:val="00A803E1"/>
    <w:rsid w:val="00A8112A"/>
    <w:rsid w:val="00A8211C"/>
    <w:rsid w:val="00A832E2"/>
    <w:rsid w:val="00A837AC"/>
    <w:rsid w:val="00A83E4B"/>
    <w:rsid w:val="00A87313"/>
    <w:rsid w:val="00A87E98"/>
    <w:rsid w:val="00A9020B"/>
    <w:rsid w:val="00A90C8A"/>
    <w:rsid w:val="00A9110C"/>
    <w:rsid w:val="00A9155D"/>
    <w:rsid w:val="00A91FD7"/>
    <w:rsid w:val="00A92110"/>
    <w:rsid w:val="00A92B1E"/>
    <w:rsid w:val="00A92F59"/>
    <w:rsid w:val="00A93161"/>
    <w:rsid w:val="00A93725"/>
    <w:rsid w:val="00A96B1D"/>
    <w:rsid w:val="00A973D7"/>
    <w:rsid w:val="00AA05D1"/>
    <w:rsid w:val="00AA117F"/>
    <w:rsid w:val="00AA12C9"/>
    <w:rsid w:val="00AA18AE"/>
    <w:rsid w:val="00AA25E7"/>
    <w:rsid w:val="00AA2B1B"/>
    <w:rsid w:val="00AA39B4"/>
    <w:rsid w:val="00AA3E5E"/>
    <w:rsid w:val="00AA460F"/>
    <w:rsid w:val="00AA5101"/>
    <w:rsid w:val="00AA518F"/>
    <w:rsid w:val="00AA5F8A"/>
    <w:rsid w:val="00AA692D"/>
    <w:rsid w:val="00AA7C3D"/>
    <w:rsid w:val="00AA7C4B"/>
    <w:rsid w:val="00AB004B"/>
    <w:rsid w:val="00AB02D9"/>
    <w:rsid w:val="00AB0D91"/>
    <w:rsid w:val="00AB1339"/>
    <w:rsid w:val="00AB14B7"/>
    <w:rsid w:val="00AB1623"/>
    <w:rsid w:val="00AB2CB6"/>
    <w:rsid w:val="00AB2D1C"/>
    <w:rsid w:val="00AB3BF3"/>
    <w:rsid w:val="00AB4D1D"/>
    <w:rsid w:val="00AB4ECC"/>
    <w:rsid w:val="00AB4F15"/>
    <w:rsid w:val="00AB550A"/>
    <w:rsid w:val="00AB588A"/>
    <w:rsid w:val="00AB5C81"/>
    <w:rsid w:val="00AB5EC3"/>
    <w:rsid w:val="00AB6234"/>
    <w:rsid w:val="00AB648E"/>
    <w:rsid w:val="00AB75C3"/>
    <w:rsid w:val="00AB7DB9"/>
    <w:rsid w:val="00AC070C"/>
    <w:rsid w:val="00AC0A4A"/>
    <w:rsid w:val="00AC14C7"/>
    <w:rsid w:val="00AC1544"/>
    <w:rsid w:val="00AC1BC6"/>
    <w:rsid w:val="00AC1CD3"/>
    <w:rsid w:val="00AC2FA4"/>
    <w:rsid w:val="00AC3DED"/>
    <w:rsid w:val="00AC401A"/>
    <w:rsid w:val="00AC4B7B"/>
    <w:rsid w:val="00AC4C11"/>
    <w:rsid w:val="00AC5505"/>
    <w:rsid w:val="00AD0834"/>
    <w:rsid w:val="00AD293B"/>
    <w:rsid w:val="00AD3F9A"/>
    <w:rsid w:val="00AD419F"/>
    <w:rsid w:val="00AD52F7"/>
    <w:rsid w:val="00AD5384"/>
    <w:rsid w:val="00AD5731"/>
    <w:rsid w:val="00AD5D47"/>
    <w:rsid w:val="00AD7771"/>
    <w:rsid w:val="00AE2B96"/>
    <w:rsid w:val="00AE4810"/>
    <w:rsid w:val="00AE6670"/>
    <w:rsid w:val="00AE6F0B"/>
    <w:rsid w:val="00AE7C01"/>
    <w:rsid w:val="00AF17D2"/>
    <w:rsid w:val="00AF2048"/>
    <w:rsid w:val="00AF2A08"/>
    <w:rsid w:val="00AF2C7D"/>
    <w:rsid w:val="00AF3720"/>
    <w:rsid w:val="00AF3D32"/>
    <w:rsid w:val="00AF49D4"/>
    <w:rsid w:val="00AF4FAA"/>
    <w:rsid w:val="00AF5E6E"/>
    <w:rsid w:val="00AF63AB"/>
    <w:rsid w:val="00AF67F1"/>
    <w:rsid w:val="00AF6BD5"/>
    <w:rsid w:val="00AF7391"/>
    <w:rsid w:val="00AF784A"/>
    <w:rsid w:val="00AF7E30"/>
    <w:rsid w:val="00B0089D"/>
    <w:rsid w:val="00B016A7"/>
    <w:rsid w:val="00B0171B"/>
    <w:rsid w:val="00B0174A"/>
    <w:rsid w:val="00B0202A"/>
    <w:rsid w:val="00B02B2A"/>
    <w:rsid w:val="00B033C0"/>
    <w:rsid w:val="00B03E68"/>
    <w:rsid w:val="00B04564"/>
    <w:rsid w:val="00B048D2"/>
    <w:rsid w:val="00B05172"/>
    <w:rsid w:val="00B05951"/>
    <w:rsid w:val="00B077A6"/>
    <w:rsid w:val="00B10AE2"/>
    <w:rsid w:val="00B12415"/>
    <w:rsid w:val="00B12462"/>
    <w:rsid w:val="00B12C10"/>
    <w:rsid w:val="00B135B4"/>
    <w:rsid w:val="00B14816"/>
    <w:rsid w:val="00B14B9E"/>
    <w:rsid w:val="00B154D7"/>
    <w:rsid w:val="00B167AB"/>
    <w:rsid w:val="00B16E20"/>
    <w:rsid w:val="00B16FB8"/>
    <w:rsid w:val="00B17DC1"/>
    <w:rsid w:val="00B206BA"/>
    <w:rsid w:val="00B207A4"/>
    <w:rsid w:val="00B20837"/>
    <w:rsid w:val="00B20AC6"/>
    <w:rsid w:val="00B213B7"/>
    <w:rsid w:val="00B228DA"/>
    <w:rsid w:val="00B250C0"/>
    <w:rsid w:val="00B2558D"/>
    <w:rsid w:val="00B274E6"/>
    <w:rsid w:val="00B27788"/>
    <w:rsid w:val="00B30732"/>
    <w:rsid w:val="00B31B42"/>
    <w:rsid w:val="00B31C44"/>
    <w:rsid w:val="00B31F4F"/>
    <w:rsid w:val="00B32821"/>
    <w:rsid w:val="00B3285B"/>
    <w:rsid w:val="00B33AB9"/>
    <w:rsid w:val="00B34E30"/>
    <w:rsid w:val="00B34F82"/>
    <w:rsid w:val="00B35F7B"/>
    <w:rsid w:val="00B36111"/>
    <w:rsid w:val="00B3658E"/>
    <w:rsid w:val="00B3673F"/>
    <w:rsid w:val="00B36C2A"/>
    <w:rsid w:val="00B371C5"/>
    <w:rsid w:val="00B37698"/>
    <w:rsid w:val="00B416BC"/>
    <w:rsid w:val="00B41D9D"/>
    <w:rsid w:val="00B423D1"/>
    <w:rsid w:val="00B43644"/>
    <w:rsid w:val="00B44080"/>
    <w:rsid w:val="00B44346"/>
    <w:rsid w:val="00B44ADB"/>
    <w:rsid w:val="00B45635"/>
    <w:rsid w:val="00B46044"/>
    <w:rsid w:val="00B46275"/>
    <w:rsid w:val="00B46AD6"/>
    <w:rsid w:val="00B477F4"/>
    <w:rsid w:val="00B47B50"/>
    <w:rsid w:val="00B47F66"/>
    <w:rsid w:val="00B50A9E"/>
    <w:rsid w:val="00B50E06"/>
    <w:rsid w:val="00B50FDA"/>
    <w:rsid w:val="00B52845"/>
    <w:rsid w:val="00B543F9"/>
    <w:rsid w:val="00B546E5"/>
    <w:rsid w:val="00B54CDA"/>
    <w:rsid w:val="00B54CFD"/>
    <w:rsid w:val="00B56D10"/>
    <w:rsid w:val="00B57759"/>
    <w:rsid w:val="00B57ACA"/>
    <w:rsid w:val="00B60BC1"/>
    <w:rsid w:val="00B616FA"/>
    <w:rsid w:val="00B62B92"/>
    <w:rsid w:val="00B634D6"/>
    <w:rsid w:val="00B63D98"/>
    <w:rsid w:val="00B642C9"/>
    <w:rsid w:val="00B64E1E"/>
    <w:rsid w:val="00B6507F"/>
    <w:rsid w:val="00B65671"/>
    <w:rsid w:val="00B65B5A"/>
    <w:rsid w:val="00B665E5"/>
    <w:rsid w:val="00B668D8"/>
    <w:rsid w:val="00B66BD2"/>
    <w:rsid w:val="00B67322"/>
    <w:rsid w:val="00B676AC"/>
    <w:rsid w:val="00B70609"/>
    <w:rsid w:val="00B70C4B"/>
    <w:rsid w:val="00B70D54"/>
    <w:rsid w:val="00B70DC6"/>
    <w:rsid w:val="00B71201"/>
    <w:rsid w:val="00B731FF"/>
    <w:rsid w:val="00B73607"/>
    <w:rsid w:val="00B7384A"/>
    <w:rsid w:val="00B73DCC"/>
    <w:rsid w:val="00B73FC9"/>
    <w:rsid w:val="00B745F8"/>
    <w:rsid w:val="00B749F5"/>
    <w:rsid w:val="00B74D84"/>
    <w:rsid w:val="00B7556F"/>
    <w:rsid w:val="00B75990"/>
    <w:rsid w:val="00B76FB5"/>
    <w:rsid w:val="00B7752A"/>
    <w:rsid w:val="00B77B40"/>
    <w:rsid w:val="00B77D82"/>
    <w:rsid w:val="00B8060F"/>
    <w:rsid w:val="00B821D6"/>
    <w:rsid w:val="00B82907"/>
    <w:rsid w:val="00B82C3B"/>
    <w:rsid w:val="00B848E8"/>
    <w:rsid w:val="00B86B03"/>
    <w:rsid w:val="00B87CCA"/>
    <w:rsid w:val="00B90D95"/>
    <w:rsid w:val="00B91D6A"/>
    <w:rsid w:val="00B9202A"/>
    <w:rsid w:val="00B921ED"/>
    <w:rsid w:val="00B92693"/>
    <w:rsid w:val="00B92FD0"/>
    <w:rsid w:val="00B93B4D"/>
    <w:rsid w:val="00B94840"/>
    <w:rsid w:val="00B94E9D"/>
    <w:rsid w:val="00B96207"/>
    <w:rsid w:val="00B965FA"/>
    <w:rsid w:val="00B96666"/>
    <w:rsid w:val="00B966DE"/>
    <w:rsid w:val="00B966EF"/>
    <w:rsid w:val="00B967D7"/>
    <w:rsid w:val="00B967F9"/>
    <w:rsid w:val="00B97161"/>
    <w:rsid w:val="00B97C80"/>
    <w:rsid w:val="00B97EAC"/>
    <w:rsid w:val="00BA011C"/>
    <w:rsid w:val="00BA0411"/>
    <w:rsid w:val="00BA0821"/>
    <w:rsid w:val="00BA096D"/>
    <w:rsid w:val="00BA1088"/>
    <w:rsid w:val="00BA21AF"/>
    <w:rsid w:val="00BA32F1"/>
    <w:rsid w:val="00BA36B0"/>
    <w:rsid w:val="00BA39F4"/>
    <w:rsid w:val="00BA458C"/>
    <w:rsid w:val="00BA45A6"/>
    <w:rsid w:val="00BA4CA4"/>
    <w:rsid w:val="00BA5961"/>
    <w:rsid w:val="00BA650B"/>
    <w:rsid w:val="00BA74E4"/>
    <w:rsid w:val="00BA7824"/>
    <w:rsid w:val="00BA7A01"/>
    <w:rsid w:val="00BB07E2"/>
    <w:rsid w:val="00BB1719"/>
    <w:rsid w:val="00BB193B"/>
    <w:rsid w:val="00BB291E"/>
    <w:rsid w:val="00BB3901"/>
    <w:rsid w:val="00BB3B9D"/>
    <w:rsid w:val="00BB41A9"/>
    <w:rsid w:val="00BB432B"/>
    <w:rsid w:val="00BB4920"/>
    <w:rsid w:val="00BB5119"/>
    <w:rsid w:val="00BB5ADE"/>
    <w:rsid w:val="00BB617E"/>
    <w:rsid w:val="00BB62FA"/>
    <w:rsid w:val="00BB758D"/>
    <w:rsid w:val="00BC03F3"/>
    <w:rsid w:val="00BC09D5"/>
    <w:rsid w:val="00BC110F"/>
    <w:rsid w:val="00BC1C0B"/>
    <w:rsid w:val="00BC1D8F"/>
    <w:rsid w:val="00BC2071"/>
    <w:rsid w:val="00BC24E7"/>
    <w:rsid w:val="00BC2AD2"/>
    <w:rsid w:val="00BC399E"/>
    <w:rsid w:val="00BC5216"/>
    <w:rsid w:val="00BC52ED"/>
    <w:rsid w:val="00BC6079"/>
    <w:rsid w:val="00BD013F"/>
    <w:rsid w:val="00BD03A6"/>
    <w:rsid w:val="00BD079B"/>
    <w:rsid w:val="00BD0B44"/>
    <w:rsid w:val="00BD3FC5"/>
    <w:rsid w:val="00BD42EB"/>
    <w:rsid w:val="00BD4317"/>
    <w:rsid w:val="00BD4E10"/>
    <w:rsid w:val="00BD5426"/>
    <w:rsid w:val="00BD5784"/>
    <w:rsid w:val="00BD5FF7"/>
    <w:rsid w:val="00BD798F"/>
    <w:rsid w:val="00BE03EE"/>
    <w:rsid w:val="00BE0F0C"/>
    <w:rsid w:val="00BE12F1"/>
    <w:rsid w:val="00BE1A4A"/>
    <w:rsid w:val="00BE1B5B"/>
    <w:rsid w:val="00BE411A"/>
    <w:rsid w:val="00BE4B5A"/>
    <w:rsid w:val="00BE4BC8"/>
    <w:rsid w:val="00BE58A7"/>
    <w:rsid w:val="00BE6022"/>
    <w:rsid w:val="00BE6B0A"/>
    <w:rsid w:val="00BE6F12"/>
    <w:rsid w:val="00BE752C"/>
    <w:rsid w:val="00BF054A"/>
    <w:rsid w:val="00BF0854"/>
    <w:rsid w:val="00BF1C29"/>
    <w:rsid w:val="00BF27A9"/>
    <w:rsid w:val="00BF392B"/>
    <w:rsid w:val="00BF3EF2"/>
    <w:rsid w:val="00BF3F62"/>
    <w:rsid w:val="00BF4306"/>
    <w:rsid w:val="00BF4524"/>
    <w:rsid w:val="00BF4AB1"/>
    <w:rsid w:val="00BF4E27"/>
    <w:rsid w:val="00BF5262"/>
    <w:rsid w:val="00BF55FD"/>
    <w:rsid w:val="00BF651E"/>
    <w:rsid w:val="00BF6B2E"/>
    <w:rsid w:val="00BF6E7F"/>
    <w:rsid w:val="00BF73EC"/>
    <w:rsid w:val="00BF745D"/>
    <w:rsid w:val="00BF74C0"/>
    <w:rsid w:val="00BF7C3B"/>
    <w:rsid w:val="00C00102"/>
    <w:rsid w:val="00C011B0"/>
    <w:rsid w:val="00C0150A"/>
    <w:rsid w:val="00C0174D"/>
    <w:rsid w:val="00C02849"/>
    <w:rsid w:val="00C02E79"/>
    <w:rsid w:val="00C032C5"/>
    <w:rsid w:val="00C0391F"/>
    <w:rsid w:val="00C04871"/>
    <w:rsid w:val="00C04E3F"/>
    <w:rsid w:val="00C05316"/>
    <w:rsid w:val="00C05987"/>
    <w:rsid w:val="00C05A6D"/>
    <w:rsid w:val="00C05BB7"/>
    <w:rsid w:val="00C05C1B"/>
    <w:rsid w:val="00C05FFB"/>
    <w:rsid w:val="00C06150"/>
    <w:rsid w:val="00C063CA"/>
    <w:rsid w:val="00C06D9D"/>
    <w:rsid w:val="00C073BF"/>
    <w:rsid w:val="00C07B00"/>
    <w:rsid w:val="00C07F8A"/>
    <w:rsid w:val="00C102F0"/>
    <w:rsid w:val="00C10DE0"/>
    <w:rsid w:val="00C11D7F"/>
    <w:rsid w:val="00C12115"/>
    <w:rsid w:val="00C12263"/>
    <w:rsid w:val="00C12DB9"/>
    <w:rsid w:val="00C14CAA"/>
    <w:rsid w:val="00C14DD3"/>
    <w:rsid w:val="00C15A62"/>
    <w:rsid w:val="00C17C6F"/>
    <w:rsid w:val="00C21171"/>
    <w:rsid w:val="00C21513"/>
    <w:rsid w:val="00C234F5"/>
    <w:rsid w:val="00C23D72"/>
    <w:rsid w:val="00C24A51"/>
    <w:rsid w:val="00C24EBC"/>
    <w:rsid w:val="00C25201"/>
    <w:rsid w:val="00C2564D"/>
    <w:rsid w:val="00C259B6"/>
    <w:rsid w:val="00C26156"/>
    <w:rsid w:val="00C26E52"/>
    <w:rsid w:val="00C27F57"/>
    <w:rsid w:val="00C312CD"/>
    <w:rsid w:val="00C31467"/>
    <w:rsid w:val="00C33C90"/>
    <w:rsid w:val="00C350A1"/>
    <w:rsid w:val="00C356A8"/>
    <w:rsid w:val="00C35A14"/>
    <w:rsid w:val="00C370A6"/>
    <w:rsid w:val="00C3753E"/>
    <w:rsid w:val="00C41A44"/>
    <w:rsid w:val="00C42030"/>
    <w:rsid w:val="00C42443"/>
    <w:rsid w:val="00C432C7"/>
    <w:rsid w:val="00C43E60"/>
    <w:rsid w:val="00C44D33"/>
    <w:rsid w:val="00C45B4D"/>
    <w:rsid w:val="00C45FF8"/>
    <w:rsid w:val="00C46492"/>
    <w:rsid w:val="00C46E81"/>
    <w:rsid w:val="00C47204"/>
    <w:rsid w:val="00C50194"/>
    <w:rsid w:val="00C507AB"/>
    <w:rsid w:val="00C50AC3"/>
    <w:rsid w:val="00C50C6E"/>
    <w:rsid w:val="00C51098"/>
    <w:rsid w:val="00C521FC"/>
    <w:rsid w:val="00C52803"/>
    <w:rsid w:val="00C52880"/>
    <w:rsid w:val="00C52D65"/>
    <w:rsid w:val="00C53002"/>
    <w:rsid w:val="00C54B35"/>
    <w:rsid w:val="00C55A8C"/>
    <w:rsid w:val="00C55D75"/>
    <w:rsid w:val="00C55E15"/>
    <w:rsid w:val="00C55E2B"/>
    <w:rsid w:val="00C57428"/>
    <w:rsid w:val="00C576A2"/>
    <w:rsid w:val="00C60747"/>
    <w:rsid w:val="00C609B6"/>
    <w:rsid w:val="00C60FE8"/>
    <w:rsid w:val="00C61331"/>
    <w:rsid w:val="00C62431"/>
    <w:rsid w:val="00C6364A"/>
    <w:rsid w:val="00C63C8D"/>
    <w:rsid w:val="00C64348"/>
    <w:rsid w:val="00C64D49"/>
    <w:rsid w:val="00C67DA9"/>
    <w:rsid w:val="00C719B9"/>
    <w:rsid w:val="00C71BEF"/>
    <w:rsid w:val="00C732EC"/>
    <w:rsid w:val="00C74857"/>
    <w:rsid w:val="00C74987"/>
    <w:rsid w:val="00C74E8B"/>
    <w:rsid w:val="00C75B23"/>
    <w:rsid w:val="00C77CFA"/>
    <w:rsid w:val="00C80D94"/>
    <w:rsid w:val="00C826BE"/>
    <w:rsid w:val="00C82A8F"/>
    <w:rsid w:val="00C82BF9"/>
    <w:rsid w:val="00C8566C"/>
    <w:rsid w:val="00C8577B"/>
    <w:rsid w:val="00C869E0"/>
    <w:rsid w:val="00C86B81"/>
    <w:rsid w:val="00C87404"/>
    <w:rsid w:val="00C876AC"/>
    <w:rsid w:val="00C925B4"/>
    <w:rsid w:val="00C92D96"/>
    <w:rsid w:val="00C92E5D"/>
    <w:rsid w:val="00C9381F"/>
    <w:rsid w:val="00C94EE7"/>
    <w:rsid w:val="00C95715"/>
    <w:rsid w:val="00C958F2"/>
    <w:rsid w:val="00C95CB3"/>
    <w:rsid w:val="00C96E35"/>
    <w:rsid w:val="00CA063C"/>
    <w:rsid w:val="00CA0C11"/>
    <w:rsid w:val="00CA18E1"/>
    <w:rsid w:val="00CA23FF"/>
    <w:rsid w:val="00CA26A5"/>
    <w:rsid w:val="00CA2FB3"/>
    <w:rsid w:val="00CA372F"/>
    <w:rsid w:val="00CA3C53"/>
    <w:rsid w:val="00CA4936"/>
    <w:rsid w:val="00CA4C65"/>
    <w:rsid w:val="00CA4D7C"/>
    <w:rsid w:val="00CA524E"/>
    <w:rsid w:val="00CA540A"/>
    <w:rsid w:val="00CA577E"/>
    <w:rsid w:val="00CA61C9"/>
    <w:rsid w:val="00CA6315"/>
    <w:rsid w:val="00CA6556"/>
    <w:rsid w:val="00CA6808"/>
    <w:rsid w:val="00CA6845"/>
    <w:rsid w:val="00CA705F"/>
    <w:rsid w:val="00CA77BB"/>
    <w:rsid w:val="00CB01AA"/>
    <w:rsid w:val="00CB01E6"/>
    <w:rsid w:val="00CB03A2"/>
    <w:rsid w:val="00CB0684"/>
    <w:rsid w:val="00CB1922"/>
    <w:rsid w:val="00CB430A"/>
    <w:rsid w:val="00CB43CE"/>
    <w:rsid w:val="00CB5205"/>
    <w:rsid w:val="00CB52A6"/>
    <w:rsid w:val="00CC017E"/>
    <w:rsid w:val="00CC219D"/>
    <w:rsid w:val="00CC3932"/>
    <w:rsid w:val="00CC4C8F"/>
    <w:rsid w:val="00CC567B"/>
    <w:rsid w:val="00CC5983"/>
    <w:rsid w:val="00CC6B67"/>
    <w:rsid w:val="00CC772F"/>
    <w:rsid w:val="00CC77AD"/>
    <w:rsid w:val="00CC7811"/>
    <w:rsid w:val="00CD08B0"/>
    <w:rsid w:val="00CD0914"/>
    <w:rsid w:val="00CD140F"/>
    <w:rsid w:val="00CD202D"/>
    <w:rsid w:val="00CD226B"/>
    <w:rsid w:val="00CD2A19"/>
    <w:rsid w:val="00CD2CAE"/>
    <w:rsid w:val="00CD382E"/>
    <w:rsid w:val="00CD42DD"/>
    <w:rsid w:val="00CD4A8F"/>
    <w:rsid w:val="00CD4F46"/>
    <w:rsid w:val="00CD53BD"/>
    <w:rsid w:val="00CD6560"/>
    <w:rsid w:val="00CD7F83"/>
    <w:rsid w:val="00CE01D1"/>
    <w:rsid w:val="00CE2D8A"/>
    <w:rsid w:val="00CE3685"/>
    <w:rsid w:val="00CE551E"/>
    <w:rsid w:val="00CE5E7A"/>
    <w:rsid w:val="00CE6372"/>
    <w:rsid w:val="00CE6A85"/>
    <w:rsid w:val="00CE6E03"/>
    <w:rsid w:val="00CE728C"/>
    <w:rsid w:val="00CE76BD"/>
    <w:rsid w:val="00CE7D9E"/>
    <w:rsid w:val="00CF1504"/>
    <w:rsid w:val="00CF1DCB"/>
    <w:rsid w:val="00CF295D"/>
    <w:rsid w:val="00CF2E15"/>
    <w:rsid w:val="00CF313D"/>
    <w:rsid w:val="00CF43DA"/>
    <w:rsid w:val="00CF5099"/>
    <w:rsid w:val="00CF5596"/>
    <w:rsid w:val="00CF5856"/>
    <w:rsid w:val="00CF5C13"/>
    <w:rsid w:val="00CF5FC9"/>
    <w:rsid w:val="00D02B73"/>
    <w:rsid w:val="00D02F21"/>
    <w:rsid w:val="00D04286"/>
    <w:rsid w:val="00D04300"/>
    <w:rsid w:val="00D0464E"/>
    <w:rsid w:val="00D0631A"/>
    <w:rsid w:val="00D068CC"/>
    <w:rsid w:val="00D06DB1"/>
    <w:rsid w:val="00D071E6"/>
    <w:rsid w:val="00D07254"/>
    <w:rsid w:val="00D072FF"/>
    <w:rsid w:val="00D11612"/>
    <w:rsid w:val="00D11D21"/>
    <w:rsid w:val="00D130E8"/>
    <w:rsid w:val="00D13267"/>
    <w:rsid w:val="00D1419C"/>
    <w:rsid w:val="00D1494E"/>
    <w:rsid w:val="00D14A7E"/>
    <w:rsid w:val="00D15200"/>
    <w:rsid w:val="00D158BB"/>
    <w:rsid w:val="00D15B74"/>
    <w:rsid w:val="00D15EF3"/>
    <w:rsid w:val="00D16E49"/>
    <w:rsid w:val="00D17432"/>
    <w:rsid w:val="00D17C90"/>
    <w:rsid w:val="00D20496"/>
    <w:rsid w:val="00D20A90"/>
    <w:rsid w:val="00D2105F"/>
    <w:rsid w:val="00D2193D"/>
    <w:rsid w:val="00D22742"/>
    <w:rsid w:val="00D228CE"/>
    <w:rsid w:val="00D229F2"/>
    <w:rsid w:val="00D23B50"/>
    <w:rsid w:val="00D249B9"/>
    <w:rsid w:val="00D259C3"/>
    <w:rsid w:val="00D25DF7"/>
    <w:rsid w:val="00D27BE9"/>
    <w:rsid w:val="00D27CBA"/>
    <w:rsid w:val="00D27F11"/>
    <w:rsid w:val="00D31098"/>
    <w:rsid w:val="00D31144"/>
    <w:rsid w:val="00D31F56"/>
    <w:rsid w:val="00D32364"/>
    <w:rsid w:val="00D32E3C"/>
    <w:rsid w:val="00D32FBB"/>
    <w:rsid w:val="00D343C4"/>
    <w:rsid w:val="00D350B6"/>
    <w:rsid w:val="00D3566D"/>
    <w:rsid w:val="00D3661A"/>
    <w:rsid w:val="00D3739A"/>
    <w:rsid w:val="00D37FE9"/>
    <w:rsid w:val="00D4222D"/>
    <w:rsid w:val="00D42A88"/>
    <w:rsid w:val="00D42F54"/>
    <w:rsid w:val="00D43060"/>
    <w:rsid w:val="00D432E1"/>
    <w:rsid w:val="00D43E51"/>
    <w:rsid w:val="00D43F6B"/>
    <w:rsid w:val="00D44106"/>
    <w:rsid w:val="00D44496"/>
    <w:rsid w:val="00D446C0"/>
    <w:rsid w:val="00D449B2"/>
    <w:rsid w:val="00D44BCF"/>
    <w:rsid w:val="00D456FD"/>
    <w:rsid w:val="00D45CE6"/>
    <w:rsid w:val="00D46E93"/>
    <w:rsid w:val="00D46FE8"/>
    <w:rsid w:val="00D474F5"/>
    <w:rsid w:val="00D5136A"/>
    <w:rsid w:val="00D5140A"/>
    <w:rsid w:val="00D5171E"/>
    <w:rsid w:val="00D52669"/>
    <w:rsid w:val="00D529F0"/>
    <w:rsid w:val="00D52DEF"/>
    <w:rsid w:val="00D538F1"/>
    <w:rsid w:val="00D5545D"/>
    <w:rsid w:val="00D55C27"/>
    <w:rsid w:val="00D55CEE"/>
    <w:rsid w:val="00D562A6"/>
    <w:rsid w:val="00D6012F"/>
    <w:rsid w:val="00D6120B"/>
    <w:rsid w:val="00D613C3"/>
    <w:rsid w:val="00D615ED"/>
    <w:rsid w:val="00D62846"/>
    <w:rsid w:val="00D6375F"/>
    <w:rsid w:val="00D64896"/>
    <w:rsid w:val="00D64AFB"/>
    <w:rsid w:val="00D659F6"/>
    <w:rsid w:val="00D65D0A"/>
    <w:rsid w:val="00D661B8"/>
    <w:rsid w:val="00D66F5C"/>
    <w:rsid w:val="00D7047A"/>
    <w:rsid w:val="00D715C0"/>
    <w:rsid w:val="00D71B79"/>
    <w:rsid w:val="00D72747"/>
    <w:rsid w:val="00D73952"/>
    <w:rsid w:val="00D7478E"/>
    <w:rsid w:val="00D74792"/>
    <w:rsid w:val="00D764A4"/>
    <w:rsid w:val="00D77601"/>
    <w:rsid w:val="00D8167F"/>
    <w:rsid w:val="00D81980"/>
    <w:rsid w:val="00D81E93"/>
    <w:rsid w:val="00D822C2"/>
    <w:rsid w:val="00D8238C"/>
    <w:rsid w:val="00D82851"/>
    <w:rsid w:val="00D82D2E"/>
    <w:rsid w:val="00D83975"/>
    <w:rsid w:val="00D83C90"/>
    <w:rsid w:val="00D841A2"/>
    <w:rsid w:val="00D84907"/>
    <w:rsid w:val="00D855B5"/>
    <w:rsid w:val="00D85BEA"/>
    <w:rsid w:val="00D902ED"/>
    <w:rsid w:val="00D91677"/>
    <w:rsid w:val="00D931FC"/>
    <w:rsid w:val="00D94992"/>
    <w:rsid w:val="00D95FC6"/>
    <w:rsid w:val="00D96458"/>
    <w:rsid w:val="00D9709C"/>
    <w:rsid w:val="00D972BF"/>
    <w:rsid w:val="00D97C43"/>
    <w:rsid w:val="00DA096D"/>
    <w:rsid w:val="00DA147D"/>
    <w:rsid w:val="00DA1A08"/>
    <w:rsid w:val="00DA1BFC"/>
    <w:rsid w:val="00DA1D3A"/>
    <w:rsid w:val="00DA1F7B"/>
    <w:rsid w:val="00DA205F"/>
    <w:rsid w:val="00DA2BDE"/>
    <w:rsid w:val="00DA30C9"/>
    <w:rsid w:val="00DA3123"/>
    <w:rsid w:val="00DA414E"/>
    <w:rsid w:val="00DA4E4E"/>
    <w:rsid w:val="00DA4FBC"/>
    <w:rsid w:val="00DA542B"/>
    <w:rsid w:val="00DA601A"/>
    <w:rsid w:val="00DA6145"/>
    <w:rsid w:val="00DA6BD3"/>
    <w:rsid w:val="00DA6FEE"/>
    <w:rsid w:val="00DA7EBE"/>
    <w:rsid w:val="00DB07DF"/>
    <w:rsid w:val="00DB08CE"/>
    <w:rsid w:val="00DB0DD6"/>
    <w:rsid w:val="00DB0E50"/>
    <w:rsid w:val="00DB1D77"/>
    <w:rsid w:val="00DB21C2"/>
    <w:rsid w:val="00DB257D"/>
    <w:rsid w:val="00DB341F"/>
    <w:rsid w:val="00DB3730"/>
    <w:rsid w:val="00DB3783"/>
    <w:rsid w:val="00DB3E61"/>
    <w:rsid w:val="00DB480C"/>
    <w:rsid w:val="00DB49FA"/>
    <w:rsid w:val="00DB5607"/>
    <w:rsid w:val="00DB563A"/>
    <w:rsid w:val="00DB649D"/>
    <w:rsid w:val="00DB7860"/>
    <w:rsid w:val="00DC0169"/>
    <w:rsid w:val="00DC0D87"/>
    <w:rsid w:val="00DC0FFE"/>
    <w:rsid w:val="00DC1186"/>
    <w:rsid w:val="00DC1C84"/>
    <w:rsid w:val="00DC1F83"/>
    <w:rsid w:val="00DC233D"/>
    <w:rsid w:val="00DC2FA9"/>
    <w:rsid w:val="00DC3145"/>
    <w:rsid w:val="00DC3371"/>
    <w:rsid w:val="00DC36A1"/>
    <w:rsid w:val="00DC471E"/>
    <w:rsid w:val="00DC503A"/>
    <w:rsid w:val="00DC5764"/>
    <w:rsid w:val="00DC58D8"/>
    <w:rsid w:val="00DC5D9D"/>
    <w:rsid w:val="00DC65C0"/>
    <w:rsid w:val="00DC7F50"/>
    <w:rsid w:val="00DD147C"/>
    <w:rsid w:val="00DD2A32"/>
    <w:rsid w:val="00DD41EC"/>
    <w:rsid w:val="00DD4287"/>
    <w:rsid w:val="00DD4B17"/>
    <w:rsid w:val="00DD4ED9"/>
    <w:rsid w:val="00DD514E"/>
    <w:rsid w:val="00DD5DF2"/>
    <w:rsid w:val="00DD60D1"/>
    <w:rsid w:val="00DD79E8"/>
    <w:rsid w:val="00DE2B7B"/>
    <w:rsid w:val="00DE31EE"/>
    <w:rsid w:val="00DE3D16"/>
    <w:rsid w:val="00DE46AA"/>
    <w:rsid w:val="00DE4730"/>
    <w:rsid w:val="00DE4DDD"/>
    <w:rsid w:val="00DE583C"/>
    <w:rsid w:val="00DE6E5B"/>
    <w:rsid w:val="00DE7D84"/>
    <w:rsid w:val="00DE7EE8"/>
    <w:rsid w:val="00DF0F79"/>
    <w:rsid w:val="00DF10FB"/>
    <w:rsid w:val="00DF1A72"/>
    <w:rsid w:val="00DF1B37"/>
    <w:rsid w:val="00DF1EDC"/>
    <w:rsid w:val="00DF1FD5"/>
    <w:rsid w:val="00DF2010"/>
    <w:rsid w:val="00DF2236"/>
    <w:rsid w:val="00DF2465"/>
    <w:rsid w:val="00DF2DD4"/>
    <w:rsid w:val="00DF3AD8"/>
    <w:rsid w:val="00DF3D44"/>
    <w:rsid w:val="00DF50F2"/>
    <w:rsid w:val="00DF60F5"/>
    <w:rsid w:val="00DF6C79"/>
    <w:rsid w:val="00DF70E4"/>
    <w:rsid w:val="00E0057A"/>
    <w:rsid w:val="00E008E7"/>
    <w:rsid w:val="00E03BA0"/>
    <w:rsid w:val="00E04313"/>
    <w:rsid w:val="00E04C1E"/>
    <w:rsid w:val="00E04E4D"/>
    <w:rsid w:val="00E061CD"/>
    <w:rsid w:val="00E068B5"/>
    <w:rsid w:val="00E0712D"/>
    <w:rsid w:val="00E07CB7"/>
    <w:rsid w:val="00E07E36"/>
    <w:rsid w:val="00E1038A"/>
    <w:rsid w:val="00E103A9"/>
    <w:rsid w:val="00E110CE"/>
    <w:rsid w:val="00E11E87"/>
    <w:rsid w:val="00E126B3"/>
    <w:rsid w:val="00E14A0C"/>
    <w:rsid w:val="00E170FF"/>
    <w:rsid w:val="00E174C1"/>
    <w:rsid w:val="00E2026B"/>
    <w:rsid w:val="00E2222E"/>
    <w:rsid w:val="00E236AF"/>
    <w:rsid w:val="00E23B39"/>
    <w:rsid w:val="00E24E6E"/>
    <w:rsid w:val="00E2653D"/>
    <w:rsid w:val="00E27115"/>
    <w:rsid w:val="00E275C2"/>
    <w:rsid w:val="00E30A53"/>
    <w:rsid w:val="00E3104F"/>
    <w:rsid w:val="00E31311"/>
    <w:rsid w:val="00E31B64"/>
    <w:rsid w:val="00E31DF4"/>
    <w:rsid w:val="00E328C4"/>
    <w:rsid w:val="00E33145"/>
    <w:rsid w:val="00E33C44"/>
    <w:rsid w:val="00E33D41"/>
    <w:rsid w:val="00E33F64"/>
    <w:rsid w:val="00E34258"/>
    <w:rsid w:val="00E34393"/>
    <w:rsid w:val="00E34F92"/>
    <w:rsid w:val="00E35BC1"/>
    <w:rsid w:val="00E3601A"/>
    <w:rsid w:val="00E374B0"/>
    <w:rsid w:val="00E400AF"/>
    <w:rsid w:val="00E414C4"/>
    <w:rsid w:val="00E41CB2"/>
    <w:rsid w:val="00E426D2"/>
    <w:rsid w:val="00E4576C"/>
    <w:rsid w:val="00E45E4A"/>
    <w:rsid w:val="00E46297"/>
    <w:rsid w:val="00E46D27"/>
    <w:rsid w:val="00E46F23"/>
    <w:rsid w:val="00E4755D"/>
    <w:rsid w:val="00E50C82"/>
    <w:rsid w:val="00E50E4B"/>
    <w:rsid w:val="00E5114A"/>
    <w:rsid w:val="00E5265D"/>
    <w:rsid w:val="00E5308D"/>
    <w:rsid w:val="00E54756"/>
    <w:rsid w:val="00E5489B"/>
    <w:rsid w:val="00E552EB"/>
    <w:rsid w:val="00E601E1"/>
    <w:rsid w:val="00E602E0"/>
    <w:rsid w:val="00E60784"/>
    <w:rsid w:val="00E60812"/>
    <w:rsid w:val="00E61B6D"/>
    <w:rsid w:val="00E62845"/>
    <w:rsid w:val="00E62A35"/>
    <w:rsid w:val="00E62AD4"/>
    <w:rsid w:val="00E6319E"/>
    <w:rsid w:val="00E649B3"/>
    <w:rsid w:val="00E64BA4"/>
    <w:rsid w:val="00E65B53"/>
    <w:rsid w:val="00E66099"/>
    <w:rsid w:val="00E66B8C"/>
    <w:rsid w:val="00E66D9E"/>
    <w:rsid w:val="00E66F4F"/>
    <w:rsid w:val="00E67646"/>
    <w:rsid w:val="00E67D52"/>
    <w:rsid w:val="00E7072E"/>
    <w:rsid w:val="00E71033"/>
    <w:rsid w:val="00E714D2"/>
    <w:rsid w:val="00E7318B"/>
    <w:rsid w:val="00E73669"/>
    <w:rsid w:val="00E73995"/>
    <w:rsid w:val="00E74F25"/>
    <w:rsid w:val="00E7508B"/>
    <w:rsid w:val="00E75D7E"/>
    <w:rsid w:val="00E76411"/>
    <w:rsid w:val="00E766FA"/>
    <w:rsid w:val="00E77005"/>
    <w:rsid w:val="00E775EB"/>
    <w:rsid w:val="00E8067E"/>
    <w:rsid w:val="00E8191E"/>
    <w:rsid w:val="00E824D4"/>
    <w:rsid w:val="00E82B63"/>
    <w:rsid w:val="00E83378"/>
    <w:rsid w:val="00E833E8"/>
    <w:rsid w:val="00E83D0A"/>
    <w:rsid w:val="00E840CD"/>
    <w:rsid w:val="00E856D4"/>
    <w:rsid w:val="00E864CF"/>
    <w:rsid w:val="00E8679A"/>
    <w:rsid w:val="00E869BE"/>
    <w:rsid w:val="00E87C76"/>
    <w:rsid w:val="00E908AD"/>
    <w:rsid w:val="00E911E2"/>
    <w:rsid w:val="00E91C5E"/>
    <w:rsid w:val="00E92349"/>
    <w:rsid w:val="00E938E5"/>
    <w:rsid w:val="00E94120"/>
    <w:rsid w:val="00E9419D"/>
    <w:rsid w:val="00E942F0"/>
    <w:rsid w:val="00E96E2B"/>
    <w:rsid w:val="00E97385"/>
    <w:rsid w:val="00EA0489"/>
    <w:rsid w:val="00EA0B84"/>
    <w:rsid w:val="00EA104A"/>
    <w:rsid w:val="00EA12E1"/>
    <w:rsid w:val="00EA215D"/>
    <w:rsid w:val="00EA320B"/>
    <w:rsid w:val="00EA47EB"/>
    <w:rsid w:val="00EA50BB"/>
    <w:rsid w:val="00EA63CF"/>
    <w:rsid w:val="00EB0584"/>
    <w:rsid w:val="00EB076E"/>
    <w:rsid w:val="00EB09DA"/>
    <w:rsid w:val="00EB253C"/>
    <w:rsid w:val="00EB2746"/>
    <w:rsid w:val="00EB2FE4"/>
    <w:rsid w:val="00EB3846"/>
    <w:rsid w:val="00EB41D3"/>
    <w:rsid w:val="00EB49D6"/>
    <w:rsid w:val="00EB4E55"/>
    <w:rsid w:val="00EB62BC"/>
    <w:rsid w:val="00EB62C5"/>
    <w:rsid w:val="00EB6EFD"/>
    <w:rsid w:val="00EB76E7"/>
    <w:rsid w:val="00EC000A"/>
    <w:rsid w:val="00EC00D9"/>
    <w:rsid w:val="00EC0AD4"/>
    <w:rsid w:val="00EC0CCE"/>
    <w:rsid w:val="00EC20E6"/>
    <w:rsid w:val="00EC228A"/>
    <w:rsid w:val="00EC2371"/>
    <w:rsid w:val="00EC35D3"/>
    <w:rsid w:val="00EC391C"/>
    <w:rsid w:val="00EC3DF6"/>
    <w:rsid w:val="00EC46E3"/>
    <w:rsid w:val="00EC5940"/>
    <w:rsid w:val="00EC648F"/>
    <w:rsid w:val="00EC6E81"/>
    <w:rsid w:val="00EC7278"/>
    <w:rsid w:val="00EC7455"/>
    <w:rsid w:val="00EC75A5"/>
    <w:rsid w:val="00EC76A6"/>
    <w:rsid w:val="00EC78F0"/>
    <w:rsid w:val="00EC7A22"/>
    <w:rsid w:val="00ED0715"/>
    <w:rsid w:val="00ED0F77"/>
    <w:rsid w:val="00ED2FE4"/>
    <w:rsid w:val="00ED312B"/>
    <w:rsid w:val="00ED328F"/>
    <w:rsid w:val="00ED4EF8"/>
    <w:rsid w:val="00ED5B26"/>
    <w:rsid w:val="00ED67C3"/>
    <w:rsid w:val="00ED6E00"/>
    <w:rsid w:val="00ED741D"/>
    <w:rsid w:val="00EE039F"/>
    <w:rsid w:val="00EE1127"/>
    <w:rsid w:val="00EE188C"/>
    <w:rsid w:val="00EE193A"/>
    <w:rsid w:val="00EE20F4"/>
    <w:rsid w:val="00EE2BAF"/>
    <w:rsid w:val="00EE43B9"/>
    <w:rsid w:val="00EE444C"/>
    <w:rsid w:val="00EE6233"/>
    <w:rsid w:val="00EE662E"/>
    <w:rsid w:val="00EE7771"/>
    <w:rsid w:val="00EF0934"/>
    <w:rsid w:val="00EF0B53"/>
    <w:rsid w:val="00EF2BAE"/>
    <w:rsid w:val="00EF320B"/>
    <w:rsid w:val="00EF5166"/>
    <w:rsid w:val="00EF565D"/>
    <w:rsid w:val="00EF6EEE"/>
    <w:rsid w:val="00EF7E9B"/>
    <w:rsid w:val="00F003E1"/>
    <w:rsid w:val="00F00538"/>
    <w:rsid w:val="00F01161"/>
    <w:rsid w:val="00F018F6"/>
    <w:rsid w:val="00F020E0"/>
    <w:rsid w:val="00F02D36"/>
    <w:rsid w:val="00F03668"/>
    <w:rsid w:val="00F03F45"/>
    <w:rsid w:val="00F03F77"/>
    <w:rsid w:val="00F03F96"/>
    <w:rsid w:val="00F04DDB"/>
    <w:rsid w:val="00F04F4E"/>
    <w:rsid w:val="00F05398"/>
    <w:rsid w:val="00F05A1D"/>
    <w:rsid w:val="00F05C65"/>
    <w:rsid w:val="00F06139"/>
    <w:rsid w:val="00F07398"/>
    <w:rsid w:val="00F11AEA"/>
    <w:rsid w:val="00F124E4"/>
    <w:rsid w:val="00F132A0"/>
    <w:rsid w:val="00F13F05"/>
    <w:rsid w:val="00F14861"/>
    <w:rsid w:val="00F14984"/>
    <w:rsid w:val="00F15A22"/>
    <w:rsid w:val="00F15FFB"/>
    <w:rsid w:val="00F16280"/>
    <w:rsid w:val="00F169EC"/>
    <w:rsid w:val="00F17E8A"/>
    <w:rsid w:val="00F225C5"/>
    <w:rsid w:val="00F22AE4"/>
    <w:rsid w:val="00F25676"/>
    <w:rsid w:val="00F25B5F"/>
    <w:rsid w:val="00F26758"/>
    <w:rsid w:val="00F26958"/>
    <w:rsid w:val="00F27715"/>
    <w:rsid w:val="00F31213"/>
    <w:rsid w:val="00F319F0"/>
    <w:rsid w:val="00F31E2C"/>
    <w:rsid w:val="00F32241"/>
    <w:rsid w:val="00F33323"/>
    <w:rsid w:val="00F33FE7"/>
    <w:rsid w:val="00F34CBE"/>
    <w:rsid w:val="00F357EE"/>
    <w:rsid w:val="00F361C0"/>
    <w:rsid w:val="00F36407"/>
    <w:rsid w:val="00F40ED7"/>
    <w:rsid w:val="00F422F2"/>
    <w:rsid w:val="00F42D61"/>
    <w:rsid w:val="00F44FA6"/>
    <w:rsid w:val="00F459E7"/>
    <w:rsid w:val="00F46531"/>
    <w:rsid w:val="00F467A3"/>
    <w:rsid w:val="00F467BE"/>
    <w:rsid w:val="00F478B0"/>
    <w:rsid w:val="00F47E5B"/>
    <w:rsid w:val="00F5027D"/>
    <w:rsid w:val="00F5047B"/>
    <w:rsid w:val="00F512DD"/>
    <w:rsid w:val="00F51986"/>
    <w:rsid w:val="00F521D2"/>
    <w:rsid w:val="00F52B5F"/>
    <w:rsid w:val="00F530FE"/>
    <w:rsid w:val="00F53CCD"/>
    <w:rsid w:val="00F54C1B"/>
    <w:rsid w:val="00F54C71"/>
    <w:rsid w:val="00F554E4"/>
    <w:rsid w:val="00F55B43"/>
    <w:rsid w:val="00F56167"/>
    <w:rsid w:val="00F56494"/>
    <w:rsid w:val="00F565F4"/>
    <w:rsid w:val="00F5772D"/>
    <w:rsid w:val="00F57B2C"/>
    <w:rsid w:val="00F57C03"/>
    <w:rsid w:val="00F60C66"/>
    <w:rsid w:val="00F62762"/>
    <w:rsid w:val="00F62DF6"/>
    <w:rsid w:val="00F62FC2"/>
    <w:rsid w:val="00F635DD"/>
    <w:rsid w:val="00F63B97"/>
    <w:rsid w:val="00F64856"/>
    <w:rsid w:val="00F64E10"/>
    <w:rsid w:val="00F65FB9"/>
    <w:rsid w:val="00F661F9"/>
    <w:rsid w:val="00F66C80"/>
    <w:rsid w:val="00F6750E"/>
    <w:rsid w:val="00F7079F"/>
    <w:rsid w:val="00F71DF7"/>
    <w:rsid w:val="00F72BE2"/>
    <w:rsid w:val="00F7382D"/>
    <w:rsid w:val="00F7606D"/>
    <w:rsid w:val="00F76971"/>
    <w:rsid w:val="00F7754F"/>
    <w:rsid w:val="00F801F8"/>
    <w:rsid w:val="00F8083D"/>
    <w:rsid w:val="00F81416"/>
    <w:rsid w:val="00F814E6"/>
    <w:rsid w:val="00F817AC"/>
    <w:rsid w:val="00F82149"/>
    <w:rsid w:val="00F82802"/>
    <w:rsid w:val="00F83A70"/>
    <w:rsid w:val="00F841CD"/>
    <w:rsid w:val="00F873BE"/>
    <w:rsid w:val="00F87B9F"/>
    <w:rsid w:val="00F91419"/>
    <w:rsid w:val="00F93438"/>
    <w:rsid w:val="00F93742"/>
    <w:rsid w:val="00F93819"/>
    <w:rsid w:val="00F946DA"/>
    <w:rsid w:val="00F94F42"/>
    <w:rsid w:val="00F95BB7"/>
    <w:rsid w:val="00F96566"/>
    <w:rsid w:val="00F9725D"/>
    <w:rsid w:val="00F97568"/>
    <w:rsid w:val="00FA0916"/>
    <w:rsid w:val="00FA12B8"/>
    <w:rsid w:val="00FA1D06"/>
    <w:rsid w:val="00FA2D1D"/>
    <w:rsid w:val="00FA59A0"/>
    <w:rsid w:val="00FA5F48"/>
    <w:rsid w:val="00FA6BDD"/>
    <w:rsid w:val="00FA7E9F"/>
    <w:rsid w:val="00FB07DC"/>
    <w:rsid w:val="00FB0D67"/>
    <w:rsid w:val="00FB0F51"/>
    <w:rsid w:val="00FB13E9"/>
    <w:rsid w:val="00FB145B"/>
    <w:rsid w:val="00FB1AE1"/>
    <w:rsid w:val="00FB1F61"/>
    <w:rsid w:val="00FB22FC"/>
    <w:rsid w:val="00FB279D"/>
    <w:rsid w:val="00FB47C7"/>
    <w:rsid w:val="00FB47D9"/>
    <w:rsid w:val="00FB50B8"/>
    <w:rsid w:val="00FB5E8C"/>
    <w:rsid w:val="00FB75F0"/>
    <w:rsid w:val="00FC0DB1"/>
    <w:rsid w:val="00FC1143"/>
    <w:rsid w:val="00FC1316"/>
    <w:rsid w:val="00FC1A19"/>
    <w:rsid w:val="00FC3192"/>
    <w:rsid w:val="00FC3B00"/>
    <w:rsid w:val="00FC4658"/>
    <w:rsid w:val="00FC519E"/>
    <w:rsid w:val="00FC5C20"/>
    <w:rsid w:val="00FC61B7"/>
    <w:rsid w:val="00FC6276"/>
    <w:rsid w:val="00FC6575"/>
    <w:rsid w:val="00FD015A"/>
    <w:rsid w:val="00FD18F0"/>
    <w:rsid w:val="00FD23D2"/>
    <w:rsid w:val="00FD2E65"/>
    <w:rsid w:val="00FD4529"/>
    <w:rsid w:val="00FD5472"/>
    <w:rsid w:val="00FD54B9"/>
    <w:rsid w:val="00FD5622"/>
    <w:rsid w:val="00FD6422"/>
    <w:rsid w:val="00FD6D2F"/>
    <w:rsid w:val="00FD7EB9"/>
    <w:rsid w:val="00FE00AA"/>
    <w:rsid w:val="00FE05F1"/>
    <w:rsid w:val="00FE1AA2"/>
    <w:rsid w:val="00FE29D1"/>
    <w:rsid w:val="00FE2A6A"/>
    <w:rsid w:val="00FE3C5B"/>
    <w:rsid w:val="00FE48B9"/>
    <w:rsid w:val="00FE4F66"/>
    <w:rsid w:val="00FE57EB"/>
    <w:rsid w:val="00FE581C"/>
    <w:rsid w:val="00FE5C29"/>
    <w:rsid w:val="00FE623C"/>
    <w:rsid w:val="00FE7A23"/>
    <w:rsid w:val="00FF0285"/>
    <w:rsid w:val="00FF0352"/>
    <w:rsid w:val="00FF037A"/>
    <w:rsid w:val="00FF2F9B"/>
    <w:rsid w:val="00FF336B"/>
    <w:rsid w:val="00FF33B4"/>
    <w:rsid w:val="00FF340B"/>
    <w:rsid w:val="00FF3504"/>
    <w:rsid w:val="00FF4256"/>
    <w:rsid w:val="00FF45B3"/>
    <w:rsid w:val="00FF5B70"/>
    <w:rsid w:val="00FF62BC"/>
    <w:rsid w:val="00FF6877"/>
    <w:rsid w:val="00FF69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D9EA30-54C9-44B8-9B01-AC27158B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3B4"/>
    <w:pPr>
      <w:spacing w:after="160" w:line="259" w:lineRule="auto"/>
    </w:pPr>
    <w:rPr>
      <w:sz w:val="22"/>
      <w:szCs w:val="22"/>
      <w:lang w:val="en-GB"/>
    </w:rPr>
  </w:style>
  <w:style w:type="paragraph" w:styleId="Heading1">
    <w:name w:val="heading 1"/>
    <w:basedOn w:val="Normal"/>
    <w:next w:val="Normal"/>
    <w:link w:val="Heading1Char"/>
    <w:uiPriority w:val="9"/>
    <w:qFormat/>
    <w:rsid w:val="00146F22"/>
    <w:pPr>
      <w:keepNext/>
      <w:keepLines/>
      <w:spacing w:before="240" w:after="0" w:line="276" w:lineRule="auto"/>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List Paragraph (numbered (a)),List Paragraph nowy,Liste 1,WB List Paragraph,Ha,Dot pt,F5 List Paragraph,No Spacing1,List Paragraph Char Char Char,Indicator Text,Numbered Para 1"/>
    <w:basedOn w:val="Normal"/>
    <w:link w:val="ListParagraphChar"/>
    <w:uiPriority w:val="34"/>
    <w:qFormat/>
    <w:rsid w:val="0088370B"/>
    <w:pPr>
      <w:ind w:left="720"/>
      <w:contextualSpacing/>
    </w:pPr>
  </w:style>
  <w:style w:type="paragraph" w:styleId="BalloonText">
    <w:name w:val="Balloon Text"/>
    <w:basedOn w:val="Normal"/>
    <w:link w:val="BalloonTextChar"/>
    <w:uiPriority w:val="99"/>
    <w:semiHidden/>
    <w:unhideWhenUsed/>
    <w:rsid w:val="005236B8"/>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5236B8"/>
    <w:rPr>
      <w:rFonts w:ascii="Segoe UI" w:hAnsi="Segoe UI" w:cs="Segoe UI"/>
      <w:sz w:val="18"/>
      <w:szCs w:val="18"/>
      <w:lang w:eastAsia="en-US"/>
    </w:rPr>
  </w:style>
  <w:style w:type="paragraph" w:styleId="Header">
    <w:name w:val="header"/>
    <w:basedOn w:val="Normal"/>
    <w:link w:val="HeaderChar"/>
    <w:uiPriority w:val="99"/>
    <w:unhideWhenUsed/>
    <w:rsid w:val="002B5296"/>
    <w:pPr>
      <w:tabs>
        <w:tab w:val="center" w:pos="4513"/>
        <w:tab w:val="right" w:pos="9026"/>
      </w:tabs>
    </w:pPr>
  </w:style>
  <w:style w:type="character" w:customStyle="1" w:styleId="HeaderChar">
    <w:name w:val="Header Char"/>
    <w:link w:val="Header"/>
    <w:uiPriority w:val="99"/>
    <w:rsid w:val="002B5296"/>
    <w:rPr>
      <w:sz w:val="22"/>
      <w:szCs w:val="22"/>
      <w:lang w:eastAsia="en-US"/>
    </w:rPr>
  </w:style>
  <w:style w:type="paragraph" w:styleId="Footer">
    <w:name w:val="footer"/>
    <w:basedOn w:val="Normal"/>
    <w:link w:val="FooterChar"/>
    <w:uiPriority w:val="99"/>
    <w:unhideWhenUsed/>
    <w:rsid w:val="002B5296"/>
    <w:pPr>
      <w:tabs>
        <w:tab w:val="center" w:pos="4513"/>
        <w:tab w:val="right" w:pos="9026"/>
      </w:tabs>
    </w:pPr>
  </w:style>
  <w:style w:type="character" w:customStyle="1" w:styleId="FooterChar">
    <w:name w:val="Footer Char"/>
    <w:link w:val="Footer"/>
    <w:uiPriority w:val="99"/>
    <w:rsid w:val="002B5296"/>
    <w:rPr>
      <w:sz w:val="22"/>
      <w:szCs w:val="22"/>
      <w:lang w:eastAsia="en-US"/>
    </w:rPr>
  </w:style>
  <w:style w:type="character" w:customStyle="1" w:styleId="ListParagraphChar">
    <w:name w:val="List Paragraph Char"/>
    <w:aliases w:val="Numbered List Paragraph Char,References Char,List Paragraph (numbered (a)) Char,List Paragraph nowy Char,Liste 1 Char,WB List Paragraph Char,Ha Char,Dot pt Char,F5 List Paragraph Char,No Spacing1 Char,Indicator Text Char"/>
    <w:link w:val="ListParagraph"/>
    <w:uiPriority w:val="34"/>
    <w:qFormat/>
    <w:locked/>
    <w:rsid w:val="001E7DAF"/>
    <w:rPr>
      <w:sz w:val="22"/>
      <w:szCs w:val="22"/>
      <w:lang w:eastAsia="en-US"/>
    </w:rPr>
  </w:style>
  <w:style w:type="character" w:styleId="Hyperlink">
    <w:name w:val="Hyperlink"/>
    <w:uiPriority w:val="99"/>
    <w:unhideWhenUsed/>
    <w:rsid w:val="001E7DAF"/>
    <w:rPr>
      <w:color w:val="0033CC"/>
      <w:u w:val="single"/>
    </w:rPr>
  </w:style>
  <w:style w:type="paragraph" w:styleId="Caption">
    <w:name w:val="caption"/>
    <w:basedOn w:val="Normal"/>
    <w:next w:val="Normal"/>
    <w:uiPriority w:val="35"/>
    <w:unhideWhenUsed/>
    <w:qFormat/>
    <w:rsid w:val="008A740A"/>
    <w:rPr>
      <w:b/>
      <w:bCs/>
      <w:sz w:val="20"/>
      <w:szCs w:val="20"/>
    </w:rPr>
  </w:style>
  <w:style w:type="character" w:styleId="CommentReference">
    <w:name w:val="annotation reference"/>
    <w:uiPriority w:val="99"/>
    <w:semiHidden/>
    <w:unhideWhenUsed/>
    <w:rsid w:val="001B1476"/>
    <w:rPr>
      <w:sz w:val="16"/>
      <w:szCs w:val="16"/>
    </w:rPr>
  </w:style>
  <w:style w:type="paragraph" w:styleId="CommentText">
    <w:name w:val="annotation text"/>
    <w:basedOn w:val="Normal"/>
    <w:link w:val="CommentTextChar"/>
    <w:uiPriority w:val="99"/>
    <w:semiHidden/>
    <w:unhideWhenUsed/>
    <w:rsid w:val="001B1476"/>
    <w:rPr>
      <w:sz w:val="20"/>
      <w:szCs w:val="20"/>
    </w:rPr>
  </w:style>
  <w:style w:type="character" w:customStyle="1" w:styleId="CommentTextChar">
    <w:name w:val="Comment Text Char"/>
    <w:link w:val="CommentText"/>
    <w:uiPriority w:val="99"/>
    <w:semiHidden/>
    <w:rsid w:val="001B1476"/>
    <w:rPr>
      <w:lang w:eastAsia="en-US"/>
    </w:rPr>
  </w:style>
  <w:style w:type="paragraph" w:styleId="CommentSubject">
    <w:name w:val="annotation subject"/>
    <w:basedOn w:val="CommentText"/>
    <w:next w:val="CommentText"/>
    <w:link w:val="CommentSubjectChar"/>
    <w:uiPriority w:val="99"/>
    <w:semiHidden/>
    <w:unhideWhenUsed/>
    <w:rsid w:val="001B1476"/>
    <w:rPr>
      <w:b/>
      <w:bCs/>
    </w:rPr>
  </w:style>
  <w:style w:type="character" w:customStyle="1" w:styleId="CommentSubjectChar">
    <w:name w:val="Comment Subject Char"/>
    <w:link w:val="CommentSubject"/>
    <w:uiPriority w:val="99"/>
    <w:semiHidden/>
    <w:rsid w:val="001B1476"/>
    <w:rPr>
      <w:b/>
      <w:bCs/>
      <w:lang w:eastAsia="en-US"/>
    </w:rPr>
  </w:style>
  <w:style w:type="table" w:styleId="TableGrid">
    <w:name w:val="Table Grid"/>
    <w:basedOn w:val="TableNormal"/>
    <w:uiPriority w:val="59"/>
    <w:rsid w:val="001B642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2349A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083A1E"/>
    <w:pPr>
      <w:autoSpaceDE w:val="0"/>
      <w:autoSpaceDN w:val="0"/>
      <w:adjustRightInd w:val="0"/>
    </w:pPr>
    <w:rPr>
      <w:rFonts w:cs="Calibri"/>
      <w:color w:val="000000"/>
      <w:sz w:val="24"/>
      <w:szCs w:val="24"/>
      <w:lang w:val="en-GB" w:eastAsia="en-GB"/>
    </w:rPr>
  </w:style>
  <w:style w:type="character" w:customStyle="1" w:styleId="01-SciencePG-Issuename">
    <w:name w:val="01-SciencePG-Issue name"/>
    <w:uiPriority w:val="1"/>
    <w:qFormat/>
    <w:rsid w:val="00083A1E"/>
    <w:rPr>
      <w:rFonts w:eastAsia="Times New Roman"/>
      <w:i/>
      <w:dstrike w:val="0"/>
      <w:color w:val="000000"/>
      <w:sz w:val="18"/>
      <w:u w:val="none"/>
      <w:vertAlign w:val="baseline"/>
      <w:em w:val="none"/>
    </w:rPr>
  </w:style>
  <w:style w:type="paragraph" w:styleId="NoSpacing">
    <w:name w:val="No Spacing"/>
    <w:uiPriority w:val="1"/>
    <w:qFormat/>
    <w:rsid w:val="007B1348"/>
    <w:pPr>
      <w:jc w:val="both"/>
    </w:pPr>
    <w:rPr>
      <w:rFonts w:ascii="Tahoma" w:hAnsi="Tahoma" w:cs="Tahoma"/>
      <w:sz w:val="24"/>
      <w:szCs w:val="24"/>
      <w:lang w:val="en-GB"/>
    </w:rPr>
  </w:style>
  <w:style w:type="character" w:customStyle="1" w:styleId="UnresolvedMention">
    <w:name w:val="Unresolved Mention"/>
    <w:uiPriority w:val="99"/>
    <w:semiHidden/>
    <w:unhideWhenUsed/>
    <w:rsid w:val="00CD202D"/>
    <w:rPr>
      <w:color w:val="605E5C"/>
      <w:shd w:val="clear" w:color="auto" w:fill="E1DFDD"/>
    </w:rPr>
  </w:style>
  <w:style w:type="character" w:customStyle="1" w:styleId="Heading1Char">
    <w:name w:val="Heading 1 Char"/>
    <w:link w:val="Heading1"/>
    <w:uiPriority w:val="9"/>
    <w:rsid w:val="00146F22"/>
    <w:rPr>
      <w:rFonts w:ascii="Cambria" w:eastAsia="Times New Roman" w:hAnsi="Cambria"/>
      <w:color w:val="365F91"/>
      <w:sz w:val="32"/>
      <w:szCs w:val="32"/>
      <w:lang w:eastAsia="en-US"/>
    </w:rPr>
  </w:style>
  <w:style w:type="paragraph" w:styleId="Title">
    <w:name w:val="Title"/>
    <w:basedOn w:val="Normal"/>
    <w:next w:val="Normal"/>
    <w:link w:val="TitleChar"/>
    <w:uiPriority w:val="10"/>
    <w:qFormat/>
    <w:rsid w:val="00BB17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719"/>
    <w:rPr>
      <w:rFonts w:asciiTheme="majorHAnsi" w:eastAsiaTheme="majorEastAsia" w:hAnsiTheme="majorHAnsi" w:cstheme="majorBidi"/>
      <w:spacing w:val="-10"/>
      <w:kern w:val="28"/>
      <w:sz w:val="56"/>
      <w:szCs w:val="56"/>
      <w:lang w:val="en-GB"/>
    </w:rPr>
  </w:style>
  <w:style w:type="character" w:styleId="Emphasis">
    <w:name w:val="Emphasis"/>
    <w:basedOn w:val="DefaultParagraphFont"/>
    <w:uiPriority w:val="20"/>
    <w:qFormat/>
    <w:rsid w:val="00B47F66"/>
    <w:rPr>
      <w:i/>
      <w:iCs/>
    </w:rPr>
  </w:style>
  <w:style w:type="paragraph" w:styleId="HTMLPreformatted">
    <w:name w:val="HTML Preformatted"/>
    <w:basedOn w:val="Normal"/>
    <w:link w:val="HTMLPreformattedChar"/>
    <w:uiPriority w:val="99"/>
    <w:unhideWhenUsed/>
    <w:rsid w:val="00765BF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65BF0"/>
    <w:rPr>
      <w:rFonts w:ascii="Consolas" w:hAnsi="Consola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60279">
      <w:bodyDiv w:val="1"/>
      <w:marLeft w:val="0"/>
      <w:marRight w:val="0"/>
      <w:marTop w:val="0"/>
      <w:marBottom w:val="0"/>
      <w:divBdr>
        <w:top w:val="none" w:sz="0" w:space="0" w:color="auto"/>
        <w:left w:val="none" w:sz="0" w:space="0" w:color="auto"/>
        <w:bottom w:val="none" w:sz="0" w:space="0" w:color="auto"/>
        <w:right w:val="none" w:sz="0" w:space="0" w:color="auto"/>
      </w:divBdr>
    </w:div>
    <w:div w:id="78910610">
      <w:bodyDiv w:val="1"/>
      <w:marLeft w:val="0"/>
      <w:marRight w:val="0"/>
      <w:marTop w:val="0"/>
      <w:marBottom w:val="0"/>
      <w:divBdr>
        <w:top w:val="none" w:sz="0" w:space="0" w:color="auto"/>
        <w:left w:val="none" w:sz="0" w:space="0" w:color="auto"/>
        <w:bottom w:val="none" w:sz="0" w:space="0" w:color="auto"/>
        <w:right w:val="none" w:sz="0" w:space="0" w:color="auto"/>
      </w:divBdr>
    </w:div>
    <w:div w:id="126707067">
      <w:bodyDiv w:val="1"/>
      <w:marLeft w:val="0"/>
      <w:marRight w:val="0"/>
      <w:marTop w:val="0"/>
      <w:marBottom w:val="0"/>
      <w:divBdr>
        <w:top w:val="none" w:sz="0" w:space="0" w:color="auto"/>
        <w:left w:val="none" w:sz="0" w:space="0" w:color="auto"/>
        <w:bottom w:val="none" w:sz="0" w:space="0" w:color="auto"/>
        <w:right w:val="none" w:sz="0" w:space="0" w:color="auto"/>
      </w:divBdr>
    </w:div>
    <w:div w:id="263077995">
      <w:bodyDiv w:val="1"/>
      <w:marLeft w:val="0"/>
      <w:marRight w:val="0"/>
      <w:marTop w:val="0"/>
      <w:marBottom w:val="0"/>
      <w:divBdr>
        <w:top w:val="none" w:sz="0" w:space="0" w:color="auto"/>
        <w:left w:val="none" w:sz="0" w:space="0" w:color="auto"/>
        <w:bottom w:val="none" w:sz="0" w:space="0" w:color="auto"/>
        <w:right w:val="none" w:sz="0" w:space="0" w:color="auto"/>
      </w:divBdr>
    </w:div>
    <w:div w:id="329408949">
      <w:bodyDiv w:val="1"/>
      <w:marLeft w:val="0"/>
      <w:marRight w:val="0"/>
      <w:marTop w:val="0"/>
      <w:marBottom w:val="0"/>
      <w:divBdr>
        <w:top w:val="none" w:sz="0" w:space="0" w:color="auto"/>
        <w:left w:val="none" w:sz="0" w:space="0" w:color="auto"/>
        <w:bottom w:val="none" w:sz="0" w:space="0" w:color="auto"/>
        <w:right w:val="none" w:sz="0" w:space="0" w:color="auto"/>
      </w:divBdr>
    </w:div>
    <w:div w:id="356468813">
      <w:bodyDiv w:val="1"/>
      <w:marLeft w:val="0"/>
      <w:marRight w:val="0"/>
      <w:marTop w:val="0"/>
      <w:marBottom w:val="0"/>
      <w:divBdr>
        <w:top w:val="none" w:sz="0" w:space="0" w:color="auto"/>
        <w:left w:val="none" w:sz="0" w:space="0" w:color="auto"/>
        <w:bottom w:val="none" w:sz="0" w:space="0" w:color="auto"/>
        <w:right w:val="none" w:sz="0" w:space="0" w:color="auto"/>
      </w:divBdr>
      <w:divsChild>
        <w:div w:id="944195312">
          <w:marLeft w:val="547"/>
          <w:marRight w:val="0"/>
          <w:marTop w:val="154"/>
          <w:marBottom w:val="0"/>
          <w:divBdr>
            <w:top w:val="none" w:sz="0" w:space="0" w:color="auto"/>
            <w:left w:val="none" w:sz="0" w:space="0" w:color="auto"/>
            <w:bottom w:val="none" w:sz="0" w:space="0" w:color="auto"/>
            <w:right w:val="none" w:sz="0" w:space="0" w:color="auto"/>
          </w:divBdr>
        </w:div>
      </w:divsChild>
    </w:div>
    <w:div w:id="440225390">
      <w:bodyDiv w:val="1"/>
      <w:marLeft w:val="0"/>
      <w:marRight w:val="0"/>
      <w:marTop w:val="0"/>
      <w:marBottom w:val="0"/>
      <w:divBdr>
        <w:top w:val="none" w:sz="0" w:space="0" w:color="auto"/>
        <w:left w:val="none" w:sz="0" w:space="0" w:color="auto"/>
        <w:bottom w:val="none" w:sz="0" w:space="0" w:color="auto"/>
        <w:right w:val="none" w:sz="0" w:space="0" w:color="auto"/>
      </w:divBdr>
      <w:divsChild>
        <w:div w:id="66999954">
          <w:marLeft w:val="547"/>
          <w:marRight w:val="0"/>
          <w:marTop w:val="154"/>
          <w:marBottom w:val="0"/>
          <w:divBdr>
            <w:top w:val="none" w:sz="0" w:space="0" w:color="auto"/>
            <w:left w:val="none" w:sz="0" w:space="0" w:color="auto"/>
            <w:bottom w:val="none" w:sz="0" w:space="0" w:color="auto"/>
            <w:right w:val="none" w:sz="0" w:space="0" w:color="auto"/>
          </w:divBdr>
        </w:div>
        <w:div w:id="363023012">
          <w:marLeft w:val="547"/>
          <w:marRight w:val="0"/>
          <w:marTop w:val="154"/>
          <w:marBottom w:val="0"/>
          <w:divBdr>
            <w:top w:val="none" w:sz="0" w:space="0" w:color="auto"/>
            <w:left w:val="none" w:sz="0" w:space="0" w:color="auto"/>
            <w:bottom w:val="none" w:sz="0" w:space="0" w:color="auto"/>
            <w:right w:val="none" w:sz="0" w:space="0" w:color="auto"/>
          </w:divBdr>
        </w:div>
        <w:div w:id="487479582">
          <w:marLeft w:val="547"/>
          <w:marRight w:val="0"/>
          <w:marTop w:val="154"/>
          <w:marBottom w:val="0"/>
          <w:divBdr>
            <w:top w:val="none" w:sz="0" w:space="0" w:color="auto"/>
            <w:left w:val="none" w:sz="0" w:space="0" w:color="auto"/>
            <w:bottom w:val="none" w:sz="0" w:space="0" w:color="auto"/>
            <w:right w:val="none" w:sz="0" w:space="0" w:color="auto"/>
          </w:divBdr>
        </w:div>
        <w:div w:id="1093431784">
          <w:marLeft w:val="547"/>
          <w:marRight w:val="0"/>
          <w:marTop w:val="154"/>
          <w:marBottom w:val="0"/>
          <w:divBdr>
            <w:top w:val="none" w:sz="0" w:space="0" w:color="auto"/>
            <w:left w:val="none" w:sz="0" w:space="0" w:color="auto"/>
            <w:bottom w:val="none" w:sz="0" w:space="0" w:color="auto"/>
            <w:right w:val="none" w:sz="0" w:space="0" w:color="auto"/>
          </w:divBdr>
        </w:div>
        <w:div w:id="1786847276">
          <w:marLeft w:val="547"/>
          <w:marRight w:val="0"/>
          <w:marTop w:val="154"/>
          <w:marBottom w:val="0"/>
          <w:divBdr>
            <w:top w:val="none" w:sz="0" w:space="0" w:color="auto"/>
            <w:left w:val="none" w:sz="0" w:space="0" w:color="auto"/>
            <w:bottom w:val="none" w:sz="0" w:space="0" w:color="auto"/>
            <w:right w:val="none" w:sz="0" w:space="0" w:color="auto"/>
          </w:divBdr>
        </w:div>
        <w:div w:id="1804734843">
          <w:marLeft w:val="547"/>
          <w:marRight w:val="0"/>
          <w:marTop w:val="154"/>
          <w:marBottom w:val="0"/>
          <w:divBdr>
            <w:top w:val="none" w:sz="0" w:space="0" w:color="auto"/>
            <w:left w:val="none" w:sz="0" w:space="0" w:color="auto"/>
            <w:bottom w:val="none" w:sz="0" w:space="0" w:color="auto"/>
            <w:right w:val="none" w:sz="0" w:space="0" w:color="auto"/>
          </w:divBdr>
        </w:div>
      </w:divsChild>
    </w:div>
    <w:div w:id="479539228">
      <w:bodyDiv w:val="1"/>
      <w:marLeft w:val="0"/>
      <w:marRight w:val="0"/>
      <w:marTop w:val="0"/>
      <w:marBottom w:val="0"/>
      <w:divBdr>
        <w:top w:val="none" w:sz="0" w:space="0" w:color="auto"/>
        <w:left w:val="none" w:sz="0" w:space="0" w:color="auto"/>
        <w:bottom w:val="none" w:sz="0" w:space="0" w:color="auto"/>
        <w:right w:val="none" w:sz="0" w:space="0" w:color="auto"/>
      </w:divBdr>
    </w:div>
    <w:div w:id="513037495">
      <w:bodyDiv w:val="1"/>
      <w:marLeft w:val="0"/>
      <w:marRight w:val="0"/>
      <w:marTop w:val="0"/>
      <w:marBottom w:val="0"/>
      <w:divBdr>
        <w:top w:val="none" w:sz="0" w:space="0" w:color="auto"/>
        <w:left w:val="none" w:sz="0" w:space="0" w:color="auto"/>
        <w:bottom w:val="none" w:sz="0" w:space="0" w:color="auto"/>
        <w:right w:val="none" w:sz="0" w:space="0" w:color="auto"/>
      </w:divBdr>
    </w:div>
    <w:div w:id="604461143">
      <w:bodyDiv w:val="1"/>
      <w:marLeft w:val="0"/>
      <w:marRight w:val="0"/>
      <w:marTop w:val="0"/>
      <w:marBottom w:val="0"/>
      <w:divBdr>
        <w:top w:val="none" w:sz="0" w:space="0" w:color="auto"/>
        <w:left w:val="none" w:sz="0" w:space="0" w:color="auto"/>
        <w:bottom w:val="none" w:sz="0" w:space="0" w:color="auto"/>
        <w:right w:val="none" w:sz="0" w:space="0" w:color="auto"/>
      </w:divBdr>
      <w:divsChild>
        <w:div w:id="584189398">
          <w:marLeft w:val="547"/>
          <w:marRight w:val="0"/>
          <w:marTop w:val="154"/>
          <w:marBottom w:val="0"/>
          <w:divBdr>
            <w:top w:val="none" w:sz="0" w:space="0" w:color="auto"/>
            <w:left w:val="none" w:sz="0" w:space="0" w:color="auto"/>
            <w:bottom w:val="none" w:sz="0" w:space="0" w:color="auto"/>
            <w:right w:val="none" w:sz="0" w:space="0" w:color="auto"/>
          </w:divBdr>
        </w:div>
        <w:div w:id="606622823">
          <w:marLeft w:val="547"/>
          <w:marRight w:val="0"/>
          <w:marTop w:val="154"/>
          <w:marBottom w:val="0"/>
          <w:divBdr>
            <w:top w:val="none" w:sz="0" w:space="0" w:color="auto"/>
            <w:left w:val="none" w:sz="0" w:space="0" w:color="auto"/>
            <w:bottom w:val="none" w:sz="0" w:space="0" w:color="auto"/>
            <w:right w:val="none" w:sz="0" w:space="0" w:color="auto"/>
          </w:divBdr>
        </w:div>
        <w:div w:id="1023898778">
          <w:marLeft w:val="547"/>
          <w:marRight w:val="0"/>
          <w:marTop w:val="154"/>
          <w:marBottom w:val="0"/>
          <w:divBdr>
            <w:top w:val="none" w:sz="0" w:space="0" w:color="auto"/>
            <w:left w:val="none" w:sz="0" w:space="0" w:color="auto"/>
            <w:bottom w:val="none" w:sz="0" w:space="0" w:color="auto"/>
            <w:right w:val="none" w:sz="0" w:space="0" w:color="auto"/>
          </w:divBdr>
        </w:div>
        <w:div w:id="1046493863">
          <w:marLeft w:val="547"/>
          <w:marRight w:val="0"/>
          <w:marTop w:val="154"/>
          <w:marBottom w:val="0"/>
          <w:divBdr>
            <w:top w:val="none" w:sz="0" w:space="0" w:color="auto"/>
            <w:left w:val="none" w:sz="0" w:space="0" w:color="auto"/>
            <w:bottom w:val="none" w:sz="0" w:space="0" w:color="auto"/>
            <w:right w:val="none" w:sz="0" w:space="0" w:color="auto"/>
          </w:divBdr>
        </w:div>
        <w:div w:id="1164203429">
          <w:marLeft w:val="547"/>
          <w:marRight w:val="0"/>
          <w:marTop w:val="154"/>
          <w:marBottom w:val="0"/>
          <w:divBdr>
            <w:top w:val="none" w:sz="0" w:space="0" w:color="auto"/>
            <w:left w:val="none" w:sz="0" w:space="0" w:color="auto"/>
            <w:bottom w:val="none" w:sz="0" w:space="0" w:color="auto"/>
            <w:right w:val="none" w:sz="0" w:space="0" w:color="auto"/>
          </w:divBdr>
        </w:div>
        <w:div w:id="1830440005">
          <w:marLeft w:val="547"/>
          <w:marRight w:val="0"/>
          <w:marTop w:val="154"/>
          <w:marBottom w:val="0"/>
          <w:divBdr>
            <w:top w:val="none" w:sz="0" w:space="0" w:color="auto"/>
            <w:left w:val="none" w:sz="0" w:space="0" w:color="auto"/>
            <w:bottom w:val="none" w:sz="0" w:space="0" w:color="auto"/>
            <w:right w:val="none" w:sz="0" w:space="0" w:color="auto"/>
          </w:divBdr>
        </w:div>
      </w:divsChild>
    </w:div>
    <w:div w:id="640161528">
      <w:bodyDiv w:val="1"/>
      <w:marLeft w:val="0"/>
      <w:marRight w:val="0"/>
      <w:marTop w:val="0"/>
      <w:marBottom w:val="0"/>
      <w:divBdr>
        <w:top w:val="none" w:sz="0" w:space="0" w:color="auto"/>
        <w:left w:val="none" w:sz="0" w:space="0" w:color="auto"/>
        <w:bottom w:val="none" w:sz="0" w:space="0" w:color="auto"/>
        <w:right w:val="none" w:sz="0" w:space="0" w:color="auto"/>
      </w:divBdr>
    </w:div>
    <w:div w:id="676810188">
      <w:bodyDiv w:val="1"/>
      <w:marLeft w:val="0"/>
      <w:marRight w:val="0"/>
      <w:marTop w:val="0"/>
      <w:marBottom w:val="0"/>
      <w:divBdr>
        <w:top w:val="none" w:sz="0" w:space="0" w:color="auto"/>
        <w:left w:val="none" w:sz="0" w:space="0" w:color="auto"/>
        <w:bottom w:val="none" w:sz="0" w:space="0" w:color="auto"/>
        <w:right w:val="none" w:sz="0" w:space="0" w:color="auto"/>
      </w:divBdr>
    </w:div>
    <w:div w:id="701980349">
      <w:bodyDiv w:val="1"/>
      <w:marLeft w:val="0"/>
      <w:marRight w:val="0"/>
      <w:marTop w:val="0"/>
      <w:marBottom w:val="0"/>
      <w:divBdr>
        <w:top w:val="none" w:sz="0" w:space="0" w:color="auto"/>
        <w:left w:val="none" w:sz="0" w:space="0" w:color="auto"/>
        <w:bottom w:val="none" w:sz="0" w:space="0" w:color="auto"/>
        <w:right w:val="none" w:sz="0" w:space="0" w:color="auto"/>
      </w:divBdr>
    </w:div>
    <w:div w:id="798112132">
      <w:bodyDiv w:val="1"/>
      <w:marLeft w:val="0"/>
      <w:marRight w:val="0"/>
      <w:marTop w:val="0"/>
      <w:marBottom w:val="0"/>
      <w:divBdr>
        <w:top w:val="none" w:sz="0" w:space="0" w:color="auto"/>
        <w:left w:val="none" w:sz="0" w:space="0" w:color="auto"/>
        <w:bottom w:val="none" w:sz="0" w:space="0" w:color="auto"/>
        <w:right w:val="none" w:sz="0" w:space="0" w:color="auto"/>
      </w:divBdr>
    </w:div>
    <w:div w:id="1047753534">
      <w:bodyDiv w:val="1"/>
      <w:marLeft w:val="0"/>
      <w:marRight w:val="0"/>
      <w:marTop w:val="0"/>
      <w:marBottom w:val="0"/>
      <w:divBdr>
        <w:top w:val="none" w:sz="0" w:space="0" w:color="auto"/>
        <w:left w:val="none" w:sz="0" w:space="0" w:color="auto"/>
        <w:bottom w:val="none" w:sz="0" w:space="0" w:color="auto"/>
        <w:right w:val="none" w:sz="0" w:space="0" w:color="auto"/>
      </w:divBdr>
      <w:divsChild>
        <w:div w:id="327296017">
          <w:marLeft w:val="547"/>
          <w:marRight w:val="0"/>
          <w:marTop w:val="154"/>
          <w:marBottom w:val="0"/>
          <w:divBdr>
            <w:top w:val="none" w:sz="0" w:space="0" w:color="auto"/>
            <w:left w:val="none" w:sz="0" w:space="0" w:color="auto"/>
            <w:bottom w:val="none" w:sz="0" w:space="0" w:color="auto"/>
            <w:right w:val="none" w:sz="0" w:space="0" w:color="auto"/>
          </w:divBdr>
        </w:div>
        <w:div w:id="598104245">
          <w:marLeft w:val="547"/>
          <w:marRight w:val="0"/>
          <w:marTop w:val="154"/>
          <w:marBottom w:val="0"/>
          <w:divBdr>
            <w:top w:val="none" w:sz="0" w:space="0" w:color="auto"/>
            <w:left w:val="none" w:sz="0" w:space="0" w:color="auto"/>
            <w:bottom w:val="none" w:sz="0" w:space="0" w:color="auto"/>
            <w:right w:val="none" w:sz="0" w:space="0" w:color="auto"/>
          </w:divBdr>
        </w:div>
        <w:div w:id="1144737489">
          <w:marLeft w:val="547"/>
          <w:marRight w:val="0"/>
          <w:marTop w:val="154"/>
          <w:marBottom w:val="0"/>
          <w:divBdr>
            <w:top w:val="none" w:sz="0" w:space="0" w:color="auto"/>
            <w:left w:val="none" w:sz="0" w:space="0" w:color="auto"/>
            <w:bottom w:val="none" w:sz="0" w:space="0" w:color="auto"/>
            <w:right w:val="none" w:sz="0" w:space="0" w:color="auto"/>
          </w:divBdr>
        </w:div>
        <w:div w:id="1576433561">
          <w:marLeft w:val="547"/>
          <w:marRight w:val="0"/>
          <w:marTop w:val="154"/>
          <w:marBottom w:val="0"/>
          <w:divBdr>
            <w:top w:val="none" w:sz="0" w:space="0" w:color="auto"/>
            <w:left w:val="none" w:sz="0" w:space="0" w:color="auto"/>
            <w:bottom w:val="none" w:sz="0" w:space="0" w:color="auto"/>
            <w:right w:val="none" w:sz="0" w:space="0" w:color="auto"/>
          </w:divBdr>
        </w:div>
        <w:div w:id="1614819627">
          <w:marLeft w:val="547"/>
          <w:marRight w:val="0"/>
          <w:marTop w:val="154"/>
          <w:marBottom w:val="0"/>
          <w:divBdr>
            <w:top w:val="none" w:sz="0" w:space="0" w:color="auto"/>
            <w:left w:val="none" w:sz="0" w:space="0" w:color="auto"/>
            <w:bottom w:val="none" w:sz="0" w:space="0" w:color="auto"/>
            <w:right w:val="none" w:sz="0" w:space="0" w:color="auto"/>
          </w:divBdr>
        </w:div>
      </w:divsChild>
    </w:div>
    <w:div w:id="1133056483">
      <w:bodyDiv w:val="1"/>
      <w:marLeft w:val="0"/>
      <w:marRight w:val="0"/>
      <w:marTop w:val="0"/>
      <w:marBottom w:val="0"/>
      <w:divBdr>
        <w:top w:val="none" w:sz="0" w:space="0" w:color="auto"/>
        <w:left w:val="none" w:sz="0" w:space="0" w:color="auto"/>
        <w:bottom w:val="none" w:sz="0" w:space="0" w:color="auto"/>
        <w:right w:val="none" w:sz="0" w:space="0" w:color="auto"/>
      </w:divBdr>
    </w:div>
    <w:div w:id="1140272080">
      <w:bodyDiv w:val="1"/>
      <w:marLeft w:val="0"/>
      <w:marRight w:val="0"/>
      <w:marTop w:val="0"/>
      <w:marBottom w:val="0"/>
      <w:divBdr>
        <w:top w:val="none" w:sz="0" w:space="0" w:color="auto"/>
        <w:left w:val="none" w:sz="0" w:space="0" w:color="auto"/>
        <w:bottom w:val="none" w:sz="0" w:space="0" w:color="auto"/>
        <w:right w:val="none" w:sz="0" w:space="0" w:color="auto"/>
      </w:divBdr>
    </w:div>
    <w:div w:id="1200433182">
      <w:bodyDiv w:val="1"/>
      <w:marLeft w:val="0"/>
      <w:marRight w:val="0"/>
      <w:marTop w:val="0"/>
      <w:marBottom w:val="0"/>
      <w:divBdr>
        <w:top w:val="none" w:sz="0" w:space="0" w:color="auto"/>
        <w:left w:val="none" w:sz="0" w:space="0" w:color="auto"/>
        <w:bottom w:val="none" w:sz="0" w:space="0" w:color="auto"/>
        <w:right w:val="none" w:sz="0" w:space="0" w:color="auto"/>
      </w:divBdr>
    </w:div>
    <w:div w:id="1274286410">
      <w:bodyDiv w:val="1"/>
      <w:marLeft w:val="0"/>
      <w:marRight w:val="0"/>
      <w:marTop w:val="0"/>
      <w:marBottom w:val="0"/>
      <w:divBdr>
        <w:top w:val="none" w:sz="0" w:space="0" w:color="auto"/>
        <w:left w:val="none" w:sz="0" w:space="0" w:color="auto"/>
        <w:bottom w:val="none" w:sz="0" w:space="0" w:color="auto"/>
        <w:right w:val="none" w:sz="0" w:space="0" w:color="auto"/>
      </w:divBdr>
    </w:div>
    <w:div w:id="1299267723">
      <w:bodyDiv w:val="1"/>
      <w:marLeft w:val="0"/>
      <w:marRight w:val="0"/>
      <w:marTop w:val="0"/>
      <w:marBottom w:val="0"/>
      <w:divBdr>
        <w:top w:val="none" w:sz="0" w:space="0" w:color="auto"/>
        <w:left w:val="none" w:sz="0" w:space="0" w:color="auto"/>
        <w:bottom w:val="none" w:sz="0" w:space="0" w:color="auto"/>
        <w:right w:val="none" w:sz="0" w:space="0" w:color="auto"/>
      </w:divBdr>
    </w:div>
    <w:div w:id="1359627208">
      <w:bodyDiv w:val="1"/>
      <w:marLeft w:val="0"/>
      <w:marRight w:val="0"/>
      <w:marTop w:val="0"/>
      <w:marBottom w:val="0"/>
      <w:divBdr>
        <w:top w:val="none" w:sz="0" w:space="0" w:color="auto"/>
        <w:left w:val="none" w:sz="0" w:space="0" w:color="auto"/>
        <w:bottom w:val="none" w:sz="0" w:space="0" w:color="auto"/>
        <w:right w:val="none" w:sz="0" w:space="0" w:color="auto"/>
      </w:divBdr>
    </w:div>
    <w:div w:id="1444836321">
      <w:bodyDiv w:val="1"/>
      <w:marLeft w:val="0"/>
      <w:marRight w:val="0"/>
      <w:marTop w:val="0"/>
      <w:marBottom w:val="0"/>
      <w:divBdr>
        <w:top w:val="none" w:sz="0" w:space="0" w:color="auto"/>
        <w:left w:val="none" w:sz="0" w:space="0" w:color="auto"/>
        <w:bottom w:val="none" w:sz="0" w:space="0" w:color="auto"/>
        <w:right w:val="none" w:sz="0" w:space="0" w:color="auto"/>
      </w:divBdr>
    </w:div>
    <w:div w:id="1457211919">
      <w:bodyDiv w:val="1"/>
      <w:marLeft w:val="0"/>
      <w:marRight w:val="0"/>
      <w:marTop w:val="0"/>
      <w:marBottom w:val="0"/>
      <w:divBdr>
        <w:top w:val="none" w:sz="0" w:space="0" w:color="auto"/>
        <w:left w:val="none" w:sz="0" w:space="0" w:color="auto"/>
        <w:bottom w:val="none" w:sz="0" w:space="0" w:color="auto"/>
        <w:right w:val="none" w:sz="0" w:space="0" w:color="auto"/>
      </w:divBdr>
    </w:div>
    <w:div w:id="1578398457">
      <w:bodyDiv w:val="1"/>
      <w:marLeft w:val="0"/>
      <w:marRight w:val="0"/>
      <w:marTop w:val="0"/>
      <w:marBottom w:val="0"/>
      <w:divBdr>
        <w:top w:val="none" w:sz="0" w:space="0" w:color="auto"/>
        <w:left w:val="none" w:sz="0" w:space="0" w:color="auto"/>
        <w:bottom w:val="none" w:sz="0" w:space="0" w:color="auto"/>
        <w:right w:val="none" w:sz="0" w:space="0" w:color="auto"/>
      </w:divBdr>
    </w:div>
    <w:div w:id="1580865025">
      <w:bodyDiv w:val="1"/>
      <w:marLeft w:val="0"/>
      <w:marRight w:val="0"/>
      <w:marTop w:val="0"/>
      <w:marBottom w:val="0"/>
      <w:divBdr>
        <w:top w:val="none" w:sz="0" w:space="0" w:color="auto"/>
        <w:left w:val="none" w:sz="0" w:space="0" w:color="auto"/>
        <w:bottom w:val="none" w:sz="0" w:space="0" w:color="auto"/>
        <w:right w:val="none" w:sz="0" w:space="0" w:color="auto"/>
      </w:divBdr>
    </w:div>
    <w:div w:id="1667396455">
      <w:bodyDiv w:val="1"/>
      <w:marLeft w:val="0"/>
      <w:marRight w:val="0"/>
      <w:marTop w:val="0"/>
      <w:marBottom w:val="0"/>
      <w:divBdr>
        <w:top w:val="none" w:sz="0" w:space="0" w:color="auto"/>
        <w:left w:val="none" w:sz="0" w:space="0" w:color="auto"/>
        <w:bottom w:val="none" w:sz="0" w:space="0" w:color="auto"/>
        <w:right w:val="none" w:sz="0" w:space="0" w:color="auto"/>
      </w:divBdr>
      <w:divsChild>
        <w:div w:id="430123043">
          <w:marLeft w:val="547"/>
          <w:marRight w:val="0"/>
          <w:marTop w:val="154"/>
          <w:marBottom w:val="0"/>
          <w:divBdr>
            <w:top w:val="none" w:sz="0" w:space="0" w:color="auto"/>
            <w:left w:val="none" w:sz="0" w:space="0" w:color="auto"/>
            <w:bottom w:val="none" w:sz="0" w:space="0" w:color="auto"/>
            <w:right w:val="none" w:sz="0" w:space="0" w:color="auto"/>
          </w:divBdr>
        </w:div>
        <w:div w:id="537477023">
          <w:marLeft w:val="547"/>
          <w:marRight w:val="0"/>
          <w:marTop w:val="154"/>
          <w:marBottom w:val="0"/>
          <w:divBdr>
            <w:top w:val="none" w:sz="0" w:space="0" w:color="auto"/>
            <w:left w:val="none" w:sz="0" w:space="0" w:color="auto"/>
            <w:bottom w:val="none" w:sz="0" w:space="0" w:color="auto"/>
            <w:right w:val="none" w:sz="0" w:space="0" w:color="auto"/>
          </w:divBdr>
        </w:div>
        <w:div w:id="625162361">
          <w:marLeft w:val="547"/>
          <w:marRight w:val="0"/>
          <w:marTop w:val="154"/>
          <w:marBottom w:val="0"/>
          <w:divBdr>
            <w:top w:val="none" w:sz="0" w:space="0" w:color="auto"/>
            <w:left w:val="none" w:sz="0" w:space="0" w:color="auto"/>
            <w:bottom w:val="none" w:sz="0" w:space="0" w:color="auto"/>
            <w:right w:val="none" w:sz="0" w:space="0" w:color="auto"/>
          </w:divBdr>
        </w:div>
        <w:div w:id="716124720">
          <w:marLeft w:val="547"/>
          <w:marRight w:val="0"/>
          <w:marTop w:val="154"/>
          <w:marBottom w:val="0"/>
          <w:divBdr>
            <w:top w:val="none" w:sz="0" w:space="0" w:color="auto"/>
            <w:left w:val="none" w:sz="0" w:space="0" w:color="auto"/>
            <w:bottom w:val="none" w:sz="0" w:space="0" w:color="auto"/>
            <w:right w:val="none" w:sz="0" w:space="0" w:color="auto"/>
          </w:divBdr>
        </w:div>
        <w:div w:id="836775378">
          <w:marLeft w:val="547"/>
          <w:marRight w:val="0"/>
          <w:marTop w:val="154"/>
          <w:marBottom w:val="0"/>
          <w:divBdr>
            <w:top w:val="none" w:sz="0" w:space="0" w:color="auto"/>
            <w:left w:val="none" w:sz="0" w:space="0" w:color="auto"/>
            <w:bottom w:val="none" w:sz="0" w:space="0" w:color="auto"/>
            <w:right w:val="none" w:sz="0" w:space="0" w:color="auto"/>
          </w:divBdr>
        </w:div>
        <w:div w:id="1396469561">
          <w:marLeft w:val="547"/>
          <w:marRight w:val="0"/>
          <w:marTop w:val="154"/>
          <w:marBottom w:val="0"/>
          <w:divBdr>
            <w:top w:val="none" w:sz="0" w:space="0" w:color="auto"/>
            <w:left w:val="none" w:sz="0" w:space="0" w:color="auto"/>
            <w:bottom w:val="none" w:sz="0" w:space="0" w:color="auto"/>
            <w:right w:val="none" w:sz="0" w:space="0" w:color="auto"/>
          </w:divBdr>
        </w:div>
        <w:div w:id="1543639175">
          <w:marLeft w:val="547"/>
          <w:marRight w:val="0"/>
          <w:marTop w:val="154"/>
          <w:marBottom w:val="0"/>
          <w:divBdr>
            <w:top w:val="none" w:sz="0" w:space="0" w:color="auto"/>
            <w:left w:val="none" w:sz="0" w:space="0" w:color="auto"/>
            <w:bottom w:val="none" w:sz="0" w:space="0" w:color="auto"/>
            <w:right w:val="none" w:sz="0" w:space="0" w:color="auto"/>
          </w:divBdr>
        </w:div>
        <w:div w:id="1935433185">
          <w:marLeft w:val="547"/>
          <w:marRight w:val="0"/>
          <w:marTop w:val="154"/>
          <w:marBottom w:val="0"/>
          <w:divBdr>
            <w:top w:val="none" w:sz="0" w:space="0" w:color="auto"/>
            <w:left w:val="none" w:sz="0" w:space="0" w:color="auto"/>
            <w:bottom w:val="none" w:sz="0" w:space="0" w:color="auto"/>
            <w:right w:val="none" w:sz="0" w:space="0" w:color="auto"/>
          </w:divBdr>
        </w:div>
      </w:divsChild>
    </w:div>
    <w:div w:id="1787847788">
      <w:bodyDiv w:val="1"/>
      <w:marLeft w:val="0"/>
      <w:marRight w:val="0"/>
      <w:marTop w:val="0"/>
      <w:marBottom w:val="0"/>
      <w:divBdr>
        <w:top w:val="none" w:sz="0" w:space="0" w:color="auto"/>
        <w:left w:val="none" w:sz="0" w:space="0" w:color="auto"/>
        <w:bottom w:val="none" w:sz="0" w:space="0" w:color="auto"/>
        <w:right w:val="none" w:sz="0" w:space="0" w:color="auto"/>
      </w:divBdr>
    </w:div>
    <w:div w:id="1866362202">
      <w:bodyDiv w:val="1"/>
      <w:marLeft w:val="0"/>
      <w:marRight w:val="0"/>
      <w:marTop w:val="0"/>
      <w:marBottom w:val="0"/>
      <w:divBdr>
        <w:top w:val="none" w:sz="0" w:space="0" w:color="auto"/>
        <w:left w:val="none" w:sz="0" w:space="0" w:color="auto"/>
        <w:bottom w:val="none" w:sz="0" w:space="0" w:color="auto"/>
        <w:right w:val="none" w:sz="0" w:space="0" w:color="auto"/>
      </w:divBdr>
    </w:div>
    <w:div w:id="1898780098">
      <w:bodyDiv w:val="1"/>
      <w:marLeft w:val="0"/>
      <w:marRight w:val="0"/>
      <w:marTop w:val="0"/>
      <w:marBottom w:val="0"/>
      <w:divBdr>
        <w:top w:val="none" w:sz="0" w:space="0" w:color="auto"/>
        <w:left w:val="none" w:sz="0" w:space="0" w:color="auto"/>
        <w:bottom w:val="none" w:sz="0" w:space="0" w:color="auto"/>
        <w:right w:val="none" w:sz="0" w:space="0" w:color="auto"/>
      </w:divBdr>
    </w:div>
    <w:div w:id="1961841629">
      <w:bodyDiv w:val="1"/>
      <w:marLeft w:val="0"/>
      <w:marRight w:val="0"/>
      <w:marTop w:val="0"/>
      <w:marBottom w:val="0"/>
      <w:divBdr>
        <w:top w:val="none" w:sz="0" w:space="0" w:color="auto"/>
        <w:left w:val="none" w:sz="0" w:space="0" w:color="auto"/>
        <w:bottom w:val="none" w:sz="0" w:space="0" w:color="auto"/>
        <w:right w:val="none" w:sz="0" w:space="0" w:color="auto"/>
      </w:divBdr>
      <w:divsChild>
        <w:div w:id="122045384">
          <w:marLeft w:val="547"/>
          <w:marRight w:val="0"/>
          <w:marTop w:val="154"/>
          <w:marBottom w:val="0"/>
          <w:divBdr>
            <w:top w:val="none" w:sz="0" w:space="0" w:color="auto"/>
            <w:left w:val="none" w:sz="0" w:space="0" w:color="auto"/>
            <w:bottom w:val="none" w:sz="0" w:space="0" w:color="auto"/>
            <w:right w:val="none" w:sz="0" w:space="0" w:color="auto"/>
          </w:divBdr>
        </w:div>
        <w:div w:id="1156917733">
          <w:marLeft w:val="547"/>
          <w:marRight w:val="0"/>
          <w:marTop w:val="154"/>
          <w:marBottom w:val="0"/>
          <w:divBdr>
            <w:top w:val="none" w:sz="0" w:space="0" w:color="auto"/>
            <w:left w:val="none" w:sz="0" w:space="0" w:color="auto"/>
            <w:bottom w:val="none" w:sz="0" w:space="0" w:color="auto"/>
            <w:right w:val="none" w:sz="0" w:space="0" w:color="auto"/>
          </w:divBdr>
        </w:div>
        <w:div w:id="1239175389">
          <w:marLeft w:val="547"/>
          <w:marRight w:val="0"/>
          <w:marTop w:val="154"/>
          <w:marBottom w:val="0"/>
          <w:divBdr>
            <w:top w:val="none" w:sz="0" w:space="0" w:color="auto"/>
            <w:left w:val="none" w:sz="0" w:space="0" w:color="auto"/>
            <w:bottom w:val="none" w:sz="0" w:space="0" w:color="auto"/>
            <w:right w:val="none" w:sz="0" w:space="0" w:color="auto"/>
          </w:divBdr>
        </w:div>
      </w:divsChild>
    </w:div>
    <w:div w:id="2120565544">
      <w:bodyDiv w:val="1"/>
      <w:marLeft w:val="0"/>
      <w:marRight w:val="0"/>
      <w:marTop w:val="0"/>
      <w:marBottom w:val="0"/>
      <w:divBdr>
        <w:top w:val="none" w:sz="0" w:space="0" w:color="auto"/>
        <w:left w:val="none" w:sz="0" w:space="0" w:color="auto"/>
        <w:bottom w:val="none" w:sz="0" w:space="0" w:color="auto"/>
        <w:right w:val="none" w:sz="0" w:space="0" w:color="auto"/>
      </w:divBdr>
    </w:div>
    <w:div w:id="213806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FCE22-41D3-419C-AF7C-CBF695DC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3768</Words>
  <Characters>21482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mwakasendo</dc:creator>
  <cp:keywords/>
  <dc:description/>
  <cp:lastModifiedBy>Microsoft account</cp:lastModifiedBy>
  <cp:revision>9</cp:revision>
  <cp:lastPrinted>2020-05-08T07:19:00Z</cp:lastPrinted>
  <dcterms:created xsi:type="dcterms:W3CDTF">2023-01-03T08:38:00Z</dcterms:created>
  <dcterms:modified xsi:type="dcterms:W3CDTF">2023-01-03T08:44:00Z</dcterms:modified>
</cp:coreProperties>
</file>